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DAA8A" w14:textId="77777777" w:rsidR="00135172" w:rsidRPr="008C7E08" w:rsidRDefault="00135172" w:rsidP="008E5346">
      <w:pPr>
        <w:pStyle w:val="NoSpacing"/>
        <w:jc w:val="center"/>
        <w:rPr>
          <w:rFonts w:ascii="Arial" w:hAnsi="Arial" w:cs="Arial"/>
          <w:b/>
          <w:sz w:val="24"/>
          <w:szCs w:val="24"/>
        </w:rPr>
      </w:pPr>
      <w:r w:rsidRPr="008C7E08">
        <w:rPr>
          <w:rFonts w:ascii="Arial" w:hAnsi="Arial" w:cs="Arial"/>
          <w:b/>
          <w:sz w:val="24"/>
          <w:szCs w:val="24"/>
          <w:u w:val="single"/>
        </w:rPr>
        <w:t>ST ANDREW’S METHODIST PRIMARY SCHOOL</w:t>
      </w:r>
    </w:p>
    <w:p w14:paraId="672A6659" w14:textId="77777777" w:rsidR="00135172" w:rsidRPr="008C7E08" w:rsidRDefault="00135172" w:rsidP="008C7E08">
      <w:pPr>
        <w:jc w:val="both"/>
        <w:rPr>
          <w:rFonts w:ascii="Arial" w:hAnsi="Arial" w:cs="Arial"/>
          <w:b/>
        </w:rPr>
      </w:pPr>
    </w:p>
    <w:p w14:paraId="0A37501D" w14:textId="77777777" w:rsidR="00135172" w:rsidRPr="008C7E08" w:rsidRDefault="00135172" w:rsidP="008C7E08">
      <w:pPr>
        <w:jc w:val="both"/>
        <w:rPr>
          <w:rFonts w:ascii="Arial" w:hAnsi="Arial" w:cs="Arial"/>
          <w:b/>
        </w:rPr>
      </w:pPr>
    </w:p>
    <w:p w14:paraId="5DAB6C7B" w14:textId="77777777" w:rsidR="00135172" w:rsidRPr="008C7E08" w:rsidRDefault="00135172" w:rsidP="008C7E08">
      <w:pPr>
        <w:jc w:val="both"/>
        <w:rPr>
          <w:rFonts w:ascii="Arial" w:hAnsi="Arial" w:cs="Arial"/>
          <w:b/>
        </w:rPr>
      </w:pPr>
    </w:p>
    <w:p w14:paraId="4D2E1D61" w14:textId="77777777" w:rsidR="00135172" w:rsidRPr="008C7E08" w:rsidRDefault="00135172" w:rsidP="008C7E08">
      <w:pPr>
        <w:jc w:val="both"/>
        <w:rPr>
          <w:rFonts w:ascii="Arial" w:hAnsi="Arial" w:cs="Arial"/>
          <w:b/>
        </w:rPr>
      </w:pPr>
      <w:r w:rsidRPr="008C7E08">
        <w:rPr>
          <w:noProof/>
          <w:lang w:eastAsia="en-GB"/>
        </w:rPr>
        <mc:AlternateContent>
          <mc:Choice Requires="wps">
            <w:drawing>
              <wp:anchor distT="0" distB="0" distL="114300" distR="114300" simplePos="0" relativeHeight="251658247" behindDoc="0" locked="0" layoutInCell="1" allowOverlap="1" wp14:anchorId="2639B1B1" wp14:editId="0E62A5BA">
                <wp:simplePos x="0" y="0"/>
                <wp:positionH relativeFrom="column">
                  <wp:posOffset>2219325</wp:posOffset>
                </wp:positionH>
                <wp:positionV relativeFrom="paragraph">
                  <wp:posOffset>40005</wp:posOffset>
                </wp:positionV>
                <wp:extent cx="2190750" cy="22479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247900"/>
                        </a:xfrm>
                        <a:prstGeom prst="rect">
                          <a:avLst/>
                        </a:prstGeom>
                        <a:solidFill>
                          <a:srgbClr val="FFFFFF"/>
                        </a:solidFill>
                        <a:ln w="9525">
                          <a:solidFill>
                            <a:srgbClr val="000000"/>
                          </a:solidFill>
                          <a:miter lim="800000"/>
                          <a:headEnd/>
                          <a:tailEnd/>
                        </a:ln>
                      </wps:spPr>
                      <wps:txbx>
                        <w:txbxContent>
                          <w:p w14:paraId="02EB378F" w14:textId="77777777" w:rsidR="00135172" w:rsidRDefault="00135172" w:rsidP="00135172">
                            <w:pPr>
                              <w:jc w:val="center"/>
                            </w:pPr>
                          </w:p>
                          <w:p w14:paraId="6A05A809" w14:textId="77777777" w:rsidR="00135172" w:rsidRDefault="00135172" w:rsidP="00135172">
                            <w:pPr>
                              <w:jc w:val="center"/>
                            </w:pPr>
                          </w:p>
                          <w:p w14:paraId="5A39BBE3" w14:textId="77777777" w:rsidR="00135172" w:rsidRDefault="00135172" w:rsidP="00135172">
                            <w:pPr>
                              <w:jc w:val="center"/>
                            </w:pPr>
                          </w:p>
                          <w:p w14:paraId="7F857C15" w14:textId="77777777" w:rsidR="00135172" w:rsidRPr="00126B5B" w:rsidRDefault="00135172" w:rsidP="00135172">
                            <w:pPr>
                              <w:jc w:val="center"/>
                              <w:rPr>
                                <w:rFonts w:ascii="Arial" w:hAnsi="Arial" w:cs="Arial"/>
                                <w:b/>
                                <w:bCs/>
                                <w:lang w:val="en-US"/>
                              </w:rPr>
                            </w:pPr>
                            <w:r w:rsidRPr="00126B5B">
                              <w:rPr>
                                <w:rFonts w:ascii="Arial" w:hAnsi="Arial" w:cs="Arial"/>
                                <w:b/>
                                <w:bCs/>
                                <w:lang w:val="en-US"/>
                              </w:rPr>
                              <w:t>STRIVING FOR EXCELLENCE-</w:t>
                            </w:r>
                          </w:p>
                          <w:p w14:paraId="41C8F396" w14:textId="77777777" w:rsidR="00135172" w:rsidRPr="00126B5B" w:rsidRDefault="00135172" w:rsidP="00135172">
                            <w:pPr>
                              <w:jc w:val="center"/>
                              <w:rPr>
                                <w:noProof/>
                                <w:lang w:val="en-US"/>
                              </w:rPr>
                            </w:pPr>
                            <w:r w:rsidRPr="00126B5B">
                              <w:rPr>
                                <w:noProof/>
                                <w:lang w:eastAsia="en-GB"/>
                              </w:rPr>
                              <w:drawing>
                                <wp:inline distT="0" distB="0" distL="0" distR="0" wp14:anchorId="0357B66F" wp14:editId="56FE6AF5">
                                  <wp:extent cx="1085850" cy="1085850"/>
                                  <wp:effectExtent l="0" t="0" r="0" b="0"/>
                                  <wp:docPr id="7"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4B2D3964" w14:textId="77777777" w:rsidR="00135172" w:rsidRPr="00126B5B" w:rsidRDefault="00135172" w:rsidP="00135172">
                            <w:pPr>
                              <w:jc w:val="center"/>
                              <w:rPr>
                                <w:rFonts w:ascii="Arial" w:hAnsi="Arial" w:cs="Arial"/>
                                <w:b/>
                                <w:bCs/>
                                <w:lang w:val="en-US"/>
                              </w:rPr>
                            </w:pPr>
                            <w:r w:rsidRPr="00126B5B">
                              <w:rPr>
                                <w:rFonts w:ascii="Arial" w:hAnsi="Arial" w:cs="Arial"/>
                                <w:b/>
                                <w:bCs/>
                                <w:lang w:val="en-US"/>
                              </w:rPr>
                              <w:t>WITH GOD</w:t>
                            </w:r>
                          </w:p>
                          <w:p w14:paraId="72A3D3EC" w14:textId="77777777" w:rsidR="00135172" w:rsidRDefault="00135172" w:rsidP="00135172">
                            <w:pPr>
                              <w:jc w:val="center"/>
                            </w:pPr>
                          </w:p>
                          <w:p w14:paraId="0D0B940D" w14:textId="77777777" w:rsidR="00135172" w:rsidRDefault="00135172" w:rsidP="00135172">
                            <w:pPr>
                              <w:jc w:val="center"/>
                            </w:pPr>
                          </w:p>
                          <w:p w14:paraId="0E27B00A" w14:textId="77777777" w:rsidR="00135172" w:rsidRDefault="00135172" w:rsidP="00135172">
                            <w:pPr>
                              <w:jc w:val="center"/>
                            </w:pPr>
                          </w:p>
                          <w:p w14:paraId="60061E4C" w14:textId="77777777" w:rsidR="00135172" w:rsidRDefault="00135172" w:rsidP="0013517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9B1B1" id="_x0000_t202" coordsize="21600,21600" o:spt="202" path="m,l,21600r21600,l21600,xe">
                <v:stroke joinstyle="miter"/>
                <v:path gradientshapeok="t" o:connecttype="rect"/>
              </v:shapetype>
              <v:shape id="Text Box 1" o:spid="_x0000_s1026" type="#_x0000_t202" style="position:absolute;left:0;text-align:left;margin-left:174.75pt;margin-top:3.15pt;width:172.5pt;height:17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">
                <v:textbox>
                  <w:txbxContent>
                    <w:p w14:paraId="02EB378F" w14:textId="77777777" w:rsidR="00135172" w:rsidRDefault="00135172" w:rsidP="00135172">
                      <w:pPr>
                        <w:jc w:val="center"/>
                      </w:pPr>
                    </w:p>
                    <w:p w14:paraId="6A05A809" w14:textId="77777777" w:rsidR="00135172" w:rsidRDefault="00135172" w:rsidP="00135172">
                      <w:pPr>
                        <w:jc w:val="center"/>
                      </w:pPr>
                    </w:p>
                    <w:p w14:paraId="5A39BBE3" w14:textId="77777777" w:rsidR="00135172" w:rsidRDefault="00135172" w:rsidP="00135172">
                      <w:pPr>
                        <w:jc w:val="center"/>
                      </w:pPr>
                    </w:p>
                    <w:p w14:paraId="7F857C15" w14:textId="77777777" w:rsidR="00135172" w:rsidRPr="00126B5B" w:rsidRDefault="00135172" w:rsidP="00135172">
                      <w:pPr>
                        <w:jc w:val="center"/>
                        <w:rPr>
                          <w:rFonts w:ascii="Arial" w:hAnsi="Arial" w:cs="Arial"/>
                          <w:b/>
                          <w:bCs/>
                          <w:lang w:val="en-US"/>
                        </w:rPr>
                      </w:pPr>
                      <w:r w:rsidRPr="00126B5B">
                        <w:rPr>
                          <w:rFonts w:ascii="Arial" w:hAnsi="Arial" w:cs="Arial"/>
                          <w:b/>
                          <w:bCs/>
                          <w:lang w:val="en-US"/>
                        </w:rPr>
                        <w:t>STRIVING FOR EXCELLENCE-</w:t>
                      </w:r>
                    </w:p>
                    <w:p w14:paraId="41C8F396" w14:textId="77777777" w:rsidR="00135172" w:rsidRPr="00126B5B" w:rsidRDefault="00135172" w:rsidP="00135172">
                      <w:pPr>
                        <w:jc w:val="center"/>
                        <w:rPr>
                          <w:noProof/>
                          <w:lang w:val="en-US"/>
                        </w:rPr>
                      </w:pPr>
                      <w:r w:rsidRPr="00126B5B">
                        <w:rPr>
                          <w:noProof/>
                          <w:lang w:eastAsia="en-GB"/>
                        </w:rPr>
                        <w:drawing>
                          <wp:inline distT="0" distB="0" distL="0" distR="0" wp14:anchorId="0357B66F" wp14:editId="56FE6AF5">
                            <wp:extent cx="1085850" cy="1085850"/>
                            <wp:effectExtent l="0" t="0" r="0" b="0"/>
                            <wp:docPr id="7"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4B2D3964" w14:textId="77777777" w:rsidR="00135172" w:rsidRPr="00126B5B" w:rsidRDefault="00135172" w:rsidP="00135172">
                      <w:pPr>
                        <w:jc w:val="center"/>
                        <w:rPr>
                          <w:rFonts w:ascii="Arial" w:hAnsi="Arial" w:cs="Arial"/>
                          <w:b/>
                          <w:bCs/>
                          <w:lang w:val="en-US"/>
                        </w:rPr>
                      </w:pPr>
                      <w:r w:rsidRPr="00126B5B">
                        <w:rPr>
                          <w:rFonts w:ascii="Arial" w:hAnsi="Arial" w:cs="Arial"/>
                          <w:b/>
                          <w:bCs/>
                          <w:lang w:val="en-US"/>
                        </w:rPr>
                        <w:t>WITH GOD</w:t>
                      </w:r>
                    </w:p>
                    <w:p w14:paraId="72A3D3EC" w14:textId="77777777" w:rsidR="00135172" w:rsidRDefault="00135172" w:rsidP="00135172">
                      <w:pPr>
                        <w:jc w:val="center"/>
                      </w:pPr>
                    </w:p>
                    <w:p w14:paraId="0D0B940D" w14:textId="77777777" w:rsidR="00135172" w:rsidRDefault="00135172" w:rsidP="00135172">
                      <w:pPr>
                        <w:jc w:val="center"/>
                      </w:pPr>
                    </w:p>
                    <w:p w14:paraId="0E27B00A" w14:textId="77777777" w:rsidR="00135172" w:rsidRDefault="00135172" w:rsidP="00135172">
                      <w:pPr>
                        <w:jc w:val="center"/>
                      </w:pPr>
                    </w:p>
                    <w:p w14:paraId="60061E4C" w14:textId="77777777" w:rsidR="00135172" w:rsidRDefault="00135172" w:rsidP="00135172">
                      <w:pPr>
                        <w:jc w:val="center"/>
                      </w:pPr>
                    </w:p>
                  </w:txbxContent>
                </v:textbox>
              </v:shape>
            </w:pict>
          </mc:Fallback>
        </mc:AlternateContent>
      </w:r>
    </w:p>
    <w:p w14:paraId="4101652C" w14:textId="77777777" w:rsidR="00135172" w:rsidRPr="008C7E08" w:rsidRDefault="00135172" w:rsidP="008C7E08">
      <w:pPr>
        <w:jc w:val="both"/>
        <w:rPr>
          <w:rFonts w:ascii="Arial" w:hAnsi="Arial" w:cs="Arial"/>
          <w:b/>
        </w:rPr>
      </w:pPr>
    </w:p>
    <w:p w14:paraId="4B99056E" w14:textId="77777777" w:rsidR="00135172" w:rsidRPr="008C7E08" w:rsidRDefault="00135172" w:rsidP="008C7E08">
      <w:pPr>
        <w:jc w:val="both"/>
        <w:rPr>
          <w:rFonts w:ascii="Arial" w:hAnsi="Arial" w:cs="Arial"/>
          <w:b/>
        </w:rPr>
      </w:pPr>
    </w:p>
    <w:p w14:paraId="1299C43A" w14:textId="77777777" w:rsidR="00135172" w:rsidRPr="008C7E08" w:rsidRDefault="00135172" w:rsidP="008C7E08">
      <w:pPr>
        <w:jc w:val="both"/>
        <w:rPr>
          <w:rFonts w:ascii="Arial" w:hAnsi="Arial" w:cs="Arial"/>
          <w:b/>
        </w:rPr>
      </w:pPr>
    </w:p>
    <w:p w14:paraId="4DDBEF00" w14:textId="77777777" w:rsidR="00135172" w:rsidRPr="008C7E08" w:rsidRDefault="00135172" w:rsidP="008C7E08">
      <w:pPr>
        <w:jc w:val="both"/>
        <w:rPr>
          <w:rFonts w:ascii="Arial" w:hAnsi="Arial" w:cs="Arial"/>
          <w:b/>
        </w:rPr>
      </w:pPr>
    </w:p>
    <w:p w14:paraId="3461D779" w14:textId="77777777" w:rsidR="00135172" w:rsidRPr="008C7E08" w:rsidRDefault="00135172" w:rsidP="008C7E08">
      <w:pPr>
        <w:jc w:val="both"/>
        <w:rPr>
          <w:rFonts w:ascii="Arial" w:hAnsi="Arial" w:cs="Arial"/>
          <w:b/>
        </w:rPr>
      </w:pPr>
    </w:p>
    <w:p w14:paraId="3CF2D8B6" w14:textId="77777777" w:rsidR="00135172" w:rsidRPr="008C7E08" w:rsidRDefault="00135172" w:rsidP="008C7E08">
      <w:pPr>
        <w:jc w:val="both"/>
        <w:rPr>
          <w:rFonts w:ascii="Arial" w:hAnsi="Arial" w:cs="Arial"/>
          <w:b/>
        </w:rPr>
      </w:pPr>
    </w:p>
    <w:p w14:paraId="0FB78278" w14:textId="77777777" w:rsidR="00135172" w:rsidRPr="008C7E08" w:rsidRDefault="00135172" w:rsidP="008C7E08">
      <w:pPr>
        <w:jc w:val="both"/>
        <w:rPr>
          <w:rFonts w:ascii="Arial" w:hAnsi="Arial" w:cs="Arial"/>
          <w:b/>
        </w:rPr>
      </w:pPr>
    </w:p>
    <w:p w14:paraId="1FC39945" w14:textId="77777777" w:rsidR="00135172" w:rsidRPr="008C7E08" w:rsidRDefault="00135172" w:rsidP="008C7E08">
      <w:pPr>
        <w:jc w:val="both"/>
        <w:rPr>
          <w:rFonts w:ascii="Arial" w:hAnsi="Arial" w:cs="Arial"/>
          <w:b/>
        </w:rPr>
      </w:pPr>
    </w:p>
    <w:p w14:paraId="0562CB0E" w14:textId="77777777" w:rsidR="00135172" w:rsidRPr="008C7E08" w:rsidRDefault="00135172" w:rsidP="008C7E08">
      <w:pPr>
        <w:jc w:val="both"/>
        <w:rPr>
          <w:rFonts w:ascii="Arial" w:hAnsi="Arial" w:cs="Arial"/>
          <w:b/>
        </w:rPr>
      </w:pPr>
    </w:p>
    <w:p w14:paraId="34CE0A41" w14:textId="77777777" w:rsidR="00135172" w:rsidRPr="008C7E08" w:rsidRDefault="00135172" w:rsidP="008C7E08">
      <w:pPr>
        <w:jc w:val="both"/>
        <w:rPr>
          <w:rFonts w:ascii="Arial" w:hAnsi="Arial" w:cs="Arial"/>
          <w:b/>
        </w:rPr>
      </w:pPr>
    </w:p>
    <w:p w14:paraId="62EBF3C5" w14:textId="77777777" w:rsidR="00135172" w:rsidRPr="008C7E08" w:rsidRDefault="00135172" w:rsidP="008C7E08">
      <w:pPr>
        <w:jc w:val="both"/>
        <w:rPr>
          <w:rFonts w:ascii="Arial" w:hAnsi="Arial" w:cs="Arial"/>
          <w:b/>
        </w:rPr>
      </w:pPr>
    </w:p>
    <w:p w14:paraId="6D98A12B" w14:textId="77777777" w:rsidR="00135172" w:rsidRPr="008C7E08" w:rsidRDefault="00135172" w:rsidP="008C7E08">
      <w:pPr>
        <w:jc w:val="both"/>
        <w:rPr>
          <w:rFonts w:ascii="Arial" w:hAnsi="Arial" w:cs="Arial"/>
          <w:b/>
        </w:rPr>
      </w:pPr>
    </w:p>
    <w:p w14:paraId="2946DB82" w14:textId="77777777" w:rsidR="00135172" w:rsidRDefault="00135172" w:rsidP="00314B8A">
      <w:pPr>
        <w:jc w:val="center"/>
        <w:rPr>
          <w:rFonts w:ascii="Arial" w:hAnsi="Arial" w:cs="Arial"/>
          <w:b/>
        </w:rPr>
      </w:pPr>
    </w:p>
    <w:p w14:paraId="5997CC1D" w14:textId="77777777" w:rsidR="00314B8A" w:rsidRDefault="00314B8A" w:rsidP="00314B8A">
      <w:pPr>
        <w:jc w:val="center"/>
        <w:rPr>
          <w:rFonts w:ascii="Arial" w:hAnsi="Arial" w:cs="Arial"/>
          <w:b/>
        </w:rPr>
      </w:pPr>
    </w:p>
    <w:p w14:paraId="110FFD37" w14:textId="77777777" w:rsidR="00314B8A" w:rsidRPr="008C7E08" w:rsidRDefault="00314B8A" w:rsidP="00314B8A">
      <w:pPr>
        <w:jc w:val="center"/>
        <w:rPr>
          <w:rFonts w:ascii="Arial" w:hAnsi="Arial" w:cs="Arial"/>
          <w:b/>
        </w:rPr>
      </w:pPr>
    </w:p>
    <w:p w14:paraId="65BAFA74" w14:textId="77777777" w:rsidR="00135172" w:rsidRPr="008C7E08" w:rsidRDefault="00B25DFD" w:rsidP="00314B8A">
      <w:pPr>
        <w:jc w:val="center"/>
        <w:rPr>
          <w:rFonts w:ascii="Arial" w:hAnsi="Arial" w:cs="Arial"/>
          <w:b/>
          <w:u w:val="single"/>
        </w:rPr>
      </w:pPr>
      <w:proofErr w:type="spellStart"/>
      <w:r>
        <w:rPr>
          <w:rFonts w:ascii="Arial" w:hAnsi="Arial" w:cs="Arial"/>
          <w:b/>
          <w:u w:val="single"/>
        </w:rPr>
        <w:t>Invacuation</w:t>
      </w:r>
      <w:proofErr w:type="spellEnd"/>
      <w:r w:rsidR="00135172" w:rsidRPr="008C7E08">
        <w:rPr>
          <w:rFonts w:ascii="Arial" w:hAnsi="Arial" w:cs="Arial"/>
          <w:b/>
          <w:u w:val="single"/>
        </w:rPr>
        <w:t xml:space="preserve"> Procedures</w:t>
      </w:r>
    </w:p>
    <w:p w14:paraId="6B699379" w14:textId="77777777" w:rsidR="00135172" w:rsidRDefault="00135172" w:rsidP="00314B8A">
      <w:pPr>
        <w:jc w:val="center"/>
        <w:rPr>
          <w:rFonts w:ascii="Arial" w:hAnsi="Arial" w:cs="Arial"/>
          <w:b/>
          <w:u w:val="single"/>
        </w:rPr>
      </w:pPr>
    </w:p>
    <w:p w14:paraId="3FE9F23F" w14:textId="77777777" w:rsidR="00314B8A" w:rsidRDefault="00314B8A" w:rsidP="00314B8A">
      <w:pPr>
        <w:jc w:val="center"/>
        <w:rPr>
          <w:rFonts w:ascii="Arial" w:hAnsi="Arial" w:cs="Arial"/>
          <w:b/>
          <w:u w:val="single"/>
        </w:rPr>
      </w:pPr>
    </w:p>
    <w:p w14:paraId="1F72F646" w14:textId="77777777" w:rsidR="00314B8A" w:rsidRPr="008C7E08" w:rsidRDefault="00314B8A" w:rsidP="00314B8A">
      <w:pPr>
        <w:jc w:val="center"/>
        <w:rPr>
          <w:rFonts w:ascii="Arial" w:hAnsi="Arial" w:cs="Arial"/>
          <w:b/>
          <w:u w:val="single"/>
        </w:rPr>
      </w:pPr>
    </w:p>
    <w:p w14:paraId="6C9D73D8" w14:textId="77777777" w:rsidR="00135172" w:rsidRPr="008C7E08" w:rsidRDefault="00135172" w:rsidP="00314B8A">
      <w:pPr>
        <w:rPr>
          <w:rFonts w:ascii="Arial" w:hAnsi="Arial" w:cs="Arial"/>
        </w:rPr>
      </w:pPr>
      <w:r w:rsidRPr="008C7E08">
        <w:rPr>
          <w:rFonts w:ascii="Arial" w:hAnsi="Arial" w:cs="Arial"/>
        </w:rPr>
        <w:t xml:space="preserve">Reviewed </w:t>
      </w:r>
      <w:r w:rsidR="0061387A">
        <w:rPr>
          <w:rFonts w:ascii="Arial" w:hAnsi="Arial" w:cs="Arial"/>
        </w:rPr>
        <w:t>October 2025</w:t>
      </w:r>
    </w:p>
    <w:p w14:paraId="08CE6F91" w14:textId="77777777" w:rsidR="00135172" w:rsidRDefault="00135172" w:rsidP="00314B8A">
      <w:pPr>
        <w:jc w:val="center"/>
        <w:rPr>
          <w:rFonts w:ascii="Arial" w:hAnsi="Arial" w:cs="Arial"/>
        </w:rPr>
      </w:pPr>
    </w:p>
    <w:p w14:paraId="61CDCEAD" w14:textId="77777777" w:rsidR="00314B8A" w:rsidRPr="008C7E08" w:rsidRDefault="00314B8A" w:rsidP="00314B8A">
      <w:pPr>
        <w:jc w:val="center"/>
        <w:rPr>
          <w:rFonts w:ascii="Arial" w:hAnsi="Arial" w:cs="Arial"/>
        </w:rPr>
      </w:pPr>
    </w:p>
    <w:p w14:paraId="6BB9E253" w14:textId="77777777" w:rsidR="00135172" w:rsidRPr="008C7E08" w:rsidRDefault="00135172" w:rsidP="00314B8A">
      <w:pPr>
        <w:jc w:val="center"/>
        <w:rPr>
          <w:rFonts w:ascii="Arial" w:hAnsi="Arial" w:cs="Arial"/>
        </w:rPr>
      </w:pPr>
    </w:p>
    <w:p w14:paraId="17102596" w14:textId="77777777" w:rsidR="00135172" w:rsidRPr="008C7E08" w:rsidRDefault="00135172" w:rsidP="00314B8A">
      <w:pPr>
        <w:rPr>
          <w:rFonts w:ascii="Arial" w:hAnsi="Arial" w:cs="Arial"/>
        </w:rPr>
      </w:pPr>
      <w:proofErr w:type="spellStart"/>
      <w:r w:rsidRPr="008C7E08">
        <w:rPr>
          <w:rFonts w:ascii="Arial" w:hAnsi="Arial" w:cs="Arial"/>
        </w:rPr>
        <w:t>Headteacher</w:t>
      </w:r>
      <w:proofErr w:type="spellEnd"/>
      <w:r w:rsidRPr="008C7E08">
        <w:rPr>
          <w:rFonts w:ascii="Arial" w:hAnsi="Arial" w:cs="Arial"/>
        </w:rPr>
        <w:t xml:space="preserve">                          </w:t>
      </w:r>
      <w:r w:rsidR="001E0C45">
        <w:rPr>
          <w:rFonts w:ascii="Arial" w:hAnsi="Arial" w:cs="Arial"/>
        </w:rPr>
        <w:t xml:space="preserve">                           Anne Barker</w:t>
      </w:r>
    </w:p>
    <w:p w14:paraId="23DE523C" w14:textId="77777777" w:rsidR="00135172" w:rsidRDefault="00135172" w:rsidP="00314B8A">
      <w:pPr>
        <w:jc w:val="center"/>
        <w:rPr>
          <w:rFonts w:ascii="Arial" w:hAnsi="Arial" w:cs="Arial"/>
        </w:rPr>
      </w:pPr>
    </w:p>
    <w:p w14:paraId="52E56223" w14:textId="77777777" w:rsidR="00314B8A" w:rsidRPr="008C7E08" w:rsidRDefault="00314B8A" w:rsidP="00314B8A">
      <w:pPr>
        <w:jc w:val="center"/>
        <w:rPr>
          <w:rFonts w:ascii="Arial" w:hAnsi="Arial" w:cs="Arial"/>
        </w:rPr>
      </w:pPr>
    </w:p>
    <w:p w14:paraId="07547A01" w14:textId="77777777" w:rsidR="00135172" w:rsidRPr="008C7E08" w:rsidRDefault="00135172" w:rsidP="00314B8A">
      <w:pPr>
        <w:jc w:val="both"/>
        <w:rPr>
          <w:rFonts w:ascii="Arial" w:hAnsi="Arial" w:cs="Arial"/>
        </w:rPr>
      </w:pPr>
    </w:p>
    <w:p w14:paraId="1EA0A1E3" w14:textId="77777777" w:rsidR="00135172" w:rsidRPr="008C7E08" w:rsidRDefault="00135172" w:rsidP="00314B8A">
      <w:pPr>
        <w:rPr>
          <w:rFonts w:ascii="Arial" w:hAnsi="Arial" w:cs="Arial"/>
        </w:rPr>
      </w:pPr>
      <w:r w:rsidRPr="008C7E08">
        <w:rPr>
          <w:rFonts w:ascii="Arial" w:hAnsi="Arial" w:cs="Arial"/>
        </w:rPr>
        <w:t>Chair/Vice Chair of Governing</w:t>
      </w:r>
      <w:r w:rsidR="001E0C45">
        <w:rPr>
          <w:rFonts w:ascii="Arial" w:hAnsi="Arial" w:cs="Arial"/>
        </w:rPr>
        <w:t xml:space="preserve"> B</w:t>
      </w:r>
      <w:r w:rsidR="00C619F5">
        <w:rPr>
          <w:rFonts w:ascii="Arial" w:hAnsi="Arial" w:cs="Arial"/>
        </w:rPr>
        <w:t>oard                 Margaret Hughes</w:t>
      </w:r>
    </w:p>
    <w:p w14:paraId="5043CB0F" w14:textId="77777777" w:rsidR="00135172" w:rsidRPr="008C7E08" w:rsidRDefault="00135172" w:rsidP="00314B8A">
      <w:pPr>
        <w:jc w:val="center"/>
        <w:rPr>
          <w:rFonts w:ascii="Arial" w:hAnsi="Arial" w:cs="Arial"/>
        </w:rPr>
      </w:pPr>
    </w:p>
    <w:p w14:paraId="07459315" w14:textId="77777777" w:rsidR="00135172" w:rsidRDefault="00135172" w:rsidP="00314B8A">
      <w:pPr>
        <w:jc w:val="center"/>
        <w:rPr>
          <w:rFonts w:ascii="Arial" w:hAnsi="Arial" w:cs="Arial"/>
        </w:rPr>
      </w:pPr>
    </w:p>
    <w:p w14:paraId="6537F28F" w14:textId="77777777" w:rsidR="00314B8A" w:rsidRPr="008C7E08" w:rsidRDefault="00314B8A" w:rsidP="00314B8A">
      <w:pPr>
        <w:jc w:val="center"/>
        <w:rPr>
          <w:rFonts w:ascii="Arial" w:hAnsi="Arial" w:cs="Arial"/>
        </w:rPr>
      </w:pPr>
    </w:p>
    <w:p w14:paraId="5AF2156F" w14:textId="77777777" w:rsidR="00135172" w:rsidRPr="008C7E08" w:rsidRDefault="00135172" w:rsidP="00314B8A">
      <w:pPr>
        <w:rPr>
          <w:rFonts w:ascii="Arial" w:hAnsi="Arial" w:cs="Arial"/>
        </w:rPr>
      </w:pPr>
      <w:r w:rsidRPr="008C7E08">
        <w:rPr>
          <w:rFonts w:ascii="Arial" w:hAnsi="Arial" w:cs="Arial"/>
        </w:rPr>
        <w:t xml:space="preserve">Date of Next Review </w:t>
      </w:r>
      <w:r w:rsidR="0061387A">
        <w:rPr>
          <w:rFonts w:ascii="Arial" w:hAnsi="Arial" w:cs="Arial"/>
        </w:rPr>
        <w:t>October 2026</w:t>
      </w:r>
    </w:p>
    <w:p w14:paraId="6DFB9E20" w14:textId="77777777" w:rsidR="00135172" w:rsidRPr="008C7E08" w:rsidRDefault="00135172" w:rsidP="008C7E08">
      <w:pPr>
        <w:jc w:val="both"/>
        <w:rPr>
          <w:rFonts w:ascii="Arial" w:hAnsi="Arial" w:cs="Arial"/>
        </w:rPr>
      </w:pPr>
    </w:p>
    <w:p w14:paraId="70DF9E56" w14:textId="77777777" w:rsidR="00135172" w:rsidRPr="008C7E08" w:rsidRDefault="00135172" w:rsidP="008C7E08">
      <w:pPr>
        <w:jc w:val="both"/>
        <w:rPr>
          <w:rFonts w:ascii="Arial" w:hAnsi="Arial" w:cs="Arial"/>
        </w:rPr>
      </w:pPr>
    </w:p>
    <w:p w14:paraId="61EFC286" w14:textId="1A62E62F" w:rsidR="705D07A2" w:rsidRDefault="705D07A2" w:rsidP="705D07A2">
      <w:pPr>
        <w:jc w:val="both"/>
        <w:rPr>
          <w:rFonts w:ascii="Arial" w:hAnsi="Arial" w:cs="Arial"/>
        </w:rPr>
      </w:pPr>
    </w:p>
    <w:p w14:paraId="263C7CBA" w14:textId="3090CB88" w:rsidR="705D07A2" w:rsidRDefault="705D07A2" w:rsidP="705D07A2">
      <w:pPr>
        <w:jc w:val="both"/>
        <w:rPr>
          <w:rFonts w:ascii="Arial" w:hAnsi="Arial" w:cs="Arial"/>
        </w:rPr>
      </w:pPr>
    </w:p>
    <w:p w14:paraId="44E871BC" w14:textId="77777777" w:rsidR="00135172" w:rsidRPr="008C7E08" w:rsidRDefault="00135172" w:rsidP="008C7E08">
      <w:pPr>
        <w:jc w:val="both"/>
        <w:rPr>
          <w:rFonts w:ascii="Arial" w:hAnsi="Arial" w:cs="Arial"/>
        </w:rPr>
      </w:pPr>
    </w:p>
    <w:p w14:paraId="07858C49" w14:textId="77777777" w:rsidR="00135172" w:rsidRPr="008C7E08" w:rsidRDefault="00135172" w:rsidP="008C7E08">
      <w:pPr>
        <w:jc w:val="both"/>
        <w:rPr>
          <w:rFonts w:ascii="Arial" w:hAnsi="Arial" w:cs="Arial"/>
          <w:b/>
        </w:rPr>
      </w:pPr>
      <w:r w:rsidRPr="008C7E08">
        <w:rPr>
          <w:rFonts w:ascii="Arial" w:hAnsi="Arial" w:cs="Arial"/>
        </w:rPr>
        <w:t>This policy has been scrutinized to ensure it meets the requirements of the single equality duties. The school will make every reasonable adjustment to comply with the duties and actively avoid discrimination.</w:t>
      </w:r>
    </w:p>
    <w:p w14:paraId="144A5D23" w14:textId="77777777" w:rsidR="00135172" w:rsidRPr="008C7E08" w:rsidRDefault="00135172" w:rsidP="008C7E08">
      <w:pPr>
        <w:jc w:val="both"/>
        <w:rPr>
          <w:rFonts w:ascii="Arial" w:hAnsi="Arial" w:cs="Arial"/>
        </w:rPr>
      </w:pPr>
    </w:p>
    <w:p w14:paraId="738610EB" w14:textId="77777777" w:rsidR="00135172" w:rsidRPr="008C7E08" w:rsidRDefault="00135172" w:rsidP="008C7E08">
      <w:pPr>
        <w:jc w:val="both"/>
        <w:rPr>
          <w:rFonts w:ascii="Arial" w:hAnsi="Arial" w:cs="Arial"/>
          <w:b/>
        </w:rPr>
      </w:pPr>
    </w:p>
    <w:p w14:paraId="637805D2" w14:textId="77777777" w:rsidR="00135172" w:rsidRPr="008C7E08" w:rsidRDefault="00135172" w:rsidP="008C7E08">
      <w:pPr>
        <w:jc w:val="both"/>
        <w:rPr>
          <w:rFonts w:ascii="Arial" w:hAnsi="Arial" w:cs="Arial"/>
          <w:b/>
        </w:rPr>
      </w:pPr>
    </w:p>
    <w:p w14:paraId="463F29E8" w14:textId="77777777" w:rsidR="00135172" w:rsidRPr="008C7E08" w:rsidRDefault="00135172" w:rsidP="008C7E08">
      <w:pPr>
        <w:jc w:val="both"/>
        <w:rPr>
          <w:rFonts w:ascii="Arial" w:hAnsi="Arial" w:cs="Arial"/>
          <w:b/>
        </w:rPr>
      </w:pPr>
    </w:p>
    <w:p w14:paraId="3B7B4B86" w14:textId="77777777" w:rsidR="00135172" w:rsidRPr="008C7E08" w:rsidRDefault="00135172" w:rsidP="008C7E08">
      <w:pPr>
        <w:jc w:val="both"/>
        <w:rPr>
          <w:rFonts w:ascii="Arial" w:hAnsi="Arial" w:cs="Arial"/>
          <w:b/>
        </w:rPr>
      </w:pPr>
    </w:p>
    <w:p w14:paraId="3A0FF5F2" w14:textId="77777777" w:rsidR="00135172" w:rsidRPr="008C7E08" w:rsidRDefault="00135172" w:rsidP="008C7E08">
      <w:pPr>
        <w:jc w:val="both"/>
        <w:rPr>
          <w:rFonts w:ascii="Arial" w:hAnsi="Arial" w:cs="Arial"/>
          <w:b/>
        </w:rPr>
      </w:pPr>
    </w:p>
    <w:p w14:paraId="5630AD66" w14:textId="77777777" w:rsidR="00135172" w:rsidRPr="00C619F5" w:rsidRDefault="00135172" w:rsidP="008C7E08">
      <w:pPr>
        <w:jc w:val="both"/>
        <w:rPr>
          <w:rFonts w:ascii="Arial" w:hAnsi="Arial" w:cs="Arial"/>
          <w:b/>
        </w:rPr>
      </w:pPr>
    </w:p>
    <w:p w14:paraId="61829076" w14:textId="77777777" w:rsidR="00135172" w:rsidRPr="00C619F5" w:rsidRDefault="00135172" w:rsidP="008C7E08">
      <w:pPr>
        <w:jc w:val="both"/>
        <w:rPr>
          <w:rFonts w:ascii="Arial" w:hAnsi="Arial" w:cs="Arial"/>
          <w:b/>
        </w:rPr>
      </w:pPr>
    </w:p>
    <w:p w14:paraId="2BA226A1" w14:textId="77777777" w:rsidR="00135172" w:rsidRPr="00C619F5" w:rsidRDefault="00135172" w:rsidP="008C7E08">
      <w:pPr>
        <w:jc w:val="both"/>
        <w:rPr>
          <w:rFonts w:ascii="Arial" w:hAnsi="Arial" w:cs="Arial"/>
          <w:b/>
        </w:rPr>
      </w:pPr>
    </w:p>
    <w:p w14:paraId="446DCE45" w14:textId="77777777" w:rsidR="00135172" w:rsidRPr="00C619F5" w:rsidRDefault="00135172" w:rsidP="008C7E08">
      <w:pPr>
        <w:jc w:val="both"/>
        <w:rPr>
          <w:rFonts w:ascii="Arial" w:hAnsi="Arial" w:cs="Arial"/>
        </w:rPr>
      </w:pPr>
      <w:r w:rsidRPr="00C619F5">
        <w:rPr>
          <w:rFonts w:ascii="Arial" w:hAnsi="Arial" w:cs="Arial"/>
          <w:b/>
        </w:rPr>
        <w:t>Rationale:</w:t>
      </w:r>
      <w:r w:rsidRPr="00C619F5">
        <w:rPr>
          <w:rFonts w:ascii="Arial" w:hAnsi="Arial" w:cs="Arial"/>
        </w:rPr>
        <w:t xml:space="preserve">  As part of our Health and Safety policies and proced</w:t>
      </w:r>
      <w:r w:rsidR="00730E03" w:rsidRPr="00C619F5">
        <w:rPr>
          <w:rFonts w:ascii="Arial" w:hAnsi="Arial" w:cs="Arial"/>
        </w:rPr>
        <w:t xml:space="preserve">ures the school has a </w:t>
      </w:r>
      <w:proofErr w:type="spellStart"/>
      <w:r w:rsidR="00730E03" w:rsidRPr="00C619F5">
        <w:rPr>
          <w:rFonts w:ascii="Arial" w:hAnsi="Arial" w:cs="Arial"/>
        </w:rPr>
        <w:t>invacuation</w:t>
      </w:r>
      <w:proofErr w:type="spellEnd"/>
      <w:r w:rsidR="00730E03" w:rsidRPr="00C619F5">
        <w:rPr>
          <w:rFonts w:ascii="Arial" w:hAnsi="Arial" w:cs="Arial"/>
        </w:rPr>
        <w:t xml:space="preserve"> (lockdown) p</w:t>
      </w:r>
      <w:r w:rsidRPr="00C619F5">
        <w:rPr>
          <w:rFonts w:ascii="Arial" w:hAnsi="Arial" w:cs="Arial"/>
        </w:rPr>
        <w:t xml:space="preserve">olicy. </w:t>
      </w:r>
      <w:r w:rsidR="00314B8A" w:rsidRPr="00C619F5">
        <w:rPr>
          <w:rFonts w:ascii="Arial" w:hAnsi="Arial" w:cs="Arial"/>
        </w:rPr>
        <w:t>This is needed fo</w:t>
      </w:r>
      <w:r w:rsidR="005D3725" w:rsidRPr="00C619F5">
        <w:rPr>
          <w:rFonts w:ascii="Arial" w:hAnsi="Arial" w:cs="Arial"/>
        </w:rPr>
        <w:t>r</w:t>
      </w:r>
      <w:r w:rsidR="00314B8A" w:rsidRPr="00C619F5">
        <w:rPr>
          <w:rFonts w:ascii="Arial" w:hAnsi="Arial" w:cs="Arial"/>
        </w:rPr>
        <w:t xml:space="preserve"> the</w:t>
      </w:r>
      <w:r w:rsidRPr="00C619F5">
        <w:rPr>
          <w:rFonts w:ascii="Arial" w:hAnsi="Arial" w:cs="Arial"/>
        </w:rPr>
        <w:t xml:space="preserve"> very rare occasions it may be necessary to seal off the school so that it cannot be entered from the outside. This will ensure that pupils, staff and visitors are safe in situations where there is a hazard in the school grounds or outside the school in the near vicinity. A lockdown is implemented when there are serious security risks for the premises due to, for example, near-by chemical spillage, proximity of dangerous dogs, serious weather conditions or attempted access by unauthorised persons intent in causing harm/damage. </w:t>
      </w:r>
    </w:p>
    <w:p w14:paraId="17AD93B2" w14:textId="77777777" w:rsidR="00135172" w:rsidRPr="00C619F5" w:rsidRDefault="00135172" w:rsidP="008C7E08">
      <w:pPr>
        <w:jc w:val="both"/>
        <w:rPr>
          <w:rFonts w:ascii="Arial" w:hAnsi="Arial" w:cs="Arial"/>
        </w:rPr>
      </w:pPr>
    </w:p>
    <w:p w14:paraId="7A8B6F45" w14:textId="77777777" w:rsidR="00D82644" w:rsidRPr="001D7A51" w:rsidRDefault="00135172" w:rsidP="008C7E08">
      <w:pPr>
        <w:jc w:val="both"/>
        <w:rPr>
          <w:rFonts w:ascii="Arial" w:hAnsi="Arial" w:cs="Arial"/>
        </w:rPr>
      </w:pPr>
      <w:r w:rsidRPr="00C619F5">
        <w:rPr>
          <w:rFonts w:ascii="Arial" w:hAnsi="Arial" w:cs="Arial"/>
        </w:rPr>
        <w:t>When communicating this procedure to staff and pupils, this should be done in a sensitive manner, stressing that it is very unlikely that school will ever need to implement a real lockdown but it is important to have arrangements in place to deal with such a situation. When ‘drills’ are undertaken these must be conducted in controlled and proportionate manner which does not cause undue stress and/or panic.</w:t>
      </w:r>
    </w:p>
    <w:p w14:paraId="0DE4B5B7" w14:textId="77777777" w:rsidR="00135172" w:rsidRPr="00C619F5" w:rsidRDefault="00135172" w:rsidP="008C7E08">
      <w:pPr>
        <w:jc w:val="both"/>
        <w:rPr>
          <w:rFonts w:ascii="Arial" w:hAnsi="Arial" w:cs="Arial"/>
        </w:rPr>
      </w:pPr>
    </w:p>
    <w:p w14:paraId="36FE5F26" w14:textId="77777777" w:rsidR="00135172" w:rsidRPr="00C619F5" w:rsidRDefault="00135172" w:rsidP="008C7E08">
      <w:pPr>
        <w:jc w:val="both"/>
        <w:rPr>
          <w:rFonts w:ascii="Arial" w:hAnsi="Arial" w:cs="Arial"/>
        </w:rPr>
      </w:pPr>
      <w:r w:rsidRPr="00C619F5">
        <w:rPr>
          <w:rFonts w:ascii="Arial" w:hAnsi="Arial" w:cs="Arial"/>
          <w:b/>
        </w:rPr>
        <w:t>Notification of Lockdown:</w:t>
      </w:r>
      <w:r w:rsidRPr="00C619F5">
        <w:rPr>
          <w:rFonts w:ascii="Arial" w:hAnsi="Arial" w:cs="Arial"/>
        </w:rPr>
        <w:t xml:space="preserve">  Staff will be notified that lockdown procedures are to take place immediately on hearing a 5 </w:t>
      </w:r>
      <w:r w:rsidR="00314B8A" w:rsidRPr="00C619F5">
        <w:rPr>
          <w:rFonts w:ascii="Arial" w:hAnsi="Arial" w:cs="Arial"/>
        </w:rPr>
        <w:t xml:space="preserve">x 5 </w:t>
      </w:r>
      <w:r w:rsidRPr="00C619F5">
        <w:rPr>
          <w:rFonts w:ascii="Arial" w:hAnsi="Arial" w:cs="Arial"/>
        </w:rPr>
        <w:t>second blast</w:t>
      </w:r>
      <w:r w:rsidR="00314B8A" w:rsidRPr="00C619F5">
        <w:rPr>
          <w:rFonts w:ascii="Arial" w:hAnsi="Arial" w:cs="Arial"/>
        </w:rPr>
        <w:t>s</w:t>
      </w:r>
      <w:r w:rsidR="0061387A">
        <w:rPr>
          <w:rFonts w:ascii="Arial" w:hAnsi="Arial" w:cs="Arial"/>
        </w:rPr>
        <w:t xml:space="preserve"> from a portable megaphone</w:t>
      </w:r>
      <w:r w:rsidRPr="00C619F5">
        <w:rPr>
          <w:rFonts w:ascii="Arial" w:hAnsi="Arial" w:cs="Arial"/>
        </w:rPr>
        <w:t xml:space="preserve">. The </w:t>
      </w:r>
      <w:r w:rsidR="0061387A">
        <w:rPr>
          <w:rFonts w:ascii="Arial" w:hAnsi="Arial" w:cs="Arial"/>
        </w:rPr>
        <w:t>megaphone is</w:t>
      </w:r>
      <w:r w:rsidR="006B6CAA" w:rsidRPr="00C619F5">
        <w:rPr>
          <w:rFonts w:ascii="Arial" w:hAnsi="Arial" w:cs="Arial"/>
        </w:rPr>
        <w:t xml:space="preserve"> situated </w:t>
      </w:r>
      <w:r w:rsidR="0061387A">
        <w:rPr>
          <w:rFonts w:ascii="Arial" w:hAnsi="Arial" w:cs="Arial"/>
        </w:rPr>
        <w:t>in the</w:t>
      </w:r>
      <w:r w:rsidRPr="00C619F5">
        <w:rPr>
          <w:rFonts w:ascii="Arial" w:hAnsi="Arial" w:cs="Arial"/>
        </w:rPr>
        <w:t xml:space="preserve"> </w:t>
      </w:r>
      <w:r w:rsidR="0061387A">
        <w:rPr>
          <w:rFonts w:ascii="Arial" w:hAnsi="Arial" w:cs="Arial"/>
        </w:rPr>
        <w:t>school o</w:t>
      </w:r>
      <w:r w:rsidR="006B6CAA" w:rsidRPr="00C619F5">
        <w:rPr>
          <w:rFonts w:ascii="Arial" w:hAnsi="Arial" w:cs="Arial"/>
        </w:rPr>
        <w:t>ffice</w:t>
      </w:r>
      <w:r w:rsidRPr="00C619F5">
        <w:rPr>
          <w:rFonts w:ascii="Arial" w:hAnsi="Arial" w:cs="Arial"/>
        </w:rPr>
        <w:t xml:space="preserve">. </w:t>
      </w:r>
    </w:p>
    <w:p w14:paraId="66204FF1" w14:textId="77777777" w:rsidR="00135172" w:rsidRPr="00C619F5" w:rsidRDefault="00135172" w:rsidP="008C7E08">
      <w:pPr>
        <w:jc w:val="both"/>
        <w:rPr>
          <w:rFonts w:ascii="Arial" w:hAnsi="Arial" w:cs="Arial"/>
        </w:rPr>
      </w:pPr>
    </w:p>
    <w:p w14:paraId="53D685C5" w14:textId="77777777" w:rsidR="00135172" w:rsidRPr="00C619F5" w:rsidRDefault="00135172" w:rsidP="008C7E08">
      <w:pPr>
        <w:jc w:val="both"/>
        <w:rPr>
          <w:rFonts w:ascii="Arial" w:hAnsi="Arial" w:cs="Arial"/>
        </w:rPr>
      </w:pPr>
      <w:r w:rsidRPr="00C619F5">
        <w:rPr>
          <w:rFonts w:ascii="Arial" w:hAnsi="Arial" w:cs="Arial"/>
          <w:b/>
        </w:rPr>
        <w:t>Procedures:</w:t>
      </w:r>
      <w:r w:rsidRPr="00C619F5">
        <w:rPr>
          <w:rFonts w:ascii="Arial" w:hAnsi="Arial" w:cs="Arial"/>
        </w:rPr>
        <w:t xml:space="preserve"> Follow the </w:t>
      </w:r>
      <w:r w:rsidRPr="00C619F5">
        <w:rPr>
          <w:rFonts w:ascii="Arial" w:hAnsi="Arial" w:cs="Arial"/>
          <w:b/>
        </w:rPr>
        <w:t>CLOSE</w:t>
      </w:r>
      <w:r w:rsidRPr="00C619F5">
        <w:rPr>
          <w:rFonts w:ascii="Arial" w:hAnsi="Arial" w:cs="Arial"/>
        </w:rPr>
        <w:t xml:space="preserve"> procedure:</w:t>
      </w:r>
    </w:p>
    <w:p w14:paraId="2DBF0D7D" w14:textId="77777777" w:rsidR="00135172" w:rsidRPr="00C619F5" w:rsidRDefault="00135172" w:rsidP="008C7E08">
      <w:pPr>
        <w:jc w:val="both"/>
        <w:rPr>
          <w:rFonts w:ascii="Arial" w:hAnsi="Arial" w:cs="Arial"/>
        </w:rPr>
      </w:pPr>
    </w:p>
    <w:p w14:paraId="27790186" w14:textId="77777777" w:rsidR="00135172" w:rsidRPr="00C619F5" w:rsidRDefault="00135172" w:rsidP="008C7E08">
      <w:pPr>
        <w:pStyle w:val="ListParagraph"/>
        <w:numPr>
          <w:ilvl w:val="0"/>
          <w:numId w:val="1"/>
        </w:numPr>
        <w:jc w:val="both"/>
        <w:rPr>
          <w:rFonts w:ascii="Arial" w:hAnsi="Arial" w:cs="Arial"/>
        </w:rPr>
      </w:pPr>
      <w:r w:rsidRPr="00C619F5">
        <w:rPr>
          <w:rFonts w:ascii="Arial" w:hAnsi="Arial" w:cs="Arial"/>
        </w:rPr>
        <w:t>Close all windows</w:t>
      </w:r>
      <w:r w:rsidR="00C619F5">
        <w:rPr>
          <w:rFonts w:ascii="Arial" w:hAnsi="Arial" w:cs="Arial"/>
        </w:rPr>
        <w:t>, blinds</w:t>
      </w:r>
      <w:r w:rsidRPr="00C619F5">
        <w:rPr>
          <w:rFonts w:ascii="Arial" w:hAnsi="Arial" w:cs="Arial"/>
        </w:rPr>
        <w:t xml:space="preserve"> and doors</w:t>
      </w:r>
    </w:p>
    <w:p w14:paraId="280D128B" w14:textId="77777777" w:rsidR="00135172" w:rsidRPr="00C619F5" w:rsidRDefault="00135172" w:rsidP="008C7E08">
      <w:pPr>
        <w:pStyle w:val="ListParagraph"/>
        <w:numPr>
          <w:ilvl w:val="0"/>
          <w:numId w:val="1"/>
        </w:numPr>
        <w:jc w:val="both"/>
        <w:rPr>
          <w:rFonts w:ascii="Arial" w:hAnsi="Arial" w:cs="Arial"/>
        </w:rPr>
      </w:pPr>
      <w:r w:rsidRPr="00C619F5">
        <w:rPr>
          <w:rFonts w:ascii="Arial" w:hAnsi="Arial" w:cs="Arial"/>
        </w:rPr>
        <w:t>Lock up</w:t>
      </w:r>
    </w:p>
    <w:p w14:paraId="06BA50CD" w14:textId="77777777" w:rsidR="00135172" w:rsidRPr="00C619F5" w:rsidRDefault="00135172" w:rsidP="008C7E08">
      <w:pPr>
        <w:pStyle w:val="ListParagraph"/>
        <w:numPr>
          <w:ilvl w:val="0"/>
          <w:numId w:val="1"/>
        </w:numPr>
        <w:jc w:val="both"/>
        <w:rPr>
          <w:rFonts w:ascii="Arial" w:hAnsi="Arial" w:cs="Arial"/>
        </w:rPr>
      </w:pPr>
      <w:r w:rsidRPr="00C619F5">
        <w:rPr>
          <w:rFonts w:ascii="Arial" w:hAnsi="Arial" w:cs="Arial"/>
        </w:rPr>
        <w:t>Out of sight and minimise movement</w:t>
      </w:r>
    </w:p>
    <w:p w14:paraId="675E887C" w14:textId="77777777" w:rsidR="00135172" w:rsidRPr="00C619F5" w:rsidRDefault="00135172" w:rsidP="008C7E08">
      <w:pPr>
        <w:pStyle w:val="ListParagraph"/>
        <w:numPr>
          <w:ilvl w:val="0"/>
          <w:numId w:val="1"/>
        </w:numPr>
        <w:jc w:val="both"/>
        <w:rPr>
          <w:rFonts w:ascii="Arial" w:hAnsi="Arial" w:cs="Arial"/>
        </w:rPr>
      </w:pPr>
      <w:r w:rsidRPr="00C619F5">
        <w:rPr>
          <w:rFonts w:ascii="Arial" w:hAnsi="Arial" w:cs="Arial"/>
        </w:rPr>
        <w:t>Stay silent and avoid drawing attention</w:t>
      </w:r>
    </w:p>
    <w:p w14:paraId="54E4E138" w14:textId="77777777" w:rsidR="00135172" w:rsidRPr="00C619F5" w:rsidRDefault="00135172" w:rsidP="008C7E08">
      <w:pPr>
        <w:pStyle w:val="ListParagraph"/>
        <w:numPr>
          <w:ilvl w:val="0"/>
          <w:numId w:val="1"/>
        </w:numPr>
        <w:jc w:val="both"/>
        <w:rPr>
          <w:rFonts w:ascii="Arial" w:hAnsi="Arial" w:cs="Arial"/>
        </w:rPr>
      </w:pPr>
      <w:r w:rsidRPr="00C619F5">
        <w:rPr>
          <w:rFonts w:ascii="Arial" w:hAnsi="Arial" w:cs="Arial"/>
        </w:rPr>
        <w:t>Endure. Be aware you may be in lockdown for some time</w:t>
      </w:r>
    </w:p>
    <w:p w14:paraId="6B62F1B3" w14:textId="77777777" w:rsidR="00135172" w:rsidRPr="00C619F5" w:rsidRDefault="00135172" w:rsidP="008C7E08">
      <w:pPr>
        <w:jc w:val="both"/>
        <w:rPr>
          <w:rFonts w:ascii="Arial" w:hAnsi="Arial" w:cs="Arial"/>
        </w:rPr>
      </w:pPr>
    </w:p>
    <w:p w14:paraId="0830B25D" w14:textId="77777777" w:rsidR="00135172" w:rsidRPr="00C619F5" w:rsidRDefault="00135172" w:rsidP="008C7E08">
      <w:pPr>
        <w:ind w:left="360"/>
        <w:jc w:val="both"/>
        <w:rPr>
          <w:rFonts w:ascii="Arial" w:hAnsi="Arial" w:cs="Arial"/>
        </w:rPr>
      </w:pPr>
      <w:r w:rsidRPr="00C619F5">
        <w:rPr>
          <w:rFonts w:ascii="Arial" w:hAnsi="Arial" w:cs="Arial"/>
        </w:rPr>
        <w:t xml:space="preserve"> 1. The above signal will activate a process of children being ushered into the school building as quickly as possible and the locking of the school’s classrooms</w:t>
      </w:r>
      <w:r w:rsidR="00314B8A" w:rsidRPr="00C619F5">
        <w:rPr>
          <w:rFonts w:ascii="Arial" w:hAnsi="Arial" w:cs="Arial"/>
        </w:rPr>
        <w:t>,</w:t>
      </w:r>
      <w:r w:rsidRPr="00C619F5">
        <w:rPr>
          <w:rFonts w:ascii="Arial" w:hAnsi="Arial" w:cs="Arial"/>
        </w:rPr>
        <w:t xml:space="preserve"> offices, and all outside doors/ shutters where it is possible to remain safe.</w:t>
      </w:r>
    </w:p>
    <w:p w14:paraId="02F2C34E" w14:textId="77777777" w:rsidR="00135172" w:rsidRPr="00C619F5" w:rsidRDefault="00135172" w:rsidP="008C7E08">
      <w:pPr>
        <w:ind w:left="360"/>
        <w:jc w:val="both"/>
        <w:rPr>
          <w:rFonts w:ascii="Arial" w:hAnsi="Arial" w:cs="Arial"/>
        </w:rPr>
      </w:pPr>
    </w:p>
    <w:p w14:paraId="3343C4FA" w14:textId="77777777" w:rsidR="00135172" w:rsidRPr="00C619F5" w:rsidRDefault="00135172" w:rsidP="008C7E08">
      <w:pPr>
        <w:ind w:left="360"/>
        <w:jc w:val="both"/>
        <w:rPr>
          <w:rFonts w:ascii="Arial" w:hAnsi="Arial" w:cs="Arial"/>
        </w:rPr>
      </w:pPr>
      <w:r w:rsidRPr="00C619F5">
        <w:rPr>
          <w:rFonts w:ascii="Arial" w:hAnsi="Arial" w:cs="Arial"/>
        </w:rPr>
        <w:t xml:space="preserve"> 2. At the given signal, the children remain in the room they are in and the staff will ensure the windows</w:t>
      </w:r>
      <w:r w:rsidR="00314B8A" w:rsidRPr="00C619F5">
        <w:rPr>
          <w:rFonts w:ascii="Arial" w:hAnsi="Arial" w:cs="Arial"/>
        </w:rPr>
        <w:t xml:space="preserve"> and doors are closed/locked,</w:t>
      </w:r>
      <w:r w:rsidRPr="00C619F5">
        <w:rPr>
          <w:rFonts w:ascii="Arial" w:hAnsi="Arial" w:cs="Arial"/>
        </w:rPr>
        <w:t xml:space="preserve"> </w:t>
      </w:r>
      <w:r w:rsidR="00314B8A" w:rsidRPr="00C619F5">
        <w:rPr>
          <w:rFonts w:ascii="Arial" w:hAnsi="Arial" w:cs="Arial"/>
        </w:rPr>
        <w:t>blinds closed</w:t>
      </w:r>
      <w:r w:rsidRPr="00C619F5">
        <w:rPr>
          <w:rFonts w:ascii="Arial" w:hAnsi="Arial" w:cs="Arial"/>
        </w:rPr>
        <w:t xml:space="preserve"> and children are positioned away from possible sightlines from external windows/doors. Lights, Smart boards to be turned off, monitors facing away from windows. Mobile phones are put on silent mode.</w:t>
      </w:r>
    </w:p>
    <w:p w14:paraId="680A4E5D" w14:textId="77777777" w:rsidR="00135172" w:rsidRPr="00C619F5" w:rsidRDefault="00135172" w:rsidP="008C7E08">
      <w:pPr>
        <w:ind w:left="360"/>
        <w:jc w:val="both"/>
        <w:rPr>
          <w:rFonts w:ascii="Arial" w:hAnsi="Arial" w:cs="Arial"/>
        </w:rPr>
      </w:pPr>
    </w:p>
    <w:p w14:paraId="32645331" w14:textId="77777777" w:rsidR="00135172" w:rsidRPr="00C619F5" w:rsidRDefault="00135172" w:rsidP="008C7E08">
      <w:pPr>
        <w:ind w:left="360"/>
        <w:jc w:val="both"/>
        <w:rPr>
          <w:rFonts w:ascii="Arial" w:hAnsi="Arial" w:cs="Arial"/>
        </w:rPr>
      </w:pPr>
      <w:r w:rsidRPr="00C619F5">
        <w:rPr>
          <w:rFonts w:ascii="Arial" w:hAnsi="Arial" w:cs="Arial"/>
        </w:rPr>
        <w:t xml:space="preserve"> 3. Children or staff not in class for any reason will proceed to the nearest occupied classroom and remain with that class and class teacher e.g. children using toilets when lockdown procedure is engaged.</w:t>
      </w:r>
    </w:p>
    <w:p w14:paraId="19219836" w14:textId="77777777" w:rsidR="00135172" w:rsidRPr="00C619F5" w:rsidRDefault="00135172" w:rsidP="008C7E08">
      <w:pPr>
        <w:ind w:left="360"/>
        <w:jc w:val="both"/>
        <w:rPr>
          <w:rFonts w:ascii="Arial" w:hAnsi="Arial" w:cs="Arial"/>
        </w:rPr>
      </w:pPr>
    </w:p>
    <w:p w14:paraId="6A7074B8" w14:textId="77777777" w:rsidR="00135172" w:rsidRPr="00C619F5" w:rsidRDefault="00135172" w:rsidP="00C619F5">
      <w:pPr>
        <w:ind w:left="360"/>
        <w:jc w:val="both"/>
        <w:rPr>
          <w:rFonts w:ascii="Arial" w:hAnsi="Arial" w:cs="Arial"/>
        </w:rPr>
      </w:pPr>
      <w:r w:rsidRPr="00C619F5">
        <w:rPr>
          <w:rFonts w:ascii="Arial" w:hAnsi="Arial" w:cs="Arial"/>
        </w:rPr>
        <w:t xml:space="preserve"> 4. Teachers will then email the Lockdown </w:t>
      </w:r>
      <w:r w:rsidR="006B6CAA" w:rsidRPr="00C619F5">
        <w:rPr>
          <w:rFonts w:ascii="Arial" w:hAnsi="Arial" w:cs="Arial"/>
        </w:rPr>
        <w:t>Manager</w:t>
      </w:r>
      <w:r w:rsidR="008C7E08" w:rsidRPr="00C619F5">
        <w:rPr>
          <w:rFonts w:ascii="Arial" w:hAnsi="Arial" w:cs="Arial"/>
        </w:rPr>
        <w:t>s</w:t>
      </w:r>
      <w:r w:rsidR="006B6CAA" w:rsidRPr="00C619F5">
        <w:rPr>
          <w:rFonts w:ascii="Arial" w:hAnsi="Arial" w:cs="Arial"/>
        </w:rPr>
        <w:t xml:space="preserve"> </w:t>
      </w:r>
      <w:r w:rsidR="00C619F5">
        <w:rPr>
          <w:rFonts w:ascii="Arial" w:hAnsi="Arial" w:cs="Arial"/>
        </w:rPr>
        <w:t xml:space="preserve">Mrs A Barker or Mr J </w:t>
      </w:r>
      <w:proofErr w:type="spellStart"/>
      <w:r w:rsidR="00C619F5">
        <w:rPr>
          <w:rFonts w:ascii="Arial" w:hAnsi="Arial" w:cs="Arial"/>
        </w:rPr>
        <w:t>Pamphlett</w:t>
      </w:r>
      <w:proofErr w:type="spellEnd"/>
      <w:r w:rsidR="00C619F5">
        <w:rPr>
          <w:rFonts w:ascii="Arial" w:hAnsi="Arial" w:cs="Arial"/>
        </w:rPr>
        <w:t xml:space="preserve"> </w:t>
      </w:r>
      <w:r w:rsidRPr="00C619F5">
        <w:rPr>
          <w:rFonts w:ascii="Arial" w:hAnsi="Arial" w:cs="Arial"/>
        </w:rPr>
        <w:t>to provide the number of children they have with them, specify if they are missing any from their class and note the number of children they have from other classes along with staff present i.e.</w:t>
      </w:r>
    </w:p>
    <w:p w14:paraId="0752E8F1" w14:textId="77777777" w:rsidR="00135172" w:rsidRPr="00C619F5" w:rsidRDefault="00135172" w:rsidP="008C7E08">
      <w:pPr>
        <w:pStyle w:val="ListParagraph"/>
        <w:numPr>
          <w:ilvl w:val="0"/>
          <w:numId w:val="6"/>
        </w:numPr>
        <w:jc w:val="both"/>
        <w:rPr>
          <w:rFonts w:ascii="Arial" w:hAnsi="Arial" w:cs="Arial"/>
        </w:rPr>
      </w:pPr>
      <w:r w:rsidRPr="00C619F5">
        <w:rPr>
          <w:rFonts w:ascii="Arial" w:hAnsi="Arial" w:cs="Arial"/>
        </w:rPr>
        <w:t xml:space="preserve">Year x   - xx (number of children with you) out of xx (total class number) children </w:t>
      </w:r>
    </w:p>
    <w:p w14:paraId="52855135" w14:textId="77777777" w:rsidR="00135172" w:rsidRPr="00C619F5" w:rsidRDefault="00135172" w:rsidP="008C7E08">
      <w:pPr>
        <w:pStyle w:val="ListParagraph"/>
        <w:numPr>
          <w:ilvl w:val="0"/>
          <w:numId w:val="6"/>
        </w:numPr>
        <w:jc w:val="both"/>
        <w:rPr>
          <w:rFonts w:ascii="Arial" w:hAnsi="Arial" w:cs="Arial"/>
        </w:rPr>
      </w:pPr>
      <w:r w:rsidRPr="00C619F5">
        <w:rPr>
          <w:rFonts w:ascii="Arial" w:hAnsi="Arial" w:cs="Arial"/>
        </w:rPr>
        <w:t xml:space="preserve">(Pupil name) at an appointment </w:t>
      </w:r>
      <w:proofErr w:type="spellStart"/>
      <w:r w:rsidRPr="00C619F5">
        <w:rPr>
          <w:rFonts w:ascii="Arial" w:hAnsi="Arial" w:cs="Arial"/>
        </w:rPr>
        <w:t>etc</w:t>
      </w:r>
      <w:proofErr w:type="spellEnd"/>
    </w:p>
    <w:p w14:paraId="64B88CCA" w14:textId="77777777" w:rsidR="00135172" w:rsidRPr="00C619F5" w:rsidRDefault="00135172" w:rsidP="008C7E08">
      <w:pPr>
        <w:pStyle w:val="ListParagraph"/>
        <w:numPr>
          <w:ilvl w:val="0"/>
          <w:numId w:val="6"/>
        </w:numPr>
        <w:jc w:val="both"/>
        <w:rPr>
          <w:rFonts w:ascii="Arial" w:hAnsi="Arial" w:cs="Arial"/>
        </w:rPr>
      </w:pPr>
      <w:r w:rsidRPr="00C619F5">
        <w:rPr>
          <w:rFonts w:ascii="Arial" w:hAnsi="Arial" w:cs="Arial"/>
        </w:rPr>
        <w:t>(Pupil Name) MISSING</w:t>
      </w:r>
    </w:p>
    <w:p w14:paraId="37F981F0" w14:textId="77777777" w:rsidR="00135172" w:rsidRPr="00C619F5" w:rsidRDefault="00135172" w:rsidP="008C7E08">
      <w:pPr>
        <w:pStyle w:val="ListParagraph"/>
        <w:numPr>
          <w:ilvl w:val="0"/>
          <w:numId w:val="6"/>
        </w:numPr>
        <w:jc w:val="both"/>
        <w:rPr>
          <w:rFonts w:ascii="Arial" w:hAnsi="Arial" w:cs="Arial"/>
        </w:rPr>
      </w:pPr>
      <w:r w:rsidRPr="00C619F5">
        <w:rPr>
          <w:rFonts w:ascii="Arial" w:hAnsi="Arial" w:cs="Arial"/>
        </w:rPr>
        <w:t>Staff present are ……</w:t>
      </w:r>
    </w:p>
    <w:p w14:paraId="296FEF7D" w14:textId="77777777" w:rsidR="00135172" w:rsidRPr="00C619F5" w:rsidRDefault="00135172" w:rsidP="00730E03">
      <w:pPr>
        <w:jc w:val="both"/>
        <w:rPr>
          <w:rFonts w:ascii="Arial" w:hAnsi="Arial" w:cs="Arial"/>
        </w:rPr>
      </w:pPr>
    </w:p>
    <w:p w14:paraId="7F030CE2" w14:textId="77777777" w:rsidR="00135172" w:rsidRPr="00C619F5" w:rsidRDefault="00135172" w:rsidP="008C7E08">
      <w:pPr>
        <w:ind w:left="360"/>
        <w:jc w:val="both"/>
        <w:rPr>
          <w:rFonts w:ascii="Arial" w:hAnsi="Arial" w:cs="Arial"/>
        </w:rPr>
      </w:pPr>
      <w:r w:rsidRPr="00C619F5">
        <w:rPr>
          <w:rFonts w:ascii="Arial" w:hAnsi="Arial" w:cs="Arial"/>
        </w:rPr>
        <w:t xml:space="preserve">SLT will </w:t>
      </w:r>
      <w:r w:rsidR="00E75CD9">
        <w:rPr>
          <w:rFonts w:ascii="Arial" w:hAnsi="Arial" w:cs="Arial"/>
        </w:rPr>
        <w:t>co-ordinate</w:t>
      </w:r>
      <w:r w:rsidRPr="00C619F5">
        <w:rPr>
          <w:rFonts w:ascii="Arial" w:hAnsi="Arial" w:cs="Arial"/>
        </w:rPr>
        <w:t xml:space="preserve"> the information received and</w:t>
      </w:r>
      <w:r w:rsidR="00730E03" w:rsidRPr="00C619F5">
        <w:rPr>
          <w:rFonts w:ascii="Arial" w:hAnsi="Arial" w:cs="Arial"/>
        </w:rPr>
        <w:t xml:space="preserve"> request further information </w:t>
      </w:r>
      <w:r w:rsidRPr="00C619F5">
        <w:rPr>
          <w:rFonts w:ascii="Arial" w:hAnsi="Arial" w:cs="Arial"/>
        </w:rPr>
        <w:t>required via email.</w:t>
      </w:r>
    </w:p>
    <w:p w14:paraId="7194DBDC" w14:textId="77777777" w:rsidR="00135172" w:rsidRPr="00C619F5" w:rsidRDefault="00135172" w:rsidP="008C7E08">
      <w:pPr>
        <w:jc w:val="both"/>
        <w:rPr>
          <w:rFonts w:ascii="Arial" w:hAnsi="Arial" w:cs="Arial"/>
        </w:rPr>
      </w:pPr>
    </w:p>
    <w:p w14:paraId="769D0D3C" w14:textId="77777777" w:rsidR="00135172" w:rsidRPr="00C619F5" w:rsidRDefault="00135172" w:rsidP="008C7E08">
      <w:pPr>
        <w:jc w:val="both"/>
        <w:rPr>
          <w:rFonts w:ascii="Arial" w:hAnsi="Arial" w:cs="Arial"/>
        </w:rPr>
      </w:pPr>
    </w:p>
    <w:p w14:paraId="54CD245A" w14:textId="77777777" w:rsidR="00135172" w:rsidRPr="00C619F5" w:rsidRDefault="00135172" w:rsidP="008C7E08">
      <w:pPr>
        <w:jc w:val="both"/>
        <w:rPr>
          <w:rFonts w:ascii="Arial" w:hAnsi="Arial" w:cs="Arial"/>
        </w:rPr>
      </w:pPr>
    </w:p>
    <w:p w14:paraId="39511D3A" w14:textId="77777777" w:rsidR="00135172" w:rsidRPr="00C619F5" w:rsidRDefault="00135172" w:rsidP="008C7E08">
      <w:pPr>
        <w:jc w:val="both"/>
        <w:rPr>
          <w:rFonts w:ascii="Arial" w:hAnsi="Arial" w:cs="Arial"/>
          <w:b/>
        </w:rPr>
      </w:pPr>
      <w:r w:rsidRPr="00C619F5">
        <w:rPr>
          <w:rFonts w:ascii="Arial" w:hAnsi="Arial" w:cs="Arial"/>
          <w:b/>
        </w:rPr>
        <w:t>NO ONE SHOULD MOVE ABOUT THE SCHOOL</w:t>
      </w:r>
      <w:r w:rsidR="00E75CD9">
        <w:rPr>
          <w:rFonts w:ascii="Arial" w:hAnsi="Arial" w:cs="Arial"/>
          <w:b/>
        </w:rPr>
        <w:t xml:space="preserve"> UNTIL ADVISED IT IS SAFE TO DO SO</w:t>
      </w:r>
    </w:p>
    <w:p w14:paraId="1231BE67" w14:textId="77777777" w:rsidR="00135172" w:rsidRPr="00C619F5" w:rsidRDefault="00135172" w:rsidP="008C7E08">
      <w:pPr>
        <w:jc w:val="both"/>
        <w:rPr>
          <w:rFonts w:ascii="Arial" w:hAnsi="Arial" w:cs="Arial"/>
        </w:rPr>
      </w:pPr>
    </w:p>
    <w:p w14:paraId="1FCC0869" w14:textId="77777777" w:rsidR="00135172" w:rsidRDefault="00135172" w:rsidP="001D7A51">
      <w:pPr>
        <w:pStyle w:val="ListParagraph"/>
        <w:numPr>
          <w:ilvl w:val="0"/>
          <w:numId w:val="16"/>
        </w:numPr>
        <w:jc w:val="both"/>
        <w:rPr>
          <w:rFonts w:ascii="Arial" w:hAnsi="Arial" w:cs="Arial"/>
        </w:rPr>
      </w:pPr>
      <w:r w:rsidRPr="001D7A51">
        <w:rPr>
          <w:rFonts w:ascii="Arial" w:hAnsi="Arial" w:cs="Arial"/>
        </w:rPr>
        <w:t>Staff to support children in keeping calm and quiet.</w:t>
      </w:r>
    </w:p>
    <w:p w14:paraId="158A3DA1" w14:textId="77777777" w:rsidR="00135172" w:rsidRDefault="00135172" w:rsidP="001D7A51">
      <w:pPr>
        <w:pStyle w:val="ListParagraph"/>
        <w:numPr>
          <w:ilvl w:val="0"/>
          <w:numId w:val="16"/>
        </w:numPr>
        <w:jc w:val="both"/>
        <w:rPr>
          <w:rFonts w:ascii="Arial" w:hAnsi="Arial" w:cs="Arial"/>
        </w:rPr>
      </w:pPr>
      <w:r w:rsidRPr="001D7A51">
        <w:rPr>
          <w:rFonts w:ascii="Arial" w:hAnsi="Arial" w:cs="Arial"/>
        </w:rPr>
        <w:t>Staff to remain in lockdown positions until inf</w:t>
      </w:r>
      <w:r w:rsidR="001D7A51">
        <w:rPr>
          <w:rFonts w:ascii="Arial" w:hAnsi="Arial" w:cs="Arial"/>
        </w:rPr>
        <w:t>ormed by key staff e.g. senior l</w:t>
      </w:r>
      <w:r w:rsidRPr="001D7A51">
        <w:rPr>
          <w:rFonts w:ascii="Arial" w:hAnsi="Arial" w:cs="Arial"/>
        </w:rPr>
        <w:t xml:space="preserve">eadership </w:t>
      </w:r>
      <w:r w:rsidR="001D7A51">
        <w:rPr>
          <w:rFonts w:ascii="Arial" w:hAnsi="Arial" w:cs="Arial"/>
        </w:rPr>
        <w:t>t</w:t>
      </w:r>
      <w:r w:rsidRPr="001D7A51">
        <w:rPr>
          <w:rFonts w:ascii="Arial" w:hAnsi="Arial" w:cs="Arial"/>
        </w:rPr>
        <w:t>eam, or Office Staff in person that there is an all clear.</w:t>
      </w:r>
    </w:p>
    <w:p w14:paraId="20D52394" w14:textId="77777777" w:rsidR="00135172" w:rsidRPr="001D7A51" w:rsidRDefault="00135172" w:rsidP="001D7A51">
      <w:pPr>
        <w:pStyle w:val="ListParagraph"/>
        <w:numPr>
          <w:ilvl w:val="0"/>
          <w:numId w:val="16"/>
        </w:numPr>
        <w:jc w:val="both"/>
        <w:rPr>
          <w:rFonts w:ascii="Arial" w:hAnsi="Arial" w:cs="Arial"/>
        </w:rPr>
      </w:pPr>
      <w:r w:rsidRPr="001D7A51">
        <w:rPr>
          <w:rFonts w:ascii="Arial" w:hAnsi="Arial" w:cs="Arial"/>
        </w:rPr>
        <w:t xml:space="preserve">As soon as possible after the lockdown teachers return to their classrooms and conduct a register and notify the </w:t>
      </w:r>
      <w:r w:rsidR="00314B8A" w:rsidRPr="001D7A51">
        <w:rPr>
          <w:rFonts w:ascii="Arial" w:hAnsi="Arial" w:cs="Arial"/>
        </w:rPr>
        <w:t>office</w:t>
      </w:r>
      <w:r w:rsidRPr="001D7A51">
        <w:rPr>
          <w:rFonts w:ascii="Arial" w:hAnsi="Arial" w:cs="Arial"/>
        </w:rPr>
        <w:t xml:space="preserve"> immediately of any pupils not accounted for.</w:t>
      </w:r>
    </w:p>
    <w:p w14:paraId="36FEB5B0" w14:textId="77777777" w:rsidR="00135172" w:rsidRPr="00C619F5" w:rsidRDefault="00135172" w:rsidP="008C7E08">
      <w:pPr>
        <w:jc w:val="both"/>
        <w:rPr>
          <w:rFonts w:ascii="Arial" w:hAnsi="Arial" w:cs="Arial"/>
          <w:b/>
        </w:rPr>
      </w:pPr>
    </w:p>
    <w:p w14:paraId="68DE305A" w14:textId="77777777" w:rsidR="00135172" w:rsidRPr="00C619F5" w:rsidRDefault="00135172" w:rsidP="008C7E08">
      <w:pPr>
        <w:jc w:val="both"/>
        <w:rPr>
          <w:rFonts w:ascii="Arial" w:hAnsi="Arial" w:cs="Arial"/>
          <w:b/>
        </w:rPr>
      </w:pPr>
      <w:r w:rsidRPr="00C619F5">
        <w:rPr>
          <w:rFonts w:ascii="Arial" w:hAnsi="Arial" w:cs="Arial"/>
          <w:b/>
        </w:rPr>
        <w:t>Staff Roles:</w:t>
      </w:r>
    </w:p>
    <w:p w14:paraId="33EAD1D9" w14:textId="77777777" w:rsidR="00135172" w:rsidRDefault="00135172" w:rsidP="001D7A51">
      <w:pPr>
        <w:pStyle w:val="ListParagraph"/>
        <w:numPr>
          <w:ilvl w:val="0"/>
          <w:numId w:val="14"/>
        </w:numPr>
        <w:jc w:val="both"/>
        <w:rPr>
          <w:rFonts w:ascii="Arial" w:hAnsi="Arial" w:cs="Arial"/>
        </w:rPr>
      </w:pPr>
      <w:r w:rsidRPr="001D7A51">
        <w:rPr>
          <w:rFonts w:ascii="Arial" w:hAnsi="Arial" w:cs="Arial"/>
        </w:rPr>
        <w:t>School Bus</w:t>
      </w:r>
      <w:r w:rsidR="00E75CD9" w:rsidRPr="001D7A51">
        <w:rPr>
          <w:rFonts w:ascii="Arial" w:hAnsi="Arial" w:cs="Arial"/>
        </w:rPr>
        <w:t>iness Manager to ensure their</w:t>
      </w:r>
      <w:r w:rsidRPr="001D7A51">
        <w:rPr>
          <w:rFonts w:ascii="Arial" w:hAnsi="Arial" w:cs="Arial"/>
        </w:rPr>
        <w:t xml:space="preserve"> office is locked and police called if necessary.</w:t>
      </w:r>
    </w:p>
    <w:p w14:paraId="1D3A05A8" w14:textId="77777777" w:rsidR="00135172" w:rsidRDefault="00135172" w:rsidP="001D7A51">
      <w:pPr>
        <w:pStyle w:val="ListParagraph"/>
        <w:numPr>
          <w:ilvl w:val="0"/>
          <w:numId w:val="14"/>
        </w:numPr>
        <w:jc w:val="both"/>
        <w:rPr>
          <w:rFonts w:ascii="Arial" w:hAnsi="Arial" w:cs="Arial"/>
        </w:rPr>
      </w:pPr>
      <w:r w:rsidRPr="001D7A51">
        <w:rPr>
          <w:rFonts w:ascii="Arial" w:hAnsi="Arial" w:cs="Arial"/>
        </w:rPr>
        <w:t xml:space="preserve"> Head / DHT or site </w:t>
      </w:r>
      <w:r w:rsidR="00487934" w:rsidRPr="001D7A51">
        <w:rPr>
          <w:rFonts w:ascii="Arial" w:hAnsi="Arial" w:cs="Arial"/>
        </w:rPr>
        <w:t>officer to</w:t>
      </w:r>
      <w:r w:rsidRPr="001D7A51">
        <w:rPr>
          <w:rFonts w:ascii="Arial" w:hAnsi="Arial" w:cs="Arial"/>
        </w:rPr>
        <w:t xml:space="preserve"> lock the school’s front doors and entrances.</w:t>
      </w:r>
    </w:p>
    <w:p w14:paraId="6BCD4C7C" w14:textId="77777777" w:rsidR="00135172" w:rsidRPr="001D7A51" w:rsidRDefault="00135172" w:rsidP="001D7A51">
      <w:pPr>
        <w:pStyle w:val="ListParagraph"/>
        <w:numPr>
          <w:ilvl w:val="0"/>
          <w:numId w:val="14"/>
        </w:numPr>
        <w:jc w:val="both"/>
        <w:rPr>
          <w:rFonts w:ascii="Arial" w:hAnsi="Arial" w:cs="Arial"/>
        </w:rPr>
      </w:pPr>
      <w:r w:rsidRPr="001D7A51">
        <w:rPr>
          <w:rFonts w:ascii="Arial" w:hAnsi="Arial" w:cs="Arial"/>
        </w:rPr>
        <w:t>Individual teachers/ TAs lock/close classroom door(s) windows and blinds. Nearest adult to check exit doors are closed.</w:t>
      </w:r>
    </w:p>
    <w:p w14:paraId="30D7AA69" w14:textId="77777777" w:rsidR="00135172" w:rsidRPr="00C619F5" w:rsidRDefault="00135172" w:rsidP="008C7E08">
      <w:pPr>
        <w:jc w:val="both"/>
        <w:rPr>
          <w:rFonts w:ascii="Arial" w:hAnsi="Arial" w:cs="Arial"/>
        </w:rPr>
      </w:pPr>
    </w:p>
    <w:p w14:paraId="1A82CD79" w14:textId="77777777" w:rsidR="00135172" w:rsidRPr="00C619F5" w:rsidRDefault="00135172" w:rsidP="008C7E08">
      <w:pPr>
        <w:jc w:val="both"/>
        <w:rPr>
          <w:rFonts w:ascii="Arial" w:hAnsi="Arial" w:cs="Arial"/>
        </w:rPr>
      </w:pPr>
      <w:r w:rsidRPr="00C619F5">
        <w:rPr>
          <w:rFonts w:ascii="Arial" w:hAnsi="Arial" w:cs="Arial"/>
          <w:b/>
        </w:rPr>
        <w:t>Communication with parents</w:t>
      </w:r>
      <w:r w:rsidRPr="00C619F5">
        <w:rPr>
          <w:rFonts w:ascii="Arial" w:hAnsi="Arial" w:cs="Arial"/>
        </w:rPr>
        <w:t>: If necessary parents will be notified as soon as it is practical to do so via the school’s establis</w:t>
      </w:r>
      <w:r w:rsidR="00C619F5">
        <w:rPr>
          <w:rFonts w:ascii="Arial" w:hAnsi="Arial" w:cs="Arial"/>
        </w:rPr>
        <w:t>hed communication network – Seesaw.</w:t>
      </w:r>
    </w:p>
    <w:p w14:paraId="7196D064" w14:textId="77777777" w:rsidR="00135172" w:rsidRPr="00C619F5" w:rsidRDefault="00135172" w:rsidP="008C7E08">
      <w:pPr>
        <w:jc w:val="both"/>
        <w:rPr>
          <w:rFonts w:ascii="Arial" w:hAnsi="Arial" w:cs="Arial"/>
        </w:rPr>
      </w:pPr>
    </w:p>
    <w:p w14:paraId="69DEDF11" w14:textId="77777777" w:rsidR="00135172" w:rsidRPr="00C619F5" w:rsidRDefault="00135172" w:rsidP="008C7E08">
      <w:pPr>
        <w:jc w:val="both"/>
        <w:rPr>
          <w:rFonts w:ascii="Arial" w:hAnsi="Arial" w:cs="Arial"/>
        </w:rPr>
      </w:pPr>
      <w:r w:rsidRPr="00C619F5">
        <w:rPr>
          <w:rFonts w:ascii="Arial" w:hAnsi="Arial" w:cs="Arial"/>
          <w:b/>
        </w:rPr>
        <w:t xml:space="preserve">Parents will be told:  </w:t>
      </w:r>
      <w:r w:rsidRPr="00C619F5">
        <w:rPr>
          <w:rFonts w:ascii="Arial" w:hAnsi="Arial" w:cs="Arial"/>
        </w:rPr>
        <w:t>Example text</w:t>
      </w:r>
    </w:p>
    <w:p w14:paraId="34FF1C98" w14:textId="77777777" w:rsidR="00135172" w:rsidRPr="00C619F5" w:rsidRDefault="00135172" w:rsidP="008C7E08">
      <w:pPr>
        <w:jc w:val="both"/>
        <w:rPr>
          <w:rFonts w:ascii="Arial" w:hAnsi="Arial" w:cs="Arial"/>
        </w:rPr>
      </w:pPr>
    </w:p>
    <w:p w14:paraId="6528BB06" w14:textId="77777777" w:rsidR="00135172" w:rsidRPr="00C619F5" w:rsidRDefault="00135172" w:rsidP="008C7E08">
      <w:pPr>
        <w:jc w:val="both"/>
        <w:rPr>
          <w:rFonts w:ascii="Arial" w:hAnsi="Arial" w:cs="Arial"/>
          <w:i/>
        </w:rPr>
      </w:pPr>
      <w:r w:rsidRPr="00C619F5">
        <w:rPr>
          <w:rFonts w:ascii="Arial" w:hAnsi="Arial" w:cs="Arial"/>
          <w:i/>
        </w:rPr>
        <w:t>School has commenced Lock</w:t>
      </w:r>
      <w:r w:rsidR="004A4EAF" w:rsidRPr="00C619F5">
        <w:rPr>
          <w:rFonts w:ascii="Arial" w:hAnsi="Arial" w:cs="Arial"/>
          <w:i/>
        </w:rPr>
        <w:t>d</w:t>
      </w:r>
      <w:r w:rsidRPr="00C619F5">
        <w:rPr>
          <w:rFonts w:ascii="Arial" w:hAnsi="Arial" w:cs="Arial"/>
          <w:i/>
        </w:rPr>
        <w:t xml:space="preserve">own due to an external threat and all children are safely inside the building. We are in contact with the emergency services and will update you accordingly. Please do </w:t>
      </w:r>
      <w:r w:rsidRPr="00C619F5">
        <w:rPr>
          <w:rFonts w:ascii="Arial" w:hAnsi="Arial" w:cs="Arial"/>
          <w:b/>
          <w:i/>
        </w:rPr>
        <w:t>NOT</w:t>
      </w:r>
      <w:r w:rsidRPr="00C619F5">
        <w:rPr>
          <w:rFonts w:ascii="Arial" w:hAnsi="Arial" w:cs="Arial"/>
          <w:i/>
        </w:rPr>
        <w:t xml:space="preserve"> come to school or attempt to contact school as this may hinder our communication with emergency services. Please refer to the website for further information at this time.</w:t>
      </w:r>
    </w:p>
    <w:p w14:paraId="6D072C0D" w14:textId="77777777" w:rsidR="00135172" w:rsidRPr="00C619F5" w:rsidRDefault="00135172" w:rsidP="008C7E08">
      <w:pPr>
        <w:jc w:val="both"/>
        <w:rPr>
          <w:rFonts w:ascii="Arial" w:hAnsi="Arial" w:cs="Arial"/>
        </w:rPr>
      </w:pPr>
    </w:p>
    <w:p w14:paraId="5BA9329C" w14:textId="77777777" w:rsidR="00135172" w:rsidRDefault="00135172" w:rsidP="008C7E08">
      <w:pPr>
        <w:pStyle w:val="ListParagraph"/>
        <w:numPr>
          <w:ilvl w:val="0"/>
          <w:numId w:val="4"/>
        </w:numPr>
        <w:jc w:val="both"/>
        <w:rPr>
          <w:rFonts w:ascii="Arial" w:hAnsi="Arial" w:cs="Arial"/>
        </w:rPr>
      </w:pPr>
      <w:r w:rsidRPr="00C619F5">
        <w:rPr>
          <w:rFonts w:ascii="Arial" w:hAnsi="Arial" w:cs="Arial"/>
        </w:rPr>
        <w:t>Depending on the type and severity of the incident, parents may be asked NOT to collect their children from school as it may put them and their child at risk.</w:t>
      </w:r>
    </w:p>
    <w:p w14:paraId="1A28784A" w14:textId="77777777" w:rsidR="00135172" w:rsidRDefault="00135172" w:rsidP="001D7A51">
      <w:pPr>
        <w:pStyle w:val="ListParagraph"/>
        <w:numPr>
          <w:ilvl w:val="0"/>
          <w:numId w:val="4"/>
        </w:numPr>
        <w:jc w:val="both"/>
        <w:rPr>
          <w:rFonts w:ascii="Arial" w:hAnsi="Arial" w:cs="Arial"/>
        </w:rPr>
      </w:pPr>
      <w:r w:rsidRPr="001D7A51">
        <w:rPr>
          <w:rFonts w:ascii="Arial" w:hAnsi="Arial" w:cs="Arial"/>
        </w:rPr>
        <w:t>Pupils will not be released to parents during a lock down.</w:t>
      </w:r>
    </w:p>
    <w:p w14:paraId="1329B0C9" w14:textId="77777777" w:rsidR="00135172" w:rsidRDefault="00135172" w:rsidP="001D7A51">
      <w:pPr>
        <w:pStyle w:val="ListParagraph"/>
        <w:numPr>
          <w:ilvl w:val="0"/>
          <w:numId w:val="4"/>
        </w:numPr>
        <w:jc w:val="both"/>
        <w:rPr>
          <w:rFonts w:ascii="Arial" w:hAnsi="Arial" w:cs="Arial"/>
        </w:rPr>
      </w:pPr>
      <w:r w:rsidRPr="001D7A51">
        <w:rPr>
          <w:rFonts w:ascii="Arial" w:hAnsi="Arial" w:cs="Arial"/>
        </w:rPr>
        <w:t>Parents will be asked not to call school as this may tie up emergency lines.</w:t>
      </w:r>
    </w:p>
    <w:p w14:paraId="32EA084A" w14:textId="77777777" w:rsidR="00135172" w:rsidRPr="001D7A51" w:rsidRDefault="00135172" w:rsidP="001D7A51">
      <w:pPr>
        <w:pStyle w:val="ListParagraph"/>
        <w:numPr>
          <w:ilvl w:val="0"/>
          <w:numId w:val="4"/>
        </w:numPr>
        <w:jc w:val="both"/>
        <w:rPr>
          <w:rFonts w:ascii="Arial" w:hAnsi="Arial" w:cs="Arial"/>
        </w:rPr>
      </w:pPr>
      <w:r w:rsidRPr="001D7A51">
        <w:rPr>
          <w:rFonts w:ascii="Arial" w:hAnsi="Arial" w:cs="Arial"/>
        </w:rPr>
        <w:t>If the end of the day is extended due to the lock down, parents will be notified and will receive information about the time and place pupils can be picked up from office staff or emergency services.</w:t>
      </w:r>
    </w:p>
    <w:p w14:paraId="48A21919" w14:textId="77777777" w:rsidR="00135172" w:rsidRPr="00C619F5" w:rsidRDefault="00135172" w:rsidP="008C7E08">
      <w:pPr>
        <w:jc w:val="both"/>
        <w:rPr>
          <w:rFonts w:ascii="Arial" w:hAnsi="Arial" w:cs="Arial"/>
        </w:rPr>
      </w:pPr>
    </w:p>
    <w:p w14:paraId="7ADB4B7D" w14:textId="77777777" w:rsidR="00135172" w:rsidRPr="00C619F5" w:rsidRDefault="00135172" w:rsidP="008C7E08">
      <w:pPr>
        <w:jc w:val="both"/>
        <w:rPr>
          <w:rFonts w:ascii="Arial" w:hAnsi="Arial" w:cs="Arial"/>
        </w:rPr>
      </w:pPr>
      <w:r w:rsidRPr="00C619F5">
        <w:rPr>
          <w:rFonts w:ascii="Arial" w:hAnsi="Arial" w:cs="Arial"/>
        </w:rPr>
        <w:t>A letter to parents will be sent home on the nearest possible day following any serious incident to inform parents of the reason for lockdown and to encourage parents to reinforce with their children the importance of following procedures in these very rare circumstances.</w:t>
      </w:r>
    </w:p>
    <w:p w14:paraId="6BD18F9B" w14:textId="77777777" w:rsidR="00D82644" w:rsidRPr="00C619F5" w:rsidRDefault="00D82644" w:rsidP="008C7E08">
      <w:pPr>
        <w:jc w:val="both"/>
        <w:rPr>
          <w:rFonts w:ascii="Arial" w:hAnsi="Arial" w:cs="Arial"/>
          <w:b/>
        </w:rPr>
      </w:pPr>
    </w:p>
    <w:p w14:paraId="1015B429" w14:textId="77777777" w:rsidR="00D82644" w:rsidRPr="00C619F5" w:rsidRDefault="00D82644" w:rsidP="008C7E08">
      <w:pPr>
        <w:spacing w:line="276" w:lineRule="auto"/>
        <w:jc w:val="both"/>
        <w:rPr>
          <w:rFonts w:ascii="Arial" w:hAnsi="Arial" w:cs="Arial"/>
        </w:rPr>
      </w:pPr>
      <w:r w:rsidRPr="00C619F5">
        <w:rPr>
          <w:rFonts w:ascii="Arial" w:hAnsi="Arial" w:cs="Arial"/>
        </w:rPr>
        <w:t xml:space="preserve">In a lockdown </w:t>
      </w:r>
      <w:r w:rsidR="00E75CD9">
        <w:rPr>
          <w:rFonts w:ascii="Arial" w:hAnsi="Arial" w:cs="Arial"/>
        </w:rPr>
        <w:t xml:space="preserve">situation, </w:t>
      </w:r>
      <w:r w:rsidRPr="00C619F5">
        <w:rPr>
          <w:rFonts w:ascii="Arial" w:hAnsi="Arial" w:cs="Arial"/>
        </w:rPr>
        <w:t>staff and pupils should remain in the school building and all doors leading outside should be locked. No one should be allowed to enter or leave the building; however</w:t>
      </w:r>
      <w:r w:rsidRPr="00C619F5">
        <w:rPr>
          <w:rFonts w:ascii="Arial" w:hAnsi="Arial" w:cs="Arial"/>
          <w:b/>
          <w:u w:val="single"/>
        </w:rPr>
        <w:t xml:space="preserve"> </w:t>
      </w:r>
      <w:r w:rsidR="00E75CD9">
        <w:rPr>
          <w:rFonts w:ascii="Arial" w:hAnsi="Arial" w:cs="Arial"/>
          <w:b/>
          <w:u w:val="single"/>
        </w:rPr>
        <w:t xml:space="preserve"> </w:t>
      </w:r>
      <w:r w:rsidRPr="00C619F5">
        <w:rPr>
          <w:rFonts w:ascii="Arial" w:hAnsi="Arial" w:cs="Arial"/>
          <w:b/>
          <w:u w:val="single"/>
        </w:rPr>
        <w:t>teaching and work can</w:t>
      </w:r>
      <w:r w:rsidR="00E75CD9">
        <w:rPr>
          <w:rFonts w:ascii="Arial" w:hAnsi="Arial" w:cs="Arial"/>
          <w:b/>
          <w:u w:val="single"/>
        </w:rPr>
        <w:t xml:space="preserve"> normally</w:t>
      </w:r>
      <w:r w:rsidRPr="00C619F5">
        <w:rPr>
          <w:rFonts w:ascii="Arial" w:hAnsi="Arial" w:cs="Arial"/>
          <w:b/>
          <w:u w:val="single"/>
        </w:rPr>
        <w:t xml:space="preserve"> continue as usual</w:t>
      </w:r>
      <w:r w:rsidRPr="00C619F5">
        <w:rPr>
          <w:rFonts w:ascii="Arial" w:hAnsi="Arial" w:cs="Arial"/>
          <w:b/>
        </w:rPr>
        <w:t>.</w:t>
      </w:r>
      <w:r w:rsidRPr="00C619F5">
        <w:rPr>
          <w:rFonts w:ascii="Arial" w:hAnsi="Arial" w:cs="Arial"/>
        </w:rPr>
        <w:t xml:space="preserve"> This may be as a result of a reported incident / civil disturbance in the local community with the potential to pose a risk to staff and pupils in the school. It may also be as a result of a warning being received regarding the risk of air pollution, etc.</w:t>
      </w:r>
    </w:p>
    <w:p w14:paraId="238601FE" w14:textId="77777777" w:rsidR="00D82644" w:rsidRPr="00C619F5" w:rsidRDefault="00D82644" w:rsidP="008C7E08">
      <w:pPr>
        <w:spacing w:line="276" w:lineRule="auto"/>
        <w:jc w:val="both"/>
        <w:rPr>
          <w:rFonts w:ascii="Arial" w:hAnsi="Arial" w:cs="Arial"/>
        </w:rPr>
      </w:pPr>
    </w:p>
    <w:p w14:paraId="71C105CE" w14:textId="77777777" w:rsidR="00D82644" w:rsidRPr="00C619F5" w:rsidRDefault="00D82644" w:rsidP="008C7E08">
      <w:pPr>
        <w:spacing w:line="276" w:lineRule="auto"/>
        <w:jc w:val="both"/>
        <w:rPr>
          <w:rFonts w:ascii="Arial" w:hAnsi="Arial" w:cs="Arial"/>
        </w:rPr>
      </w:pPr>
      <w:r w:rsidRPr="00C619F5">
        <w:rPr>
          <w:rFonts w:ascii="Arial" w:hAnsi="Arial" w:cs="Arial"/>
        </w:rPr>
        <w:t xml:space="preserve">Immediate action </w:t>
      </w:r>
    </w:p>
    <w:p w14:paraId="0F3CABC7" w14:textId="77777777" w:rsidR="004A4EAF" w:rsidRPr="00C619F5" w:rsidRDefault="004A4EAF" w:rsidP="008C7E08">
      <w:pPr>
        <w:spacing w:line="276" w:lineRule="auto"/>
        <w:jc w:val="both"/>
        <w:rPr>
          <w:rFonts w:ascii="Arial" w:hAnsi="Arial" w:cs="Arial"/>
        </w:rPr>
      </w:pPr>
    </w:p>
    <w:p w14:paraId="1719F6E0" w14:textId="77777777" w:rsidR="004A4EAF" w:rsidRPr="00C619F5" w:rsidRDefault="00E75CD9" w:rsidP="004A4EAF">
      <w:pPr>
        <w:pStyle w:val="ListParagraph"/>
        <w:numPr>
          <w:ilvl w:val="0"/>
          <w:numId w:val="13"/>
        </w:numPr>
        <w:spacing w:line="276" w:lineRule="auto"/>
        <w:jc w:val="both"/>
        <w:rPr>
          <w:rFonts w:ascii="Arial" w:hAnsi="Arial" w:cs="Arial"/>
        </w:rPr>
      </w:pPr>
      <w:r>
        <w:rPr>
          <w:rFonts w:ascii="Arial" w:hAnsi="Arial" w:cs="Arial"/>
        </w:rPr>
        <w:t>The megaphone siren</w:t>
      </w:r>
      <w:r w:rsidR="007901CF" w:rsidRPr="00C619F5">
        <w:rPr>
          <w:rFonts w:ascii="Arial" w:hAnsi="Arial" w:cs="Arial"/>
        </w:rPr>
        <w:t xml:space="preserve"> signal will activate the following:</w:t>
      </w:r>
    </w:p>
    <w:p w14:paraId="69F2A711" w14:textId="77777777" w:rsidR="007901CF" w:rsidRPr="00C619F5" w:rsidRDefault="00D82644" w:rsidP="00394DE5">
      <w:pPr>
        <w:pStyle w:val="ListParagraph"/>
        <w:numPr>
          <w:ilvl w:val="0"/>
          <w:numId w:val="7"/>
        </w:numPr>
        <w:spacing w:line="276" w:lineRule="auto"/>
        <w:jc w:val="both"/>
        <w:rPr>
          <w:rFonts w:ascii="Arial" w:hAnsi="Arial" w:cs="Arial"/>
        </w:rPr>
      </w:pPr>
      <w:r w:rsidRPr="00C619F5">
        <w:rPr>
          <w:rFonts w:ascii="Arial" w:hAnsi="Arial" w:cs="Arial"/>
        </w:rPr>
        <w:t xml:space="preserve">All outside activity to cease immediately, pupils and staff return to building. </w:t>
      </w:r>
    </w:p>
    <w:p w14:paraId="646A8D66" w14:textId="77777777" w:rsidR="00D82644" w:rsidRPr="00C619F5" w:rsidRDefault="00D82644" w:rsidP="00394DE5">
      <w:pPr>
        <w:pStyle w:val="ListParagraph"/>
        <w:numPr>
          <w:ilvl w:val="0"/>
          <w:numId w:val="7"/>
        </w:numPr>
        <w:spacing w:line="276" w:lineRule="auto"/>
        <w:jc w:val="both"/>
        <w:rPr>
          <w:rFonts w:ascii="Arial" w:hAnsi="Arial" w:cs="Arial"/>
        </w:rPr>
      </w:pPr>
      <w:r w:rsidRPr="00C619F5">
        <w:rPr>
          <w:rFonts w:ascii="Arial" w:hAnsi="Arial" w:cs="Arial"/>
        </w:rPr>
        <w:t xml:space="preserve">All staff and pupils remain in building and external doors and windows locked. </w:t>
      </w:r>
    </w:p>
    <w:p w14:paraId="4CBB331C" w14:textId="77777777" w:rsidR="00D82644" w:rsidRPr="00C619F5" w:rsidRDefault="00D82644" w:rsidP="008C7E08">
      <w:pPr>
        <w:pStyle w:val="ListParagraph"/>
        <w:numPr>
          <w:ilvl w:val="0"/>
          <w:numId w:val="7"/>
        </w:numPr>
        <w:spacing w:line="276" w:lineRule="auto"/>
        <w:jc w:val="both"/>
        <w:rPr>
          <w:rFonts w:ascii="Arial" w:hAnsi="Arial" w:cs="Arial"/>
        </w:rPr>
      </w:pPr>
      <w:r w:rsidRPr="00C619F5">
        <w:rPr>
          <w:rFonts w:ascii="Arial" w:hAnsi="Arial" w:cs="Arial"/>
        </w:rPr>
        <w:t xml:space="preserve">Free movement may be permitted within the building dependent upon circumstances. </w:t>
      </w:r>
    </w:p>
    <w:p w14:paraId="4EC110A8" w14:textId="77777777" w:rsidR="00D82644" w:rsidRPr="00C619F5" w:rsidRDefault="00D82644" w:rsidP="008C7E08">
      <w:pPr>
        <w:pStyle w:val="ListParagraph"/>
        <w:numPr>
          <w:ilvl w:val="0"/>
          <w:numId w:val="7"/>
        </w:numPr>
        <w:spacing w:line="276" w:lineRule="auto"/>
        <w:jc w:val="both"/>
        <w:rPr>
          <w:rFonts w:ascii="Arial" w:hAnsi="Arial" w:cs="Arial"/>
        </w:rPr>
      </w:pPr>
      <w:r w:rsidRPr="00C619F5">
        <w:rPr>
          <w:rFonts w:ascii="Arial" w:hAnsi="Arial" w:cs="Arial"/>
        </w:rPr>
        <w:t xml:space="preserve">In the event of an air pollution or chemical, biological or radiological contaminants issue, air vents, fans, heating and air conditioning systems should be closed or turned off. </w:t>
      </w:r>
    </w:p>
    <w:p w14:paraId="4E21A9F4" w14:textId="77777777" w:rsidR="00D82644" w:rsidRPr="00C619F5" w:rsidRDefault="00D82644" w:rsidP="008C7E08">
      <w:pPr>
        <w:pStyle w:val="ListParagraph"/>
        <w:numPr>
          <w:ilvl w:val="0"/>
          <w:numId w:val="7"/>
        </w:numPr>
        <w:spacing w:line="276" w:lineRule="auto"/>
        <w:jc w:val="both"/>
        <w:rPr>
          <w:rFonts w:ascii="Arial" w:hAnsi="Arial" w:cs="Arial"/>
        </w:rPr>
      </w:pPr>
      <w:r w:rsidRPr="00C619F5">
        <w:rPr>
          <w:rFonts w:ascii="Arial" w:hAnsi="Arial" w:cs="Arial"/>
        </w:rPr>
        <w:t xml:space="preserve">Use anything to hand to seal up all the cracks around doors and any vents into the room – aim to minimise possible ingress of pollutants. </w:t>
      </w:r>
    </w:p>
    <w:p w14:paraId="28C0E3FB" w14:textId="77777777" w:rsidR="00D82644" w:rsidRPr="00C619F5" w:rsidRDefault="00D82644" w:rsidP="008C7E08">
      <w:pPr>
        <w:pStyle w:val="ListParagraph"/>
        <w:numPr>
          <w:ilvl w:val="0"/>
          <w:numId w:val="7"/>
        </w:numPr>
        <w:spacing w:line="276" w:lineRule="auto"/>
        <w:jc w:val="both"/>
        <w:rPr>
          <w:rFonts w:ascii="Arial" w:hAnsi="Arial" w:cs="Arial"/>
        </w:rPr>
      </w:pPr>
      <w:r w:rsidRPr="00C619F5">
        <w:rPr>
          <w:rFonts w:ascii="Arial" w:hAnsi="Arial" w:cs="Arial"/>
        </w:rPr>
        <w:t xml:space="preserve">Staff should await further instructions. </w:t>
      </w:r>
    </w:p>
    <w:p w14:paraId="5B08B5D1" w14:textId="77777777" w:rsidR="00D82644" w:rsidRPr="00C619F5" w:rsidRDefault="00D82644" w:rsidP="008C7E08">
      <w:pPr>
        <w:spacing w:line="276" w:lineRule="auto"/>
        <w:jc w:val="both"/>
        <w:rPr>
          <w:rFonts w:ascii="Arial" w:hAnsi="Arial" w:cs="Arial"/>
        </w:rPr>
      </w:pPr>
    </w:p>
    <w:p w14:paraId="602FB1A7" w14:textId="77777777" w:rsidR="00D82644" w:rsidRPr="00C619F5" w:rsidRDefault="00D82644" w:rsidP="008C7E08">
      <w:pPr>
        <w:spacing w:line="276" w:lineRule="auto"/>
        <w:jc w:val="both"/>
        <w:rPr>
          <w:rFonts w:ascii="Arial" w:hAnsi="Arial" w:cs="Arial"/>
        </w:rPr>
      </w:pPr>
      <w:r w:rsidRPr="00C619F5">
        <w:rPr>
          <w:rFonts w:ascii="Arial" w:hAnsi="Arial" w:cs="Arial"/>
        </w:rPr>
        <w:t>All situations are different. Once all staff and pupils are safely inside, senior staff will conduct an ongoing and dynamic risk assessment based on advice from the Emergency Services. A ‘partial lockdown’ may also be a precautionary measure, but puts the school in a state of readiness (whilst retaining a degree of normality) should the situation escalate. Emergency Services will advise as to the best course of action in respect of the prevailing threat.</w:t>
      </w:r>
    </w:p>
    <w:p w14:paraId="16DEB4AB" w14:textId="77777777" w:rsidR="007901CF" w:rsidRPr="00C619F5" w:rsidRDefault="007901CF" w:rsidP="008C7E08">
      <w:pPr>
        <w:spacing w:line="276" w:lineRule="auto"/>
        <w:jc w:val="both"/>
        <w:rPr>
          <w:rFonts w:ascii="Arial" w:hAnsi="Arial" w:cs="Arial"/>
        </w:rPr>
      </w:pPr>
    </w:p>
    <w:p w14:paraId="08C24DC5" w14:textId="77777777" w:rsidR="007901CF" w:rsidRPr="00C619F5" w:rsidRDefault="007901CF" w:rsidP="007901CF">
      <w:pPr>
        <w:jc w:val="both"/>
        <w:rPr>
          <w:rFonts w:ascii="Arial" w:hAnsi="Arial" w:cs="Arial"/>
        </w:rPr>
      </w:pPr>
      <w:r w:rsidRPr="00C619F5">
        <w:rPr>
          <w:rFonts w:ascii="Arial" w:hAnsi="Arial" w:cs="Arial"/>
          <w:b/>
        </w:rPr>
        <w:t>Lock down drills:</w:t>
      </w:r>
      <w:r w:rsidRPr="00C619F5">
        <w:rPr>
          <w:rFonts w:ascii="Arial" w:hAnsi="Arial" w:cs="Arial"/>
        </w:rPr>
        <w:t xml:space="preserve"> Lockdown practices will take place at least once a year to ensure everyone knows exactly what to do in such a situation. Monitoring of practices will take place and staff debriefed for positive reinforcement or to identify required improvements. </w:t>
      </w:r>
    </w:p>
    <w:p w14:paraId="0AD9C6F4" w14:textId="77777777" w:rsidR="005E6DC8" w:rsidRPr="00C619F5" w:rsidRDefault="005E6DC8" w:rsidP="008C7E08">
      <w:pPr>
        <w:spacing w:line="276" w:lineRule="auto"/>
        <w:jc w:val="both"/>
        <w:rPr>
          <w:rFonts w:ascii="Arial" w:hAnsi="Arial" w:cs="Arial"/>
        </w:rPr>
      </w:pPr>
    </w:p>
    <w:p w14:paraId="36486E49" w14:textId="77777777" w:rsidR="005E6DC8" w:rsidRPr="00C619F5" w:rsidRDefault="005E6DC8" w:rsidP="005E6DC8">
      <w:pPr>
        <w:jc w:val="both"/>
        <w:rPr>
          <w:rFonts w:ascii="Arial" w:hAnsi="Arial" w:cs="Arial"/>
          <w:b/>
        </w:rPr>
      </w:pPr>
      <w:r w:rsidRPr="00C619F5">
        <w:rPr>
          <w:rFonts w:ascii="Arial" w:hAnsi="Arial" w:cs="Arial"/>
          <w:b/>
        </w:rPr>
        <w:t>Fire Alarm during a lockdown</w:t>
      </w:r>
    </w:p>
    <w:p w14:paraId="20F27AD9" w14:textId="77777777" w:rsidR="00C619F5" w:rsidRPr="00C619F5" w:rsidRDefault="005E6DC8" w:rsidP="00E75CD9">
      <w:pPr>
        <w:jc w:val="both"/>
        <w:rPr>
          <w:rFonts w:ascii="Arial" w:hAnsi="Arial" w:cs="Arial"/>
        </w:rPr>
      </w:pPr>
      <w:r w:rsidRPr="00C619F5">
        <w:rPr>
          <w:rFonts w:ascii="Arial" w:hAnsi="Arial" w:cs="Arial"/>
        </w:rPr>
        <w:t xml:space="preserve">If the school is in lockdown and the fire alarm sounds, emergency services should be contacted as normal, i.e. in the event of fire when the alarm is activated.  Site officer or office staff should go to the fire alarm panel to establish what zone has been activated. Once the zone has been identified, the alarm should be silenced and another person sent to the area to investigate.  They will need to approach with caution as there may be a fire, or an intruder may have activated the alarm. If a fire is discovered, this information should be communicated back to the person at the fire alarm panel, who should re-sound the alarm, update the emergency services and evacuate the school. </w:t>
      </w:r>
    </w:p>
    <w:p w14:paraId="4B1F511A" w14:textId="77777777" w:rsidR="00730E03" w:rsidRPr="00C619F5" w:rsidRDefault="00730E03" w:rsidP="008C7E08">
      <w:pPr>
        <w:spacing w:after="200" w:line="276" w:lineRule="auto"/>
        <w:jc w:val="both"/>
        <w:rPr>
          <w:rFonts w:ascii="Arial" w:hAnsi="Arial" w:cs="Arial"/>
        </w:rPr>
      </w:pPr>
    </w:p>
    <w:p w14:paraId="6D45C1A7" w14:textId="77777777" w:rsidR="00D82644" w:rsidRPr="00E75CD9" w:rsidRDefault="00D82644" w:rsidP="008C7E08">
      <w:pPr>
        <w:spacing w:after="200" w:line="276" w:lineRule="auto"/>
        <w:jc w:val="both"/>
        <w:rPr>
          <w:rFonts w:ascii="Arial" w:hAnsi="Arial" w:cs="Arial"/>
          <w:b/>
        </w:rPr>
      </w:pPr>
      <w:r w:rsidRPr="00E75CD9">
        <w:rPr>
          <w:rFonts w:ascii="Arial" w:hAnsi="Arial" w:cs="Arial"/>
          <w:b/>
        </w:rPr>
        <w:t xml:space="preserve">LOCKDOWN PROCEDURE </w:t>
      </w:r>
    </w:p>
    <w:p w14:paraId="56FD120E" w14:textId="77777777" w:rsidR="00D82644" w:rsidRPr="00E75CD9" w:rsidRDefault="00D82644" w:rsidP="008C7E08">
      <w:pPr>
        <w:spacing w:after="200" w:line="276" w:lineRule="auto"/>
        <w:jc w:val="both"/>
        <w:rPr>
          <w:rFonts w:ascii="Arial" w:hAnsi="Arial" w:cs="Arial"/>
          <w:b/>
        </w:rPr>
      </w:pPr>
      <w:r w:rsidRPr="00E75CD9">
        <w:rPr>
          <w:rFonts w:ascii="Arial" w:hAnsi="Arial" w:cs="Arial"/>
          <w:b/>
        </w:rPr>
        <w:t>ST ANDREW’S METHODIST PRIMARY SCHOOL</w:t>
      </w:r>
    </w:p>
    <w:tbl>
      <w:tblPr>
        <w:tblStyle w:val="TableGrid"/>
        <w:tblW w:w="0" w:type="auto"/>
        <w:tblInd w:w="-3" w:type="dxa"/>
        <w:tblCellMar>
          <w:top w:w="0" w:type="dxa"/>
          <w:left w:w="0" w:type="dxa"/>
          <w:bottom w:w="0" w:type="dxa"/>
          <w:right w:w="0" w:type="dxa"/>
        </w:tblCellMar>
        <w:tblLook w:val="04A0" w:firstRow="1" w:lastRow="0" w:firstColumn="1" w:lastColumn="0" w:noHBand="0" w:noVBand="1"/>
      </w:tblPr>
      <w:tblGrid>
        <w:gridCol w:w="3080"/>
        <w:gridCol w:w="6162"/>
      </w:tblGrid>
      <w:tr w:rsidR="00D82644" w:rsidRPr="00C619F5" w14:paraId="253193A7" w14:textId="77777777" w:rsidTr="00394DE5">
        <w:tblPrEx>
          <w:tblCellMar>
            <w:top w:w="0" w:type="dxa"/>
            <w:left w:w="0" w:type="dxa"/>
            <w:bottom w:w="0" w:type="dxa"/>
            <w:right w:w="0" w:type="dxa"/>
          </w:tblCellMar>
        </w:tblPrEx>
        <w:tc>
          <w:tcPr>
            <w:tcW w:w="9242" w:type="dxa"/>
            <w:gridSpan w:val="2"/>
            <w:shd w:val="clear" w:color="auto" w:fill="808080" w:themeFill="background1" w:themeFillShade="80"/>
            <w:vAlign w:val="center"/>
          </w:tcPr>
          <w:p w14:paraId="409FF5DA" w14:textId="77777777" w:rsidR="00D82644" w:rsidRPr="00C619F5" w:rsidRDefault="00D82644" w:rsidP="008C7E08">
            <w:pPr>
              <w:spacing w:after="200" w:line="276" w:lineRule="auto"/>
              <w:jc w:val="both"/>
              <w:rPr>
                <w:rFonts w:ascii="Arial" w:hAnsi="Arial" w:cs="Arial"/>
                <w:color w:val="FFFFFF" w:themeColor="background1"/>
              </w:rPr>
            </w:pPr>
            <w:r w:rsidRPr="00C619F5">
              <w:rPr>
                <w:rFonts w:ascii="Arial" w:hAnsi="Arial" w:cs="Arial"/>
                <w:color w:val="FFFFFF" w:themeColor="background1"/>
              </w:rPr>
              <w:t>Signals</w:t>
            </w:r>
          </w:p>
        </w:tc>
      </w:tr>
      <w:tr w:rsidR="00D82644" w:rsidRPr="00C619F5" w14:paraId="4A84D896" w14:textId="77777777" w:rsidTr="00394DE5">
        <w:tblPrEx>
          <w:tblCellMar>
            <w:top w:w="0" w:type="dxa"/>
            <w:left w:w="0" w:type="dxa"/>
            <w:bottom w:w="0" w:type="dxa"/>
            <w:right w:w="0" w:type="dxa"/>
          </w:tblCellMar>
        </w:tblPrEx>
        <w:tc>
          <w:tcPr>
            <w:tcW w:w="3080" w:type="dxa"/>
            <w:vAlign w:val="bottom"/>
          </w:tcPr>
          <w:p w14:paraId="7C8CA8FB" w14:textId="77777777" w:rsidR="00D82644" w:rsidRPr="00C619F5" w:rsidRDefault="00D82644" w:rsidP="0061387A">
            <w:pPr>
              <w:spacing w:after="200" w:line="276" w:lineRule="auto"/>
              <w:jc w:val="both"/>
              <w:rPr>
                <w:rFonts w:ascii="Arial" w:hAnsi="Arial" w:cs="Arial"/>
              </w:rPr>
            </w:pPr>
            <w:r w:rsidRPr="00C619F5">
              <w:rPr>
                <w:rFonts w:ascii="Arial" w:hAnsi="Arial" w:cs="Arial"/>
              </w:rPr>
              <w:t>Signal for lockdown</w:t>
            </w:r>
          </w:p>
        </w:tc>
        <w:tc>
          <w:tcPr>
            <w:tcW w:w="6162" w:type="dxa"/>
            <w:vAlign w:val="bottom"/>
          </w:tcPr>
          <w:p w14:paraId="65F9C3DC" w14:textId="77777777" w:rsidR="00D82644" w:rsidRPr="00C619F5" w:rsidRDefault="00D82644" w:rsidP="008C7E08">
            <w:pPr>
              <w:spacing w:after="200" w:line="276" w:lineRule="auto"/>
              <w:jc w:val="both"/>
              <w:rPr>
                <w:rFonts w:ascii="Arial" w:hAnsi="Arial" w:cs="Arial"/>
              </w:rPr>
            </w:pPr>
          </w:p>
          <w:p w14:paraId="297F6DA8" w14:textId="77777777" w:rsidR="00D82644" w:rsidRPr="00C619F5" w:rsidRDefault="0061387A" w:rsidP="008C7E08">
            <w:pPr>
              <w:spacing w:after="200" w:line="276" w:lineRule="auto"/>
              <w:jc w:val="both"/>
              <w:rPr>
                <w:rFonts w:ascii="Arial" w:hAnsi="Arial" w:cs="Arial"/>
              </w:rPr>
            </w:pPr>
            <w:r>
              <w:rPr>
                <w:rFonts w:ascii="Arial" w:hAnsi="Arial" w:cs="Arial"/>
              </w:rPr>
              <w:t xml:space="preserve">Megaphone ‘siren’ 5 </w:t>
            </w:r>
            <w:r w:rsidR="007901CF" w:rsidRPr="00C619F5">
              <w:rPr>
                <w:rFonts w:ascii="Arial" w:hAnsi="Arial" w:cs="Arial"/>
              </w:rPr>
              <w:t>x 5</w:t>
            </w:r>
            <w:r w:rsidR="00D82644" w:rsidRPr="00C619F5">
              <w:rPr>
                <w:rFonts w:ascii="Arial" w:hAnsi="Arial" w:cs="Arial"/>
              </w:rPr>
              <w:t xml:space="preserve"> second blast</w:t>
            </w:r>
            <w:r>
              <w:rPr>
                <w:rFonts w:ascii="Arial" w:hAnsi="Arial" w:cs="Arial"/>
              </w:rPr>
              <w:t>s</w:t>
            </w:r>
          </w:p>
        </w:tc>
      </w:tr>
      <w:tr w:rsidR="00D82644" w:rsidRPr="00C619F5" w14:paraId="03170FFE" w14:textId="77777777" w:rsidTr="00394DE5">
        <w:tblPrEx>
          <w:tblCellMar>
            <w:top w:w="0" w:type="dxa"/>
            <w:left w:w="0" w:type="dxa"/>
            <w:bottom w:w="0" w:type="dxa"/>
            <w:right w:w="0" w:type="dxa"/>
          </w:tblCellMar>
        </w:tblPrEx>
        <w:tc>
          <w:tcPr>
            <w:tcW w:w="3080" w:type="dxa"/>
            <w:vAlign w:val="bottom"/>
          </w:tcPr>
          <w:p w14:paraId="6FDFCA88" w14:textId="77777777" w:rsidR="00D82644" w:rsidRPr="00C619F5" w:rsidRDefault="00D82644" w:rsidP="008C7E08">
            <w:pPr>
              <w:spacing w:after="200" w:line="276" w:lineRule="auto"/>
              <w:jc w:val="both"/>
              <w:rPr>
                <w:rFonts w:ascii="Arial" w:hAnsi="Arial" w:cs="Arial"/>
              </w:rPr>
            </w:pPr>
            <w:r w:rsidRPr="00C619F5">
              <w:rPr>
                <w:rFonts w:ascii="Arial" w:hAnsi="Arial" w:cs="Arial"/>
              </w:rPr>
              <w:t>Signal for all-clear</w:t>
            </w:r>
          </w:p>
        </w:tc>
        <w:tc>
          <w:tcPr>
            <w:tcW w:w="6162" w:type="dxa"/>
            <w:vAlign w:val="bottom"/>
          </w:tcPr>
          <w:p w14:paraId="574B47BE" w14:textId="77777777" w:rsidR="00D82644" w:rsidRDefault="00C619F5" w:rsidP="008C7E08">
            <w:pPr>
              <w:spacing w:after="200" w:line="276" w:lineRule="auto"/>
              <w:jc w:val="both"/>
              <w:rPr>
                <w:rFonts w:ascii="Arial" w:hAnsi="Arial" w:cs="Arial"/>
              </w:rPr>
            </w:pPr>
            <w:r>
              <w:rPr>
                <w:rFonts w:ascii="Arial" w:hAnsi="Arial" w:cs="Arial"/>
              </w:rPr>
              <w:t>Member of SLT to communicate all clear to each class.</w:t>
            </w:r>
          </w:p>
          <w:p w14:paraId="467121F2" w14:textId="77777777" w:rsidR="00C619F5" w:rsidRPr="00C619F5" w:rsidRDefault="00C619F5" w:rsidP="008C7E08">
            <w:pPr>
              <w:spacing w:after="200" w:line="276" w:lineRule="auto"/>
              <w:jc w:val="both"/>
              <w:rPr>
                <w:rFonts w:ascii="Arial" w:hAnsi="Arial" w:cs="Arial"/>
              </w:rPr>
            </w:pPr>
            <w:r>
              <w:rPr>
                <w:rFonts w:ascii="Arial" w:hAnsi="Arial" w:cs="Arial"/>
              </w:rPr>
              <w:t xml:space="preserve">This will be the </w:t>
            </w:r>
            <w:proofErr w:type="spellStart"/>
            <w:r>
              <w:rPr>
                <w:rFonts w:ascii="Arial" w:hAnsi="Arial" w:cs="Arial"/>
              </w:rPr>
              <w:t>headteacher</w:t>
            </w:r>
            <w:proofErr w:type="spellEnd"/>
            <w:r>
              <w:rPr>
                <w:rFonts w:ascii="Arial" w:hAnsi="Arial" w:cs="Arial"/>
              </w:rPr>
              <w:t xml:space="preserve"> or, in her absence, the deputy </w:t>
            </w:r>
            <w:proofErr w:type="spellStart"/>
            <w:r>
              <w:rPr>
                <w:rFonts w:ascii="Arial" w:hAnsi="Arial" w:cs="Arial"/>
              </w:rPr>
              <w:t>headteacher</w:t>
            </w:r>
            <w:proofErr w:type="spellEnd"/>
            <w:r>
              <w:rPr>
                <w:rFonts w:ascii="Arial" w:hAnsi="Arial" w:cs="Arial"/>
              </w:rPr>
              <w:t>.</w:t>
            </w:r>
          </w:p>
        </w:tc>
      </w:tr>
      <w:tr w:rsidR="00D82644" w:rsidRPr="00C619F5" w14:paraId="1571C20E" w14:textId="77777777" w:rsidTr="00394DE5">
        <w:tblPrEx>
          <w:tblCellMar>
            <w:top w:w="0" w:type="dxa"/>
            <w:left w:w="0" w:type="dxa"/>
            <w:bottom w:w="0" w:type="dxa"/>
            <w:right w:w="0" w:type="dxa"/>
          </w:tblCellMar>
        </w:tblPrEx>
        <w:tc>
          <w:tcPr>
            <w:tcW w:w="9242" w:type="dxa"/>
            <w:gridSpan w:val="2"/>
            <w:shd w:val="clear" w:color="auto" w:fill="808080" w:themeFill="background1" w:themeFillShade="80"/>
            <w:vAlign w:val="center"/>
          </w:tcPr>
          <w:p w14:paraId="34E66EF7" w14:textId="77777777" w:rsidR="00D82644" w:rsidRPr="00C619F5" w:rsidRDefault="00D82644" w:rsidP="008C7E08">
            <w:pPr>
              <w:spacing w:after="200" w:line="276" w:lineRule="auto"/>
              <w:jc w:val="both"/>
              <w:rPr>
                <w:rFonts w:ascii="Arial" w:hAnsi="Arial" w:cs="Arial"/>
                <w:color w:val="FFFFFF" w:themeColor="background1"/>
              </w:rPr>
            </w:pPr>
            <w:r w:rsidRPr="00C619F5">
              <w:rPr>
                <w:rFonts w:ascii="Arial" w:hAnsi="Arial" w:cs="Arial"/>
                <w:color w:val="FFFFFF" w:themeColor="background1"/>
              </w:rPr>
              <w:t>Lockdown</w:t>
            </w:r>
          </w:p>
        </w:tc>
      </w:tr>
      <w:tr w:rsidR="00D82644" w:rsidRPr="00C619F5" w14:paraId="72093C9C" w14:textId="77777777" w:rsidTr="00394DE5">
        <w:tblPrEx>
          <w:tblCellMar>
            <w:top w:w="0" w:type="dxa"/>
            <w:left w:w="0" w:type="dxa"/>
            <w:bottom w:w="0" w:type="dxa"/>
            <w:right w:w="0" w:type="dxa"/>
          </w:tblCellMar>
        </w:tblPrEx>
        <w:tc>
          <w:tcPr>
            <w:tcW w:w="3080" w:type="dxa"/>
            <w:vAlign w:val="center"/>
          </w:tcPr>
          <w:p w14:paraId="653D5614" w14:textId="77777777" w:rsidR="00D82644" w:rsidRPr="00C619F5" w:rsidRDefault="00D82644" w:rsidP="008C7E08">
            <w:pPr>
              <w:spacing w:after="200" w:line="276" w:lineRule="auto"/>
              <w:jc w:val="both"/>
              <w:rPr>
                <w:rFonts w:ascii="Arial" w:hAnsi="Arial" w:cs="Arial"/>
              </w:rPr>
            </w:pPr>
            <w:r w:rsidRPr="00C619F5">
              <w:rPr>
                <w:rFonts w:ascii="Arial" w:hAnsi="Arial" w:cs="Arial"/>
              </w:rPr>
              <w:t>Rooms most suitable for lockdown</w:t>
            </w:r>
          </w:p>
        </w:tc>
        <w:tc>
          <w:tcPr>
            <w:tcW w:w="6162" w:type="dxa"/>
          </w:tcPr>
          <w:p w14:paraId="43A5EF96" w14:textId="77777777" w:rsidR="00D82644" w:rsidRPr="00C619F5" w:rsidRDefault="00D82644" w:rsidP="008C7E08">
            <w:pPr>
              <w:spacing w:after="200" w:line="276" w:lineRule="auto"/>
              <w:jc w:val="both"/>
              <w:rPr>
                <w:rFonts w:ascii="Arial" w:hAnsi="Arial" w:cs="Arial"/>
              </w:rPr>
            </w:pPr>
            <w:r w:rsidRPr="00C619F5">
              <w:rPr>
                <w:rFonts w:ascii="Arial" w:hAnsi="Arial" w:cs="Arial"/>
              </w:rPr>
              <w:t>Classrooms/hall</w:t>
            </w:r>
          </w:p>
        </w:tc>
      </w:tr>
      <w:tr w:rsidR="00D82644" w:rsidRPr="00C619F5" w14:paraId="14E077C4" w14:textId="77777777" w:rsidTr="00394DE5">
        <w:tblPrEx>
          <w:tblCellMar>
            <w:top w:w="0" w:type="dxa"/>
            <w:left w:w="0" w:type="dxa"/>
            <w:bottom w:w="0" w:type="dxa"/>
            <w:right w:w="0" w:type="dxa"/>
          </w:tblCellMar>
        </w:tblPrEx>
        <w:tc>
          <w:tcPr>
            <w:tcW w:w="3080" w:type="dxa"/>
            <w:vAlign w:val="center"/>
          </w:tcPr>
          <w:p w14:paraId="04087C1D" w14:textId="77777777" w:rsidR="00D82644" w:rsidRPr="00C619F5" w:rsidRDefault="00D82644" w:rsidP="008C7E08">
            <w:pPr>
              <w:spacing w:after="200" w:line="276" w:lineRule="auto"/>
              <w:jc w:val="both"/>
              <w:rPr>
                <w:rFonts w:ascii="Arial" w:hAnsi="Arial" w:cs="Arial"/>
              </w:rPr>
            </w:pPr>
            <w:r w:rsidRPr="00C619F5">
              <w:rPr>
                <w:rFonts w:ascii="Arial" w:hAnsi="Arial" w:cs="Arial"/>
              </w:rPr>
              <w:t>Entrance points (e.g. doors, windows) which should be secured</w:t>
            </w:r>
          </w:p>
        </w:tc>
        <w:tc>
          <w:tcPr>
            <w:tcW w:w="6162" w:type="dxa"/>
          </w:tcPr>
          <w:p w14:paraId="4E6644A1" w14:textId="77777777" w:rsidR="00D82644" w:rsidRPr="00C619F5" w:rsidRDefault="00D82644" w:rsidP="008C7E08">
            <w:pPr>
              <w:spacing w:after="200" w:line="276" w:lineRule="auto"/>
              <w:jc w:val="both"/>
              <w:rPr>
                <w:rFonts w:ascii="Arial" w:hAnsi="Arial" w:cs="Arial"/>
              </w:rPr>
            </w:pPr>
            <w:r w:rsidRPr="00C619F5">
              <w:rPr>
                <w:rFonts w:ascii="Arial" w:hAnsi="Arial" w:cs="Arial"/>
              </w:rPr>
              <w:t>Windows to be secured and blinds closed.</w:t>
            </w:r>
          </w:p>
          <w:p w14:paraId="6F3C40E1" w14:textId="77777777" w:rsidR="00D82644" w:rsidRPr="00C619F5" w:rsidRDefault="00D82644" w:rsidP="008C7E08">
            <w:pPr>
              <w:spacing w:after="200" w:line="276" w:lineRule="auto"/>
              <w:jc w:val="both"/>
              <w:rPr>
                <w:rFonts w:ascii="Arial" w:hAnsi="Arial" w:cs="Arial"/>
              </w:rPr>
            </w:pPr>
            <w:r w:rsidRPr="00C619F5">
              <w:rPr>
                <w:rFonts w:ascii="Arial" w:hAnsi="Arial" w:cs="Arial"/>
              </w:rPr>
              <w:t>Doors to be barred</w:t>
            </w:r>
          </w:p>
          <w:p w14:paraId="70D8B642" w14:textId="77777777" w:rsidR="00D82644" w:rsidRPr="00C619F5" w:rsidRDefault="00D82644" w:rsidP="008C7E08">
            <w:pPr>
              <w:spacing w:after="200" w:line="276" w:lineRule="auto"/>
              <w:jc w:val="both"/>
              <w:rPr>
                <w:rFonts w:ascii="Arial" w:hAnsi="Arial" w:cs="Arial"/>
              </w:rPr>
            </w:pPr>
            <w:r w:rsidRPr="00C619F5">
              <w:rPr>
                <w:rFonts w:ascii="Arial" w:hAnsi="Arial" w:cs="Arial"/>
              </w:rPr>
              <w:t>Main foyers doors to be locked</w:t>
            </w:r>
          </w:p>
        </w:tc>
      </w:tr>
      <w:tr w:rsidR="00D82644" w:rsidRPr="00C619F5" w14:paraId="0C7B16A6" w14:textId="77777777" w:rsidTr="00394DE5">
        <w:tblPrEx>
          <w:tblCellMar>
            <w:top w:w="0" w:type="dxa"/>
            <w:left w:w="0" w:type="dxa"/>
            <w:bottom w:w="0" w:type="dxa"/>
            <w:right w:w="0" w:type="dxa"/>
          </w:tblCellMar>
        </w:tblPrEx>
        <w:tc>
          <w:tcPr>
            <w:tcW w:w="3080" w:type="dxa"/>
            <w:vAlign w:val="center"/>
          </w:tcPr>
          <w:p w14:paraId="186E7180" w14:textId="77777777" w:rsidR="00D82644" w:rsidRPr="00C619F5" w:rsidRDefault="00D82644" w:rsidP="008C7E08">
            <w:pPr>
              <w:spacing w:after="200" w:line="276" w:lineRule="auto"/>
              <w:jc w:val="both"/>
              <w:rPr>
                <w:rFonts w:ascii="Arial" w:hAnsi="Arial" w:cs="Arial"/>
              </w:rPr>
            </w:pPr>
            <w:r w:rsidRPr="00C619F5">
              <w:rPr>
                <w:rFonts w:ascii="Arial" w:hAnsi="Arial" w:cs="Arial"/>
              </w:rPr>
              <w:t>Communication arrangements</w:t>
            </w:r>
          </w:p>
        </w:tc>
        <w:tc>
          <w:tcPr>
            <w:tcW w:w="6162" w:type="dxa"/>
          </w:tcPr>
          <w:p w14:paraId="36E64AB0" w14:textId="77777777" w:rsidR="00D82644" w:rsidRPr="00C619F5" w:rsidRDefault="00D82644" w:rsidP="008C7E08">
            <w:pPr>
              <w:spacing w:after="200" w:line="276" w:lineRule="auto"/>
              <w:jc w:val="both"/>
              <w:rPr>
                <w:rFonts w:ascii="Arial" w:hAnsi="Arial" w:cs="Arial"/>
              </w:rPr>
            </w:pPr>
            <w:r w:rsidRPr="00C619F5">
              <w:rPr>
                <w:rFonts w:ascii="Arial" w:hAnsi="Arial" w:cs="Arial"/>
              </w:rPr>
              <w:t>Laptops</w:t>
            </w:r>
          </w:p>
          <w:p w14:paraId="2D4A911A" w14:textId="77777777" w:rsidR="00D82644" w:rsidRPr="00C619F5" w:rsidRDefault="00D82644" w:rsidP="008C7E08">
            <w:pPr>
              <w:spacing w:after="200" w:line="276" w:lineRule="auto"/>
              <w:jc w:val="both"/>
              <w:rPr>
                <w:rFonts w:ascii="Arial" w:hAnsi="Arial" w:cs="Arial"/>
              </w:rPr>
            </w:pPr>
            <w:r w:rsidRPr="00C619F5">
              <w:rPr>
                <w:rFonts w:ascii="Arial" w:hAnsi="Arial" w:cs="Arial"/>
              </w:rPr>
              <w:t>Emails</w:t>
            </w:r>
          </w:p>
          <w:p w14:paraId="76A6CCEE" w14:textId="77777777" w:rsidR="00D82644" w:rsidRPr="00C619F5" w:rsidRDefault="00D82644" w:rsidP="008C7E08">
            <w:pPr>
              <w:spacing w:after="200" w:line="276" w:lineRule="auto"/>
              <w:jc w:val="both"/>
              <w:rPr>
                <w:rFonts w:ascii="Arial" w:hAnsi="Arial" w:cs="Arial"/>
              </w:rPr>
            </w:pPr>
            <w:r w:rsidRPr="00C619F5">
              <w:rPr>
                <w:rFonts w:ascii="Arial" w:hAnsi="Arial" w:cs="Arial"/>
              </w:rPr>
              <w:t>Personal mobile phones – to be placed on silent</w:t>
            </w:r>
          </w:p>
          <w:p w14:paraId="2AF59785" w14:textId="77777777" w:rsidR="00D82644" w:rsidRPr="00C619F5" w:rsidRDefault="00D82644" w:rsidP="008C7E08">
            <w:pPr>
              <w:spacing w:after="200" w:line="276" w:lineRule="auto"/>
              <w:jc w:val="both"/>
              <w:rPr>
                <w:rFonts w:ascii="Arial" w:hAnsi="Arial" w:cs="Arial"/>
              </w:rPr>
            </w:pPr>
            <w:r w:rsidRPr="00C619F5">
              <w:rPr>
                <w:rFonts w:ascii="Arial" w:hAnsi="Arial" w:cs="Arial"/>
              </w:rPr>
              <w:t>Main phone lines accessed from internal points around school</w:t>
            </w:r>
          </w:p>
          <w:p w14:paraId="283ABC7F" w14:textId="77777777" w:rsidR="001E0C45" w:rsidRPr="00C619F5" w:rsidRDefault="00C619F5" w:rsidP="008C7E08">
            <w:pPr>
              <w:spacing w:after="200" w:line="276" w:lineRule="auto"/>
              <w:jc w:val="both"/>
              <w:rPr>
                <w:rFonts w:ascii="Arial" w:hAnsi="Arial" w:cs="Arial"/>
              </w:rPr>
            </w:pPr>
            <w:r>
              <w:rPr>
                <w:rFonts w:ascii="Arial" w:hAnsi="Arial" w:cs="Arial"/>
              </w:rPr>
              <w:t>Seesaw</w:t>
            </w:r>
            <w:r w:rsidR="00D82644" w:rsidRPr="00C619F5">
              <w:rPr>
                <w:rFonts w:ascii="Arial" w:hAnsi="Arial" w:cs="Arial"/>
              </w:rPr>
              <w:t xml:space="preserve"> – </w:t>
            </w:r>
            <w:r>
              <w:rPr>
                <w:rFonts w:ascii="Arial" w:hAnsi="Arial" w:cs="Arial"/>
              </w:rPr>
              <w:t>messages to parents</w:t>
            </w:r>
          </w:p>
        </w:tc>
      </w:tr>
      <w:tr w:rsidR="00D82644" w:rsidRPr="00C619F5" w14:paraId="5E125A8E" w14:textId="77777777" w:rsidTr="00394DE5">
        <w:tblPrEx>
          <w:tblCellMar>
            <w:top w:w="0" w:type="dxa"/>
            <w:left w:w="0" w:type="dxa"/>
            <w:bottom w:w="0" w:type="dxa"/>
            <w:right w:w="0" w:type="dxa"/>
          </w:tblCellMar>
        </w:tblPrEx>
        <w:tc>
          <w:tcPr>
            <w:tcW w:w="3080" w:type="dxa"/>
            <w:vAlign w:val="center"/>
          </w:tcPr>
          <w:p w14:paraId="25546E3C" w14:textId="77777777" w:rsidR="00D82644" w:rsidRPr="00C619F5" w:rsidRDefault="00D82644" w:rsidP="008C7E08">
            <w:pPr>
              <w:spacing w:after="200" w:line="276" w:lineRule="auto"/>
              <w:jc w:val="both"/>
              <w:rPr>
                <w:rFonts w:ascii="Arial" w:hAnsi="Arial" w:cs="Arial"/>
              </w:rPr>
            </w:pPr>
            <w:r w:rsidRPr="00C619F5">
              <w:rPr>
                <w:rFonts w:ascii="Arial" w:hAnsi="Arial" w:cs="Arial"/>
              </w:rPr>
              <w:t>Notes</w:t>
            </w:r>
          </w:p>
        </w:tc>
        <w:tc>
          <w:tcPr>
            <w:tcW w:w="6162" w:type="dxa"/>
          </w:tcPr>
          <w:p w14:paraId="7C243F36" w14:textId="77777777" w:rsidR="00D82644" w:rsidRPr="00C619F5" w:rsidRDefault="00D82644" w:rsidP="008C7E08">
            <w:pPr>
              <w:spacing w:after="200" w:line="276" w:lineRule="auto"/>
              <w:jc w:val="both"/>
              <w:rPr>
                <w:rFonts w:ascii="Arial" w:hAnsi="Arial" w:cs="Arial"/>
              </w:rPr>
            </w:pPr>
            <w:r w:rsidRPr="00C619F5">
              <w:rPr>
                <w:rFonts w:ascii="Arial" w:hAnsi="Arial" w:cs="Arial"/>
              </w:rPr>
              <w:t>The Lockdown manager wil</w:t>
            </w:r>
            <w:r w:rsidR="0061387A">
              <w:rPr>
                <w:rFonts w:ascii="Arial" w:hAnsi="Arial" w:cs="Arial"/>
              </w:rPr>
              <w:t xml:space="preserve">l be the </w:t>
            </w:r>
            <w:proofErr w:type="spellStart"/>
            <w:r w:rsidR="0061387A">
              <w:rPr>
                <w:rFonts w:ascii="Arial" w:hAnsi="Arial" w:cs="Arial"/>
              </w:rPr>
              <w:t>headteacher</w:t>
            </w:r>
            <w:proofErr w:type="spellEnd"/>
            <w:r w:rsidR="0061387A">
              <w:rPr>
                <w:rFonts w:ascii="Arial" w:hAnsi="Arial" w:cs="Arial"/>
              </w:rPr>
              <w:t>, and in their</w:t>
            </w:r>
            <w:r w:rsidRPr="00C619F5">
              <w:rPr>
                <w:rFonts w:ascii="Arial" w:hAnsi="Arial" w:cs="Arial"/>
              </w:rPr>
              <w:t xml:space="preserve"> absence the deputy </w:t>
            </w:r>
            <w:proofErr w:type="spellStart"/>
            <w:r w:rsidRPr="00C619F5">
              <w:rPr>
                <w:rFonts w:ascii="Arial" w:hAnsi="Arial" w:cs="Arial"/>
              </w:rPr>
              <w:t>headteacher</w:t>
            </w:r>
            <w:proofErr w:type="spellEnd"/>
            <w:r w:rsidRPr="00C619F5">
              <w:rPr>
                <w:rFonts w:ascii="Arial" w:hAnsi="Arial" w:cs="Arial"/>
              </w:rPr>
              <w:t>.</w:t>
            </w:r>
          </w:p>
          <w:p w14:paraId="6D16746B" w14:textId="77777777" w:rsidR="00D82644" w:rsidRPr="00C619F5" w:rsidRDefault="00D82644" w:rsidP="008C7E08">
            <w:pPr>
              <w:spacing w:after="200" w:line="276" w:lineRule="auto"/>
              <w:jc w:val="both"/>
              <w:rPr>
                <w:rFonts w:ascii="Arial" w:hAnsi="Arial" w:cs="Arial"/>
              </w:rPr>
            </w:pPr>
            <w:r w:rsidRPr="00C619F5">
              <w:rPr>
                <w:rFonts w:ascii="Arial" w:hAnsi="Arial" w:cs="Arial"/>
              </w:rPr>
              <w:t>Contact any staff who are off site</w:t>
            </w:r>
            <w:r w:rsidR="007901CF" w:rsidRPr="00C619F5">
              <w:rPr>
                <w:rFonts w:ascii="Arial" w:hAnsi="Arial" w:cs="Arial"/>
              </w:rPr>
              <w:t>.</w:t>
            </w:r>
          </w:p>
          <w:p w14:paraId="41574E91" w14:textId="77777777" w:rsidR="00D82644" w:rsidRPr="00C619F5" w:rsidRDefault="00D82644" w:rsidP="008C7E08">
            <w:pPr>
              <w:spacing w:after="200" w:line="276" w:lineRule="auto"/>
              <w:jc w:val="both"/>
              <w:rPr>
                <w:rFonts w:ascii="Arial" w:hAnsi="Arial" w:cs="Arial"/>
              </w:rPr>
            </w:pPr>
            <w:r w:rsidRPr="00C619F5">
              <w:rPr>
                <w:rFonts w:ascii="Arial" w:hAnsi="Arial" w:cs="Arial"/>
              </w:rPr>
              <w:t>Contact any expected visitors is possible</w:t>
            </w:r>
            <w:r w:rsidR="007901CF" w:rsidRPr="00C619F5">
              <w:rPr>
                <w:rFonts w:ascii="Arial" w:hAnsi="Arial" w:cs="Arial"/>
              </w:rPr>
              <w:t>.</w:t>
            </w:r>
          </w:p>
          <w:p w14:paraId="4B654AC5" w14:textId="77777777" w:rsidR="00D82644" w:rsidRPr="00C619F5" w:rsidRDefault="00D82644" w:rsidP="008C7E08">
            <w:pPr>
              <w:spacing w:after="200" w:line="276" w:lineRule="auto"/>
              <w:jc w:val="both"/>
              <w:rPr>
                <w:rFonts w:ascii="Arial" w:hAnsi="Arial" w:cs="Arial"/>
              </w:rPr>
            </w:pPr>
            <w:r w:rsidRPr="00C619F5">
              <w:rPr>
                <w:rFonts w:ascii="Arial" w:hAnsi="Arial" w:cs="Arial"/>
              </w:rPr>
              <w:t>Share plan with supply staff</w:t>
            </w:r>
            <w:r w:rsidR="007901CF" w:rsidRPr="00C619F5">
              <w:rPr>
                <w:rFonts w:ascii="Arial" w:hAnsi="Arial" w:cs="Arial"/>
              </w:rPr>
              <w:t>.</w:t>
            </w:r>
          </w:p>
        </w:tc>
      </w:tr>
    </w:tbl>
    <w:p w14:paraId="5023141B" w14:textId="77777777" w:rsidR="0061387A" w:rsidRPr="00C619F5" w:rsidRDefault="0061387A" w:rsidP="008C7E08">
      <w:pPr>
        <w:spacing w:after="200" w:line="276" w:lineRule="auto"/>
        <w:jc w:val="both"/>
        <w:rPr>
          <w:rFonts w:ascii="Arial" w:hAnsi="Arial" w:cs="Arial"/>
        </w:rPr>
      </w:pPr>
    </w:p>
    <w:p w14:paraId="5C8022B8" w14:textId="77777777" w:rsidR="00D82644" w:rsidRPr="00C619F5" w:rsidRDefault="00D82644" w:rsidP="008C7E08">
      <w:pPr>
        <w:spacing w:after="200" w:line="276" w:lineRule="auto"/>
        <w:jc w:val="both"/>
        <w:rPr>
          <w:rFonts w:ascii="Arial" w:hAnsi="Arial" w:cs="Arial"/>
        </w:rPr>
      </w:pPr>
      <w:r w:rsidRPr="00C619F5">
        <w:rPr>
          <w:rFonts w:ascii="Arial" w:hAnsi="Arial" w:cs="Arial"/>
        </w:rPr>
        <w:t>Upon hearing the lockdown signal, take the action below.  If someone is taken hostage on the premises, the school should seek to evacuate the rest of the site.</w:t>
      </w:r>
    </w:p>
    <w:tbl>
      <w:tblPr>
        <w:tblStyle w:val="TableGrid"/>
        <w:tblW w:w="0" w:type="auto"/>
        <w:tblInd w:w="-3" w:type="dxa"/>
        <w:tblCellMar>
          <w:top w:w="0" w:type="dxa"/>
          <w:left w:w="0" w:type="dxa"/>
          <w:bottom w:w="0" w:type="dxa"/>
          <w:right w:w="0" w:type="dxa"/>
        </w:tblCellMar>
        <w:tblLook w:val="04A0" w:firstRow="1" w:lastRow="0" w:firstColumn="1" w:lastColumn="0" w:noHBand="0" w:noVBand="1"/>
      </w:tblPr>
      <w:tblGrid>
        <w:gridCol w:w="9242"/>
      </w:tblGrid>
      <w:tr w:rsidR="00D82644" w:rsidRPr="00C619F5" w14:paraId="2DC0FE1E" w14:textId="77777777" w:rsidTr="00394DE5">
        <w:tblPrEx>
          <w:tblCellMar>
            <w:top w:w="0" w:type="dxa"/>
            <w:left w:w="0" w:type="dxa"/>
            <w:bottom w:w="0" w:type="dxa"/>
            <w:right w:w="0" w:type="dxa"/>
          </w:tblCellMar>
        </w:tblPrEx>
        <w:tc>
          <w:tcPr>
            <w:tcW w:w="9242" w:type="dxa"/>
            <w:shd w:val="clear" w:color="auto" w:fill="808080" w:themeFill="background1" w:themeFillShade="80"/>
            <w:vAlign w:val="center"/>
          </w:tcPr>
          <w:p w14:paraId="1F3B1409" w14:textId="77777777" w:rsidR="00D82644" w:rsidRPr="00C619F5" w:rsidRDefault="00D82644" w:rsidP="008C7E08">
            <w:pPr>
              <w:pStyle w:val="NoSpacing"/>
              <w:jc w:val="both"/>
              <w:rPr>
                <w:rFonts w:ascii="Arial" w:hAnsi="Arial" w:cs="Arial"/>
                <w:sz w:val="24"/>
                <w:szCs w:val="24"/>
              </w:rPr>
            </w:pPr>
          </w:p>
          <w:p w14:paraId="33CF8009" w14:textId="77777777" w:rsidR="00D82644" w:rsidRPr="00C619F5" w:rsidRDefault="00D82644" w:rsidP="00E75CD9">
            <w:pPr>
              <w:pStyle w:val="NoSpacing"/>
              <w:jc w:val="both"/>
              <w:rPr>
                <w:rFonts w:ascii="Arial" w:hAnsi="Arial" w:cs="Arial"/>
                <w:sz w:val="24"/>
                <w:szCs w:val="24"/>
              </w:rPr>
            </w:pPr>
            <w:r w:rsidRPr="00C619F5">
              <w:rPr>
                <w:rFonts w:ascii="Arial" w:hAnsi="Arial" w:cs="Arial"/>
                <w:color w:val="FFFFFF" w:themeColor="background1"/>
                <w:sz w:val="24"/>
                <w:szCs w:val="24"/>
              </w:rPr>
              <w:t>Initial response –lockdown</w:t>
            </w:r>
          </w:p>
        </w:tc>
      </w:tr>
      <w:tr w:rsidR="00D82644" w:rsidRPr="00C619F5" w14:paraId="7CE10DA9" w14:textId="77777777" w:rsidTr="00394DE5">
        <w:tblPrEx>
          <w:tblCellMar>
            <w:top w:w="0" w:type="dxa"/>
            <w:left w:w="0" w:type="dxa"/>
            <w:bottom w:w="0" w:type="dxa"/>
            <w:right w:w="0" w:type="dxa"/>
          </w:tblCellMar>
        </w:tblPrEx>
        <w:tc>
          <w:tcPr>
            <w:tcW w:w="9242" w:type="dxa"/>
            <w:vAlign w:val="center"/>
          </w:tcPr>
          <w:p w14:paraId="1748F25A" w14:textId="77777777" w:rsidR="00D82644" w:rsidRPr="00C619F5" w:rsidRDefault="00D82644" w:rsidP="008C7E08">
            <w:pPr>
              <w:pStyle w:val="NoSpacing"/>
              <w:jc w:val="both"/>
              <w:rPr>
                <w:rFonts w:ascii="Arial" w:hAnsi="Arial" w:cs="Arial"/>
                <w:sz w:val="24"/>
                <w:szCs w:val="24"/>
              </w:rPr>
            </w:pPr>
            <w:r w:rsidRPr="00C619F5">
              <w:rPr>
                <w:rFonts w:ascii="Arial" w:hAnsi="Arial" w:cs="Arial"/>
                <w:sz w:val="24"/>
                <w:szCs w:val="24"/>
              </w:rPr>
              <w:t xml:space="preserve">Ensure all pupils are inside the school building.  </w:t>
            </w:r>
            <w:r w:rsidR="0061387A" w:rsidRPr="00C619F5">
              <w:rPr>
                <w:rFonts w:ascii="Arial" w:hAnsi="Arial" w:cs="Arial"/>
                <w:sz w:val="24"/>
                <w:szCs w:val="24"/>
              </w:rPr>
              <w:t>Alternatively, ask pupils to hide or disperse if this will improve their safety.</w:t>
            </w:r>
          </w:p>
        </w:tc>
      </w:tr>
      <w:tr w:rsidR="00D82644" w:rsidRPr="00C619F5" w14:paraId="4E4AAA1A" w14:textId="77777777" w:rsidTr="00394DE5">
        <w:tblPrEx>
          <w:tblCellMar>
            <w:top w:w="0" w:type="dxa"/>
            <w:left w:w="0" w:type="dxa"/>
            <w:bottom w:w="0" w:type="dxa"/>
            <w:right w:w="0" w:type="dxa"/>
          </w:tblCellMar>
        </w:tblPrEx>
        <w:trPr>
          <w:trHeight w:val="346"/>
        </w:trPr>
        <w:tc>
          <w:tcPr>
            <w:tcW w:w="9242" w:type="dxa"/>
            <w:vAlign w:val="center"/>
          </w:tcPr>
          <w:p w14:paraId="0588ADB7" w14:textId="77777777" w:rsidR="00D82644" w:rsidRPr="00C619F5" w:rsidRDefault="00D82644" w:rsidP="008C7E08">
            <w:pPr>
              <w:pStyle w:val="NoSpacing"/>
              <w:jc w:val="both"/>
              <w:rPr>
                <w:rFonts w:ascii="Arial" w:hAnsi="Arial" w:cs="Arial"/>
                <w:sz w:val="24"/>
                <w:szCs w:val="24"/>
              </w:rPr>
            </w:pPr>
            <w:r w:rsidRPr="00C619F5">
              <w:rPr>
                <w:rFonts w:ascii="Arial" w:hAnsi="Arial" w:cs="Arial"/>
                <w:sz w:val="24"/>
                <w:szCs w:val="24"/>
              </w:rPr>
              <w:t>Lock/secure entrance points (doors and windows) to prevent an intruder entering the building.</w:t>
            </w:r>
          </w:p>
        </w:tc>
      </w:tr>
      <w:tr w:rsidR="00D82644" w:rsidRPr="00C619F5" w14:paraId="7D9DC339" w14:textId="77777777" w:rsidTr="00394DE5">
        <w:tblPrEx>
          <w:tblCellMar>
            <w:top w:w="0" w:type="dxa"/>
            <w:left w:w="0" w:type="dxa"/>
            <w:bottom w:w="0" w:type="dxa"/>
            <w:right w:w="0" w:type="dxa"/>
          </w:tblCellMar>
        </w:tblPrEx>
        <w:trPr>
          <w:trHeight w:val="692"/>
        </w:trPr>
        <w:tc>
          <w:tcPr>
            <w:tcW w:w="9242" w:type="dxa"/>
            <w:vAlign w:val="center"/>
          </w:tcPr>
          <w:p w14:paraId="7500A51C" w14:textId="77777777" w:rsidR="00D82644" w:rsidRPr="00C619F5" w:rsidRDefault="00D82644" w:rsidP="008C7E08">
            <w:pPr>
              <w:pStyle w:val="NoSpacing"/>
              <w:jc w:val="both"/>
              <w:rPr>
                <w:rFonts w:ascii="Arial" w:hAnsi="Arial" w:cs="Arial"/>
                <w:sz w:val="24"/>
                <w:szCs w:val="24"/>
              </w:rPr>
            </w:pPr>
            <w:r w:rsidRPr="00C619F5">
              <w:rPr>
                <w:rFonts w:ascii="Arial" w:hAnsi="Arial" w:cs="Arial"/>
                <w:sz w:val="24"/>
                <w:szCs w:val="24"/>
              </w:rPr>
              <w:t>Dial 999 – explain clearly what is happening, if a genuine emergency it is likely you would require all 3 emergency services.</w:t>
            </w:r>
          </w:p>
        </w:tc>
      </w:tr>
      <w:tr w:rsidR="00D82644" w:rsidRPr="00C619F5" w14:paraId="0F349C6A" w14:textId="77777777" w:rsidTr="00394DE5">
        <w:tblPrEx>
          <w:tblCellMar>
            <w:top w:w="0" w:type="dxa"/>
            <w:left w:w="0" w:type="dxa"/>
            <w:bottom w:w="0" w:type="dxa"/>
            <w:right w:w="0" w:type="dxa"/>
          </w:tblCellMar>
        </w:tblPrEx>
        <w:tc>
          <w:tcPr>
            <w:tcW w:w="9242" w:type="dxa"/>
          </w:tcPr>
          <w:p w14:paraId="51976AF4" w14:textId="77777777" w:rsidR="0061387A" w:rsidRPr="00C619F5" w:rsidRDefault="0061387A" w:rsidP="0061387A">
            <w:pPr>
              <w:pStyle w:val="NoSpacing"/>
              <w:jc w:val="both"/>
              <w:rPr>
                <w:rFonts w:ascii="Arial" w:hAnsi="Arial" w:cs="Arial"/>
                <w:b/>
                <w:sz w:val="24"/>
                <w:szCs w:val="24"/>
              </w:rPr>
            </w:pPr>
            <w:r w:rsidRPr="00C619F5">
              <w:rPr>
                <w:rFonts w:ascii="Arial" w:hAnsi="Arial" w:cs="Arial"/>
                <w:b/>
                <w:sz w:val="24"/>
                <w:szCs w:val="24"/>
              </w:rPr>
              <w:t xml:space="preserve">Immediate action </w:t>
            </w:r>
          </w:p>
          <w:p w14:paraId="46070E84" w14:textId="77777777" w:rsidR="0061387A" w:rsidRPr="00C619F5" w:rsidRDefault="0061387A" w:rsidP="0061387A">
            <w:pPr>
              <w:pStyle w:val="NoSpacing"/>
              <w:jc w:val="both"/>
              <w:rPr>
                <w:rFonts w:ascii="Arial" w:hAnsi="Arial" w:cs="Arial"/>
                <w:sz w:val="24"/>
                <w:szCs w:val="24"/>
              </w:rPr>
            </w:pPr>
            <w:r w:rsidRPr="00C619F5">
              <w:rPr>
                <w:rFonts w:ascii="Arial" w:hAnsi="Arial" w:cs="Arial"/>
                <w:sz w:val="24"/>
                <w:szCs w:val="24"/>
              </w:rPr>
              <w:t>Ensure people take action to</w:t>
            </w:r>
            <w:r>
              <w:rPr>
                <w:rFonts w:ascii="Arial" w:hAnsi="Arial" w:cs="Arial"/>
                <w:sz w:val="24"/>
                <w:szCs w:val="24"/>
              </w:rPr>
              <w:t xml:space="preserve"> increase protection from danger</w:t>
            </w:r>
            <w:r w:rsidRPr="00C619F5">
              <w:rPr>
                <w:rFonts w:ascii="Arial" w:hAnsi="Arial" w:cs="Arial"/>
                <w:sz w:val="24"/>
                <w:szCs w:val="24"/>
              </w:rPr>
              <w:t>:</w:t>
            </w:r>
          </w:p>
          <w:p w14:paraId="562C75D1" w14:textId="77777777" w:rsidR="0061387A" w:rsidRPr="00C619F5" w:rsidRDefault="0061387A" w:rsidP="0061387A">
            <w:pPr>
              <w:pStyle w:val="NoSpacing"/>
              <w:jc w:val="both"/>
              <w:rPr>
                <w:rFonts w:ascii="Arial" w:hAnsi="Arial" w:cs="Arial"/>
                <w:sz w:val="24"/>
                <w:szCs w:val="24"/>
              </w:rPr>
            </w:pPr>
          </w:p>
          <w:p w14:paraId="5CC778EB"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All outside activity to cease immediately, pupils and staff return to building. </w:t>
            </w:r>
          </w:p>
          <w:p w14:paraId="5B56ACBB"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All staff and pupils remain in building and external doors and windows locked. </w:t>
            </w:r>
          </w:p>
          <w:p w14:paraId="1BCF1E31" w14:textId="77777777" w:rsidR="0061387A" w:rsidRPr="00C619F5" w:rsidRDefault="001D7A51" w:rsidP="0061387A">
            <w:pPr>
              <w:pStyle w:val="ListParagraph"/>
              <w:numPr>
                <w:ilvl w:val="0"/>
                <w:numId w:val="11"/>
              </w:numPr>
              <w:spacing w:line="276" w:lineRule="auto"/>
              <w:jc w:val="both"/>
              <w:rPr>
                <w:rFonts w:ascii="Arial" w:hAnsi="Arial" w:cs="Arial"/>
              </w:rPr>
            </w:pPr>
            <w:r>
              <w:rPr>
                <w:rFonts w:ascii="Arial" w:hAnsi="Arial" w:cs="Arial"/>
              </w:rPr>
              <w:t xml:space="preserve">Free movement may </w:t>
            </w:r>
            <w:r w:rsidR="0061387A" w:rsidRPr="00C619F5">
              <w:rPr>
                <w:rFonts w:ascii="Arial" w:hAnsi="Arial" w:cs="Arial"/>
              </w:rPr>
              <w:t xml:space="preserve">be permitted within the building dependent upon circumstances. </w:t>
            </w:r>
          </w:p>
          <w:p w14:paraId="785C9E4F" w14:textId="77777777" w:rsidR="0061387A" w:rsidRPr="0061387A"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In the event of an air pollution or chemical, biological or radiological contaminants issue, air vents, fans, heating and air conditioning systems should be closed or turned off. </w:t>
            </w:r>
          </w:p>
          <w:p w14:paraId="246CA3D0"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All pupils/staff stay in their classroom or move to the nearest classroom. </w:t>
            </w:r>
          </w:p>
          <w:p w14:paraId="488661A6"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Office staff should remain in their office. </w:t>
            </w:r>
          </w:p>
          <w:p w14:paraId="23226D24" w14:textId="77777777" w:rsidR="0061387A" w:rsidRPr="00C619F5" w:rsidRDefault="00E75CD9" w:rsidP="0061387A">
            <w:pPr>
              <w:pStyle w:val="ListParagraph"/>
              <w:numPr>
                <w:ilvl w:val="0"/>
                <w:numId w:val="11"/>
              </w:numPr>
              <w:spacing w:line="276" w:lineRule="auto"/>
              <w:jc w:val="both"/>
              <w:rPr>
                <w:rFonts w:ascii="Arial" w:hAnsi="Arial" w:cs="Arial"/>
              </w:rPr>
            </w:pPr>
            <w:r>
              <w:rPr>
                <w:rFonts w:ascii="Arial" w:hAnsi="Arial" w:cs="Arial"/>
              </w:rPr>
              <w:t>Window blinds</w:t>
            </w:r>
            <w:r w:rsidR="0061387A" w:rsidRPr="00C619F5">
              <w:rPr>
                <w:rFonts w:ascii="Arial" w:hAnsi="Arial" w:cs="Arial"/>
              </w:rPr>
              <w:t xml:space="preserve"> drawn, internal door windows covered (so an intruder cannot see in). </w:t>
            </w:r>
          </w:p>
          <w:p w14:paraId="402AA1B8" w14:textId="77777777" w:rsidR="0061387A" w:rsidRPr="00C619F5" w:rsidRDefault="0061387A" w:rsidP="0061387A">
            <w:pPr>
              <w:pStyle w:val="NoSpacing"/>
              <w:numPr>
                <w:ilvl w:val="0"/>
                <w:numId w:val="11"/>
              </w:numPr>
              <w:jc w:val="both"/>
              <w:rPr>
                <w:rFonts w:ascii="Arial" w:hAnsi="Arial" w:cs="Arial"/>
                <w:sz w:val="24"/>
                <w:szCs w:val="24"/>
              </w:rPr>
            </w:pPr>
            <w:r w:rsidRPr="00C619F5">
              <w:rPr>
                <w:rFonts w:ascii="Arial" w:hAnsi="Arial" w:cs="Arial"/>
                <w:sz w:val="24"/>
                <w:szCs w:val="24"/>
              </w:rPr>
              <w:t>Keep out of sight</w:t>
            </w:r>
          </w:p>
          <w:p w14:paraId="22887ECE" w14:textId="77777777" w:rsidR="0061387A" w:rsidRPr="00C619F5" w:rsidRDefault="0061387A" w:rsidP="0061387A">
            <w:pPr>
              <w:pStyle w:val="NoSpacing"/>
              <w:numPr>
                <w:ilvl w:val="0"/>
                <w:numId w:val="11"/>
              </w:numPr>
              <w:jc w:val="both"/>
              <w:rPr>
                <w:rFonts w:ascii="Arial" w:hAnsi="Arial" w:cs="Arial"/>
                <w:sz w:val="24"/>
                <w:szCs w:val="24"/>
              </w:rPr>
            </w:pPr>
            <w:r w:rsidRPr="00C619F5">
              <w:rPr>
                <w:rFonts w:ascii="Arial" w:hAnsi="Arial" w:cs="Arial"/>
                <w:sz w:val="24"/>
                <w:szCs w:val="24"/>
              </w:rPr>
              <w:t>Turn off lights</w:t>
            </w:r>
          </w:p>
          <w:p w14:paraId="54CF662D" w14:textId="77777777" w:rsidR="0061387A" w:rsidRPr="00C619F5" w:rsidRDefault="0061387A" w:rsidP="0061387A">
            <w:pPr>
              <w:pStyle w:val="NoSpacing"/>
              <w:numPr>
                <w:ilvl w:val="0"/>
                <w:numId w:val="11"/>
              </w:numPr>
              <w:jc w:val="both"/>
              <w:rPr>
                <w:rFonts w:ascii="Arial" w:hAnsi="Arial" w:cs="Arial"/>
                <w:sz w:val="24"/>
                <w:szCs w:val="24"/>
              </w:rPr>
            </w:pPr>
            <w:r w:rsidRPr="00C619F5">
              <w:rPr>
                <w:rFonts w:ascii="Arial" w:hAnsi="Arial" w:cs="Arial"/>
                <w:sz w:val="24"/>
                <w:szCs w:val="24"/>
              </w:rPr>
              <w:t>Stay away from windows and doors.</w:t>
            </w:r>
          </w:p>
          <w:p w14:paraId="17B2DA71"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Put mobile phones on silent</w:t>
            </w:r>
          </w:p>
          <w:p w14:paraId="488518F3"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Lights, smart boards and computer monitors turned off. </w:t>
            </w:r>
          </w:p>
          <w:p w14:paraId="12A901BA"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A register to be taken of all pupils/staff in each classroom/office. </w:t>
            </w:r>
          </w:p>
          <w:p w14:paraId="6723802F" w14:textId="77777777" w:rsidR="0061387A"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 xml:space="preserve">Communicate register of staff/pupils to the office staff. </w:t>
            </w:r>
          </w:p>
          <w:p w14:paraId="6395724B" w14:textId="77777777" w:rsidR="00E75CD9" w:rsidRPr="00C619F5" w:rsidRDefault="00E75CD9" w:rsidP="00E75CD9">
            <w:pPr>
              <w:pStyle w:val="ListParagraph"/>
              <w:numPr>
                <w:ilvl w:val="0"/>
                <w:numId w:val="11"/>
              </w:numPr>
              <w:spacing w:line="276" w:lineRule="auto"/>
              <w:jc w:val="both"/>
              <w:rPr>
                <w:rFonts w:ascii="Arial" w:hAnsi="Arial" w:cs="Arial"/>
              </w:rPr>
            </w:pPr>
            <w:r w:rsidRPr="00C619F5">
              <w:rPr>
                <w:rFonts w:ascii="Arial" w:hAnsi="Arial" w:cs="Arial"/>
              </w:rPr>
              <w:t>Staff should await further instructions.</w:t>
            </w:r>
          </w:p>
          <w:p w14:paraId="664355AD" w14:textId="77777777" w:rsidR="00E75CD9" w:rsidRDefault="00E75CD9" w:rsidP="00E75CD9">
            <w:pPr>
              <w:spacing w:line="276" w:lineRule="auto"/>
              <w:jc w:val="both"/>
              <w:rPr>
                <w:rFonts w:ascii="Arial" w:hAnsi="Arial" w:cs="Arial"/>
              </w:rPr>
            </w:pPr>
          </w:p>
          <w:p w14:paraId="2BDAFFBC" w14:textId="77777777" w:rsidR="00E75CD9" w:rsidRPr="00E75CD9" w:rsidRDefault="00E75CD9" w:rsidP="00E75CD9">
            <w:pPr>
              <w:spacing w:line="276" w:lineRule="auto"/>
              <w:jc w:val="both"/>
              <w:rPr>
                <w:rFonts w:ascii="Arial" w:hAnsi="Arial" w:cs="Arial"/>
              </w:rPr>
            </w:pPr>
            <w:r>
              <w:rPr>
                <w:rFonts w:ascii="Arial" w:hAnsi="Arial" w:cs="Arial"/>
              </w:rPr>
              <w:t>In the case of an intruder;</w:t>
            </w:r>
          </w:p>
          <w:p w14:paraId="30BEAD2C" w14:textId="77777777" w:rsidR="00E75CD9" w:rsidRPr="00C619F5" w:rsidRDefault="00E75CD9" w:rsidP="00E75CD9">
            <w:pPr>
              <w:pStyle w:val="ListParagraph"/>
              <w:numPr>
                <w:ilvl w:val="0"/>
                <w:numId w:val="11"/>
              </w:numPr>
              <w:spacing w:line="276" w:lineRule="auto"/>
              <w:jc w:val="both"/>
              <w:rPr>
                <w:rFonts w:ascii="Arial" w:hAnsi="Arial" w:cs="Arial"/>
              </w:rPr>
            </w:pPr>
            <w:r w:rsidRPr="00C619F5">
              <w:rPr>
                <w:rFonts w:ascii="Arial" w:hAnsi="Arial" w:cs="Arial"/>
              </w:rPr>
              <w:t xml:space="preserve">Pupils/staff sit quietly out of sight and where possible in a location that would protect them (Consider locations behind substantial brickwork or heavy reinforced walls if possible). </w:t>
            </w:r>
          </w:p>
          <w:p w14:paraId="031A8C56" w14:textId="77777777" w:rsidR="00E75CD9" w:rsidRPr="00E75CD9" w:rsidRDefault="00E75CD9" w:rsidP="00E75CD9">
            <w:pPr>
              <w:pStyle w:val="NoSpacing"/>
              <w:numPr>
                <w:ilvl w:val="0"/>
                <w:numId w:val="11"/>
              </w:numPr>
              <w:jc w:val="both"/>
              <w:rPr>
                <w:rFonts w:ascii="Arial" w:hAnsi="Arial" w:cs="Arial"/>
                <w:sz w:val="24"/>
                <w:szCs w:val="24"/>
              </w:rPr>
            </w:pPr>
            <w:r w:rsidRPr="00C619F5">
              <w:rPr>
                <w:rFonts w:ascii="Arial" w:hAnsi="Arial" w:cs="Arial"/>
                <w:sz w:val="24"/>
                <w:szCs w:val="24"/>
              </w:rPr>
              <w:t>Sit on the floor, under tables or against a wall</w:t>
            </w:r>
          </w:p>
          <w:p w14:paraId="745A4444" w14:textId="77777777" w:rsidR="0061387A" w:rsidRPr="00C619F5" w:rsidRDefault="0061387A" w:rsidP="0061387A">
            <w:pPr>
              <w:pStyle w:val="ListParagraph"/>
              <w:numPr>
                <w:ilvl w:val="0"/>
                <w:numId w:val="11"/>
              </w:numPr>
              <w:spacing w:line="276" w:lineRule="auto"/>
              <w:jc w:val="both"/>
              <w:rPr>
                <w:rFonts w:ascii="Arial" w:hAnsi="Arial" w:cs="Arial"/>
              </w:rPr>
            </w:pPr>
            <w:r w:rsidRPr="00C619F5">
              <w:rPr>
                <w:rFonts w:ascii="Arial" w:hAnsi="Arial" w:cs="Arial"/>
              </w:rPr>
              <w:t>Staff should await further instructions.</w:t>
            </w:r>
          </w:p>
          <w:p w14:paraId="1A965116" w14:textId="77777777" w:rsidR="00D82644" w:rsidRPr="00E75CD9" w:rsidRDefault="00D82644" w:rsidP="00E75CD9">
            <w:pPr>
              <w:spacing w:line="276" w:lineRule="auto"/>
              <w:jc w:val="both"/>
              <w:rPr>
                <w:rFonts w:ascii="Arial" w:hAnsi="Arial" w:cs="Arial"/>
              </w:rPr>
            </w:pPr>
          </w:p>
        </w:tc>
      </w:tr>
      <w:tr w:rsidR="00D82644" w:rsidRPr="00C619F5" w14:paraId="4F279DA7" w14:textId="77777777" w:rsidTr="00394DE5">
        <w:tblPrEx>
          <w:tblCellMar>
            <w:top w:w="0" w:type="dxa"/>
            <w:left w:w="0" w:type="dxa"/>
            <w:bottom w:w="0" w:type="dxa"/>
            <w:right w:w="0" w:type="dxa"/>
          </w:tblCellMar>
        </w:tblPrEx>
        <w:trPr>
          <w:trHeight w:val="597"/>
        </w:trPr>
        <w:tc>
          <w:tcPr>
            <w:tcW w:w="9242" w:type="dxa"/>
          </w:tcPr>
          <w:p w14:paraId="792C35E8" w14:textId="77777777" w:rsidR="00D82644" w:rsidRPr="00C619F5" w:rsidRDefault="00D82644" w:rsidP="008C7E08">
            <w:pPr>
              <w:pStyle w:val="NoSpacing"/>
              <w:jc w:val="both"/>
              <w:rPr>
                <w:rFonts w:ascii="Arial" w:hAnsi="Arial" w:cs="Arial"/>
                <w:sz w:val="24"/>
                <w:szCs w:val="24"/>
              </w:rPr>
            </w:pPr>
            <w:r w:rsidRPr="00C619F5">
              <w:rPr>
                <w:rFonts w:ascii="Arial" w:hAnsi="Arial" w:cs="Arial"/>
                <w:sz w:val="24"/>
                <w:szCs w:val="24"/>
              </w:rPr>
              <w:t>Ensure that pupils, staff and visitors are aw</w:t>
            </w:r>
            <w:r w:rsidR="0061387A">
              <w:rPr>
                <w:rFonts w:ascii="Arial" w:hAnsi="Arial" w:cs="Arial"/>
                <w:sz w:val="24"/>
                <w:szCs w:val="24"/>
              </w:rPr>
              <w:t>are of an exit point in case an</w:t>
            </w:r>
            <w:r w:rsidRPr="00C619F5">
              <w:rPr>
                <w:rFonts w:ascii="Arial" w:hAnsi="Arial" w:cs="Arial"/>
                <w:sz w:val="24"/>
                <w:szCs w:val="24"/>
              </w:rPr>
              <w:t xml:space="preserve"> intruder does manage to gain access.</w:t>
            </w:r>
          </w:p>
        </w:tc>
      </w:tr>
      <w:tr w:rsidR="00D82644" w:rsidRPr="00C619F5" w14:paraId="7DAE8577" w14:textId="77777777" w:rsidTr="00394DE5">
        <w:tblPrEx>
          <w:tblCellMar>
            <w:top w:w="0" w:type="dxa"/>
            <w:left w:w="0" w:type="dxa"/>
            <w:bottom w:w="0" w:type="dxa"/>
            <w:right w:w="0" w:type="dxa"/>
          </w:tblCellMar>
        </w:tblPrEx>
        <w:trPr>
          <w:trHeight w:val="421"/>
        </w:trPr>
        <w:tc>
          <w:tcPr>
            <w:tcW w:w="9242" w:type="dxa"/>
          </w:tcPr>
          <w:p w14:paraId="05C9FD05" w14:textId="77777777" w:rsidR="00D82644" w:rsidRPr="00C619F5" w:rsidRDefault="00D82644" w:rsidP="008C7E08">
            <w:pPr>
              <w:pStyle w:val="NoSpacing"/>
              <w:jc w:val="both"/>
              <w:rPr>
                <w:rFonts w:ascii="Arial" w:hAnsi="Arial" w:cs="Arial"/>
                <w:sz w:val="24"/>
                <w:szCs w:val="24"/>
              </w:rPr>
            </w:pPr>
            <w:r w:rsidRPr="00C619F5">
              <w:rPr>
                <w:rFonts w:ascii="Arial" w:hAnsi="Arial" w:cs="Arial"/>
                <w:sz w:val="24"/>
                <w:szCs w:val="24"/>
              </w:rPr>
              <w:t>If possible, check for missing / injured pupils, staff and visitors.</w:t>
            </w:r>
          </w:p>
        </w:tc>
      </w:tr>
      <w:tr w:rsidR="00D82644" w:rsidRPr="00C619F5" w14:paraId="61D6D809" w14:textId="77777777" w:rsidTr="00394DE5">
        <w:tblPrEx>
          <w:tblCellMar>
            <w:top w:w="0" w:type="dxa"/>
            <w:left w:w="0" w:type="dxa"/>
            <w:bottom w:w="0" w:type="dxa"/>
            <w:right w:w="0" w:type="dxa"/>
          </w:tblCellMar>
        </w:tblPrEx>
        <w:trPr>
          <w:trHeight w:val="426"/>
        </w:trPr>
        <w:tc>
          <w:tcPr>
            <w:tcW w:w="9242" w:type="dxa"/>
          </w:tcPr>
          <w:p w14:paraId="63A66078" w14:textId="77777777" w:rsidR="00D82644" w:rsidRPr="00C619F5" w:rsidRDefault="00D82644" w:rsidP="008C7E08">
            <w:pPr>
              <w:pStyle w:val="NoSpacing"/>
              <w:jc w:val="both"/>
              <w:rPr>
                <w:rFonts w:ascii="Arial" w:hAnsi="Arial" w:cs="Arial"/>
                <w:sz w:val="24"/>
                <w:szCs w:val="24"/>
              </w:rPr>
            </w:pPr>
            <w:r w:rsidRPr="00C619F5">
              <w:rPr>
                <w:rFonts w:ascii="Arial" w:hAnsi="Arial" w:cs="Arial"/>
                <w:sz w:val="24"/>
                <w:szCs w:val="24"/>
              </w:rPr>
              <w:t>Remain inside until an all-clear has been given, or unless told to evacuate by the emergency services.</w:t>
            </w:r>
          </w:p>
        </w:tc>
      </w:tr>
    </w:tbl>
    <w:p w14:paraId="7DF4E37C" w14:textId="77777777" w:rsidR="00D82644" w:rsidRPr="00C619F5" w:rsidRDefault="00D82644" w:rsidP="008C7E08">
      <w:pPr>
        <w:jc w:val="both"/>
        <w:rPr>
          <w:rFonts w:ascii="Arial" w:hAnsi="Arial" w:cs="Arial"/>
        </w:rPr>
      </w:pPr>
    </w:p>
    <w:p w14:paraId="44FB30F8" w14:textId="77777777" w:rsidR="00D82644" w:rsidRPr="00C619F5" w:rsidRDefault="00D82644" w:rsidP="008C7E08">
      <w:pPr>
        <w:jc w:val="both"/>
        <w:rPr>
          <w:rFonts w:ascii="Arial" w:hAnsi="Arial" w:cs="Arial"/>
        </w:rPr>
      </w:pPr>
    </w:p>
    <w:p w14:paraId="1DA6542E" w14:textId="77777777" w:rsidR="00D82644" w:rsidRPr="00C619F5" w:rsidRDefault="00D82644" w:rsidP="008C7E08">
      <w:pPr>
        <w:jc w:val="both"/>
        <w:rPr>
          <w:rFonts w:ascii="Arial" w:hAnsi="Arial" w:cs="Arial"/>
        </w:rPr>
      </w:pPr>
    </w:p>
    <w:p w14:paraId="53880B62" w14:textId="77777777" w:rsidR="00D82644" w:rsidRPr="00C619F5" w:rsidRDefault="00D82644" w:rsidP="008C7E08">
      <w:pPr>
        <w:jc w:val="both"/>
        <w:rPr>
          <w:rFonts w:ascii="Arial" w:hAnsi="Arial" w:cs="Arial"/>
        </w:rPr>
      </w:pPr>
      <w:r w:rsidRPr="00C619F5">
        <w:rPr>
          <w:rFonts w:ascii="Arial" w:hAnsi="Arial" w:cs="Arial"/>
        </w:rPr>
        <w:t>In the event of a prolonged lockdown or more severe scenario, Salford City Council has the capacity to provide assistance by establishing a Reception Centre for friends and family in accordance with their Emergency and Recovery plans.</w:t>
      </w:r>
    </w:p>
    <w:p w14:paraId="3041E394" w14:textId="77777777" w:rsidR="00D82644" w:rsidRPr="00C619F5" w:rsidRDefault="00D82644" w:rsidP="008C7E08">
      <w:pPr>
        <w:jc w:val="both"/>
        <w:rPr>
          <w:rFonts w:ascii="Arial" w:hAnsi="Arial" w:cs="Arial"/>
        </w:rPr>
      </w:pPr>
    </w:p>
    <w:p w14:paraId="5AC58DDA" w14:textId="77777777" w:rsidR="00D82644" w:rsidRPr="00C619F5" w:rsidRDefault="00D82644" w:rsidP="008C7E08">
      <w:pPr>
        <w:jc w:val="both"/>
        <w:rPr>
          <w:rFonts w:ascii="Arial" w:hAnsi="Arial" w:cs="Arial"/>
          <w:b/>
        </w:rPr>
      </w:pPr>
      <w:r w:rsidRPr="00C619F5">
        <w:rPr>
          <w:rFonts w:ascii="Arial" w:hAnsi="Arial" w:cs="Arial"/>
          <w:b/>
        </w:rPr>
        <w:t>Contact numbers</w:t>
      </w:r>
    </w:p>
    <w:p w14:paraId="179568BE" w14:textId="77777777" w:rsidR="00D82644" w:rsidRPr="00C619F5" w:rsidRDefault="00D82644" w:rsidP="008C7E08">
      <w:pPr>
        <w:jc w:val="both"/>
        <w:rPr>
          <w:rFonts w:ascii="Arial" w:hAnsi="Arial" w:cs="Arial"/>
        </w:rPr>
      </w:pPr>
      <w:r w:rsidRPr="00C619F5">
        <w:rPr>
          <w:rFonts w:ascii="Arial" w:hAnsi="Arial" w:cs="Arial"/>
        </w:rPr>
        <w:t>Children’s Service</w:t>
      </w:r>
      <w:r w:rsidR="00730E03" w:rsidRPr="00C619F5">
        <w:rPr>
          <w:rFonts w:ascii="Arial" w:hAnsi="Arial" w:cs="Arial"/>
        </w:rPr>
        <w:t>s Emergency Liaison: Paula Newall</w:t>
      </w:r>
      <w:r w:rsidRPr="00C619F5">
        <w:rPr>
          <w:rFonts w:ascii="Arial" w:hAnsi="Arial" w:cs="Arial"/>
        </w:rPr>
        <w:t xml:space="preserve"> 0161 778 0417</w:t>
      </w:r>
    </w:p>
    <w:p w14:paraId="03006E2C" w14:textId="77777777" w:rsidR="00D82644" w:rsidRPr="00C619F5" w:rsidRDefault="00D82644" w:rsidP="008C7E08">
      <w:pPr>
        <w:jc w:val="both"/>
        <w:rPr>
          <w:rFonts w:ascii="Arial" w:hAnsi="Arial" w:cs="Arial"/>
        </w:rPr>
      </w:pPr>
      <w:r w:rsidRPr="00C619F5">
        <w:rPr>
          <w:rFonts w:ascii="Arial" w:hAnsi="Arial" w:cs="Arial"/>
        </w:rPr>
        <w:t>Emergency Duty Officer: 0161 778 0447</w:t>
      </w:r>
    </w:p>
    <w:p w14:paraId="722B00AE" w14:textId="77777777" w:rsidR="00D82644" w:rsidRPr="00C619F5" w:rsidRDefault="00D82644" w:rsidP="008C7E08">
      <w:pPr>
        <w:spacing w:after="200" w:line="276" w:lineRule="auto"/>
        <w:jc w:val="both"/>
        <w:rPr>
          <w:rFonts w:ascii="Arial" w:hAnsi="Arial" w:cs="Arial"/>
        </w:rPr>
      </w:pPr>
      <w:r w:rsidRPr="00C619F5">
        <w:rPr>
          <w:rFonts w:ascii="Arial" w:hAnsi="Arial" w:cs="Arial"/>
        </w:rPr>
        <w:br w:type="page"/>
      </w:r>
    </w:p>
    <w:p w14:paraId="7F0ADD57" w14:textId="77777777" w:rsidR="00135172" w:rsidRPr="00C619F5" w:rsidRDefault="006B6CAA" w:rsidP="008C7E08">
      <w:pPr>
        <w:jc w:val="both"/>
        <w:rPr>
          <w:rFonts w:ascii="Arial" w:hAnsi="Arial" w:cs="Arial"/>
        </w:rPr>
      </w:pPr>
      <w:r w:rsidRPr="00C619F5">
        <w:rPr>
          <w:rFonts w:ascii="Arial" w:hAnsi="Arial" w:cs="Arial"/>
          <w:b/>
        </w:rPr>
        <w:t>Appendix</w:t>
      </w:r>
      <w:r w:rsidR="00135172" w:rsidRPr="00C619F5">
        <w:rPr>
          <w:rFonts w:ascii="Arial" w:hAnsi="Arial" w:cs="Arial"/>
          <w:b/>
        </w:rPr>
        <w:t xml:space="preserve"> 1 - Lock</w:t>
      </w:r>
      <w:r w:rsidR="00C54D26" w:rsidRPr="00C619F5">
        <w:rPr>
          <w:rFonts w:ascii="Arial" w:hAnsi="Arial" w:cs="Arial"/>
          <w:b/>
        </w:rPr>
        <w:t>d</w:t>
      </w:r>
      <w:r w:rsidR="00135172" w:rsidRPr="00C619F5">
        <w:rPr>
          <w:rFonts w:ascii="Arial" w:hAnsi="Arial" w:cs="Arial"/>
          <w:b/>
        </w:rPr>
        <w:t>own Plan</w:t>
      </w:r>
      <w:r w:rsidR="00135172" w:rsidRPr="00C619F5">
        <w:rPr>
          <w:rFonts w:ascii="Arial" w:hAnsi="Arial" w:cs="Arial"/>
        </w:rPr>
        <w:t xml:space="preserve">: </w:t>
      </w:r>
    </w:p>
    <w:p w14:paraId="42C6D796" w14:textId="77777777" w:rsidR="00135172" w:rsidRPr="00C619F5" w:rsidRDefault="00135172" w:rsidP="008C7E08">
      <w:pPr>
        <w:jc w:val="both"/>
        <w:rPr>
          <w:rFonts w:ascii="Arial" w:hAnsi="Arial" w:cs="Arial"/>
        </w:rPr>
      </w:pPr>
    </w:p>
    <w:tbl>
      <w:tblPr>
        <w:tblStyle w:val="TableGrid"/>
        <w:tblW w:w="10485" w:type="dxa"/>
        <w:tblInd w:w="-3" w:type="dxa"/>
        <w:tblCellMar>
          <w:top w:w="0" w:type="dxa"/>
          <w:left w:w="0" w:type="dxa"/>
          <w:bottom w:w="0" w:type="dxa"/>
          <w:right w:w="0" w:type="dxa"/>
        </w:tblCellMar>
        <w:tblLook w:val="04A0" w:firstRow="1" w:lastRow="0" w:firstColumn="1" w:lastColumn="0" w:noHBand="0" w:noVBand="1"/>
      </w:tblPr>
      <w:tblGrid>
        <w:gridCol w:w="3256"/>
        <w:gridCol w:w="7229"/>
      </w:tblGrid>
      <w:tr w:rsidR="00135172" w:rsidRPr="00C619F5" w14:paraId="1A3C0003" w14:textId="77777777" w:rsidTr="00394DE5">
        <w:tblPrEx>
          <w:tblCellMar>
            <w:top w:w="0" w:type="dxa"/>
            <w:left w:w="0" w:type="dxa"/>
            <w:bottom w:w="0" w:type="dxa"/>
            <w:right w:w="0" w:type="dxa"/>
          </w:tblCellMar>
        </w:tblPrEx>
        <w:tc>
          <w:tcPr>
            <w:tcW w:w="10485" w:type="dxa"/>
            <w:gridSpan w:val="2"/>
            <w:shd w:val="clear" w:color="auto" w:fill="9CC2E5" w:themeFill="accent1" w:themeFillTint="99"/>
          </w:tcPr>
          <w:p w14:paraId="50E3FA19" w14:textId="77777777" w:rsidR="00135172" w:rsidRPr="00C619F5" w:rsidRDefault="00135172" w:rsidP="008C7E08">
            <w:pPr>
              <w:jc w:val="both"/>
              <w:rPr>
                <w:rFonts w:ascii="Arial" w:hAnsi="Arial" w:cs="Arial"/>
                <w:b/>
              </w:rPr>
            </w:pPr>
            <w:r w:rsidRPr="00C619F5">
              <w:rPr>
                <w:rFonts w:ascii="Arial" w:hAnsi="Arial" w:cs="Arial"/>
                <w:b/>
              </w:rPr>
              <w:t>Management and Control</w:t>
            </w:r>
          </w:p>
        </w:tc>
      </w:tr>
      <w:tr w:rsidR="00135172" w:rsidRPr="00C619F5" w14:paraId="2A7C6123" w14:textId="77777777" w:rsidTr="00394DE5">
        <w:tblPrEx>
          <w:tblCellMar>
            <w:top w:w="0" w:type="dxa"/>
            <w:left w:w="0" w:type="dxa"/>
            <w:bottom w:w="0" w:type="dxa"/>
            <w:right w:w="0" w:type="dxa"/>
          </w:tblCellMar>
        </w:tblPrEx>
        <w:tc>
          <w:tcPr>
            <w:tcW w:w="3256" w:type="dxa"/>
          </w:tcPr>
          <w:p w14:paraId="74D2A65B" w14:textId="77777777" w:rsidR="00135172" w:rsidRPr="00C619F5" w:rsidRDefault="00135172" w:rsidP="008C7E08">
            <w:pPr>
              <w:jc w:val="both"/>
              <w:rPr>
                <w:rFonts w:ascii="Arial" w:hAnsi="Arial" w:cs="Arial"/>
                <w:b/>
              </w:rPr>
            </w:pPr>
            <w:r w:rsidRPr="00C619F5">
              <w:rPr>
                <w:rFonts w:ascii="Arial" w:hAnsi="Arial" w:cs="Arial"/>
                <w:b/>
              </w:rPr>
              <w:t>Nominated person</w:t>
            </w:r>
          </w:p>
        </w:tc>
        <w:tc>
          <w:tcPr>
            <w:tcW w:w="7229" w:type="dxa"/>
          </w:tcPr>
          <w:p w14:paraId="0719A626" w14:textId="77777777" w:rsidR="00135172" w:rsidRPr="00C619F5" w:rsidRDefault="00135172" w:rsidP="008C7E08">
            <w:pPr>
              <w:jc w:val="both"/>
              <w:rPr>
                <w:rFonts w:ascii="Arial" w:hAnsi="Arial" w:cs="Arial"/>
                <w:b/>
              </w:rPr>
            </w:pPr>
            <w:r w:rsidRPr="00C619F5">
              <w:rPr>
                <w:rFonts w:ascii="Arial" w:hAnsi="Arial" w:cs="Arial"/>
                <w:b/>
              </w:rPr>
              <w:t>Responsibility</w:t>
            </w:r>
          </w:p>
        </w:tc>
      </w:tr>
      <w:tr w:rsidR="00135172" w:rsidRPr="00C619F5" w14:paraId="43E50C2E" w14:textId="77777777" w:rsidTr="00394DE5">
        <w:tblPrEx>
          <w:tblCellMar>
            <w:top w:w="0" w:type="dxa"/>
            <w:left w:w="0" w:type="dxa"/>
            <w:bottom w:w="0" w:type="dxa"/>
            <w:right w:w="0" w:type="dxa"/>
          </w:tblCellMar>
        </w:tblPrEx>
        <w:tc>
          <w:tcPr>
            <w:tcW w:w="3256" w:type="dxa"/>
          </w:tcPr>
          <w:p w14:paraId="7EF34FDD" w14:textId="77777777" w:rsidR="00135172" w:rsidRPr="00C619F5" w:rsidRDefault="00135172" w:rsidP="008C7E08">
            <w:pPr>
              <w:jc w:val="both"/>
              <w:rPr>
                <w:rFonts w:ascii="Arial" w:hAnsi="Arial" w:cs="Arial"/>
              </w:rPr>
            </w:pPr>
            <w:r w:rsidRPr="00C619F5">
              <w:rPr>
                <w:rFonts w:ascii="Arial" w:hAnsi="Arial" w:cs="Arial"/>
              </w:rPr>
              <w:t>SBM</w:t>
            </w:r>
          </w:p>
        </w:tc>
        <w:tc>
          <w:tcPr>
            <w:tcW w:w="7229" w:type="dxa"/>
          </w:tcPr>
          <w:p w14:paraId="232A15C0" w14:textId="77777777" w:rsidR="00135172" w:rsidRPr="00C619F5" w:rsidRDefault="00135172" w:rsidP="008C7E08">
            <w:pPr>
              <w:jc w:val="both"/>
              <w:rPr>
                <w:rFonts w:ascii="Arial" w:hAnsi="Arial" w:cs="Arial"/>
              </w:rPr>
            </w:pPr>
            <w:r w:rsidRPr="00C619F5">
              <w:rPr>
                <w:rFonts w:ascii="Arial" w:hAnsi="Arial" w:cs="Arial"/>
              </w:rPr>
              <w:t>Initial contact with the emergency services</w:t>
            </w:r>
          </w:p>
        </w:tc>
      </w:tr>
      <w:tr w:rsidR="00135172" w:rsidRPr="00C619F5" w14:paraId="3D6F6933" w14:textId="77777777" w:rsidTr="00394DE5">
        <w:tblPrEx>
          <w:tblCellMar>
            <w:top w:w="0" w:type="dxa"/>
            <w:left w:w="0" w:type="dxa"/>
            <w:bottom w:w="0" w:type="dxa"/>
            <w:right w:w="0" w:type="dxa"/>
          </w:tblCellMar>
        </w:tblPrEx>
        <w:tc>
          <w:tcPr>
            <w:tcW w:w="3256" w:type="dxa"/>
          </w:tcPr>
          <w:p w14:paraId="34E471F4" w14:textId="77777777" w:rsidR="00135172" w:rsidRPr="00C619F5" w:rsidRDefault="00135172" w:rsidP="008C7E08">
            <w:pPr>
              <w:jc w:val="both"/>
              <w:rPr>
                <w:rFonts w:ascii="Arial" w:hAnsi="Arial" w:cs="Arial"/>
              </w:rPr>
            </w:pPr>
            <w:r w:rsidRPr="00C619F5">
              <w:rPr>
                <w:rFonts w:ascii="Arial" w:hAnsi="Arial" w:cs="Arial"/>
              </w:rPr>
              <w:t>SBM</w:t>
            </w:r>
          </w:p>
        </w:tc>
        <w:tc>
          <w:tcPr>
            <w:tcW w:w="7229" w:type="dxa"/>
          </w:tcPr>
          <w:p w14:paraId="0126FF5E" w14:textId="77777777" w:rsidR="00135172" w:rsidRPr="00C619F5" w:rsidRDefault="00135172" w:rsidP="008C7E08">
            <w:pPr>
              <w:jc w:val="both"/>
              <w:rPr>
                <w:rFonts w:ascii="Arial" w:hAnsi="Arial" w:cs="Arial"/>
              </w:rPr>
            </w:pPr>
            <w:r w:rsidRPr="00C619F5">
              <w:rPr>
                <w:rFonts w:ascii="Arial" w:hAnsi="Arial" w:cs="Arial"/>
              </w:rPr>
              <w:t>Office secured</w:t>
            </w:r>
          </w:p>
        </w:tc>
      </w:tr>
      <w:tr w:rsidR="00135172" w:rsidRPr="00C619F5" w14:paraId="4EA828CC" w14:textId="77777777" w:rsidTr="00394DE5">
        <w:tblPrEx>
          <w:tblCellMar>
            <w:top w:w="0" w:type="dxa"/>
            <w:left w:w="0" w:type="dxa"/>
            <w:bottom w:w="0" w:type="dxa"/>
            <w:right w:w="0" w:type="dxa"/>
          </w:tblCellMar>
        </w:tblPrEx>
        <w:tc>
          <w:tcPr>
            <w:tcW w:w="3256" w:type="dxa"/>
          </w:tcPr>
          <w:p w14:paraId="72D9D499" w14:textId="77777777" w:rsidR="00135172" w:rsidRPr="00C619F5" w:rsidRDefault="00135172" w:rsidP="005E6DC8">
            <w:pPr>
              <w:jc w:val="both"/>
              <w:rPr>
                <w:rFonts w:ascii="Arial" w:hAnsi="Arial" w:cs="Arial"/>
              </w:rPr>
            </w:pPr>
            <w:r w:rsidRPr="00C619F5">
              <w:rPr>
                <w:rFonts w:ascii="Arial" w:hAnsi="Arial" w:cs="Arial"/>
              </w:rPr>
              <w:t xml:space="preserve">HT / DHT / </w:t>
            </w:r>
            <w:r w:rsidR="005E6DC8" w:rsidRPr="00C619F5">
              <w:rPr>
                <w:rFonts w:ascii="Arial" w:hAnsi="Arial" w:cs="Arial"/>
              </w:rPr>
              <w:t>SO</w:t>
            </w:r>
          </w:p>
        </w:tc>
        <w:tc>
          <w:tcPr>
            <w:tcW w:w="7229" w:type="dxa"/>
          </w:tcPr>
          <w:p w14:paraId="76B5A602" w14:textId="77777777" w:rsidR="00135172" w:rsidRPr="00C619F5" w:rsidRDefault="00135172" w:rsidP="008C7E08">
            <w:pPr>
              <w:jc w:val="both"/>
              <w:rPr>
                <w:rFonts w:ascii="Arial" w:hAnsi="Arial" w:cs="Arial"/>
              </w:rPr>
            </w:pPr>
            <w:r w:rsidRPr="00C619F5">
              <w:rPr>
                <w:rFonts w:ascii="Arial" w:hAnsi="Arial" w:cs="Arial"/>
              </w:rPr>
              <w:t>External doors secure</w:t>
            </w:r>
          </w:p>
        </w:tc>
      </w:tr>
      <w:tr w:rsidR="00135172" w:rsidRPr="00C619F5" w14:paraId="77CC5AE1" w14:textId="77777777" w:rsidTr="00394DE5">
        <w:tblPrEx>
          <w:tblCellMar>
            <w:top w:w="0" w:type="dxa"/>
            <w:left w:w="0" w:type="dxa"/>
            <w:bottom w:w="0" w:type="dxa"/>
            <w:right w:w="0" w:type="dxa"/>
          </w:tblCellMar>
        </w:tblPrEx>
        <w:tc>
          <w:tcPr>
            <w:tcW w:w="3256" w:type="dxa"/>
          </w:tcPr>
          <w:p w14:paraId="4FDF1D30" w14:textId="77777777" w:rsidR="00135172" w:rsidRPr="00C619F5" w:rsidRDefault="00135172" w:rsidP="008C7E08">
            <w:pPr>
              <w:jc w:val="both"/>
              <w:rPr>
                <w:rFonts w:ascii="Arial" w:hAnsi="Arial" w:cs="Arial"/>
              </w:rPr>
            </w:pPr>
            <w:proofErr w:type="spellStart"/>
            <w:r w:rsidRPr="00C619F5">
              <w:rPr>
                <w:rFonts w:ascii="Arial" w:hAnsi="Arial" w:cs="Arial"/>
              </w:rPr>
              <w:t>Headteacher</w:t>
            </w:r>
            <w:proofErr w:type="spellEnd"/>
          </w:p>
        </w:tc>
        <w:tc>
          <w:tcPr>
            <w:tcW w:w="7229" w:type="dxa"/>
          </w:tcPr>
          <w:p w14:paraId="30167521" w14:textId="77777777" w:rsidR="00135172" w:rsidRPr="00C619F5" w:rsidRDefault="00135172" w:rsidP="008C7E08">
            <w:pPr>
              <w:jc w:val="both"/>
              <w:rPr>
                <w:rFonts w:ascii="Arial" w:hAnsi="Arial" w:cs="Arial"/>
              </w:rPr>
            </w:pPr>
            <w:r w:rsidRPr="00C619F5">
              <w:rPr>
                <w:rFonts w:ascii="Arial" w:hAnsi="Arial" w:cs="Arial"/>
              </w:rPr>
              <w:t>Liaison with parents</w:t>
            </w:r>
          </w:p>
        </w:tc>
      </w:tr>
      <w:tr w:rsidR="00135172" w:rsidRPr="00C619F5" w14:paraId="479E985C" w14:textId="77777777" w:rsidTr="00394DE5">
        <w:tblPrEx>
          <w:tblCellMar>
            <w:top w:w="0" w:type="dxa"/>
            <w:left w:w="0" w:type="dxa"/>
            <w:bottom w:w="0" w:type="dxa"/>
            <w:right w:w="0" w:type="dxa"/>
          </w:tblCellMar>
        </w:tblPrEx>
        <w:tc>
          <w:tcPr>
            <w:tcW w:w="3256" w:type="dxa"/>
          </w:tcPr>
          <w:p w14:paraId="0F9A4F52" w14:textId="77777777" w:rsidR="00135172" w:rsidRPr="00C619F5" w:rsidRDefault="00135172" w:rsidP="008C7E08">
            <w:pPr>
              <w:jc w:val="both"/>
              <w:rPr>
                <w:rFonts w:ascii="Arial" w:hAnsi="Arial" w:cs="Arial"/>
              </w:rPr>
            </w:pPr>
            <w:r w:rsidRPr="00C619F5">
              <w:rPr>
                <w:rFonts w:ascii="Arial" w:hAnsi="Arial" w:cs="Arial"/>
              </w:rPr>
              <w:t xml:space="preserve">Teachers </w:t>
            </w:r>
          </w:p>
        </w:tc>
        <w:tc>
          <w:tcPr>
            <w:tcW w:w="7229" w:type="dxa"/>
          </w:tcPr>
          <w:p w14:paraId="01348703" w14:textId="77777777" w:rsidR="00135172" w:rsidRPr="00C619F5" w:rsidRDefault="00135172" w:rsidP="008C7E08">
            <w:pPr>
              <w:jc w:val="both"/>
              <w:rPr>
                <w:rFonts w:ascii="Arial" w:hAnsi="Arial" w:cs="Arial"/>
              </w:rPr>
            </w:pPr>
            <w:r w:rsidRPr="00C619F5">
              <w:rPr>
                <w:rFonts w:ascii="Arial" w:hAnsi="Arial" w:cs="Arial"/>
              </w:rPr>
              <w:t>Pupil control</w:t>
            </w:r>
          </w:p>
        </w:tc>
      </w:tr>
    </w:tbl>
    <w:p w14:paraId="6E1831B3" w14:textId="77777777" w:rsidR="00135172" w:rsidRPr="00C619F5" w:rsidRDefault="00135172" w:rsidP="008C7E08">
      <w:pPr>
        <w:jc w:val="both"/>
        <w:rPr>
          <w:rFonts w:ascii="Arial" w:hAnsi="Arial" w:cs="Arial"/>
        </w:rPr>
      </w:pPr>
    </w:p>
    <w:tbl>
      <w:tblPr>
        <w:tblStyle w:val="TableGrid"/>
        <w:tblW w:w="10485" w:type="dxa"/>
        <w:tblInd w:w="-3" w:type="dxa"/>
        <w:tblCellMar>
          <w:top w:w="0" w:type="dxa"/>
          <w:left w:w="0" w:type="dxa"/>
          <w:bottom w:w="0" w:type="dxa"/>
          <w:right w:w="0" w:type="dxa"/>
        </w:tblCellMar>
        <w:tblLook w:val="04A0" w:firstRow="1" w:lastRow="0" w:firstColumn="1" w:lastColumn="0" w:noHBand="0" w:noVBand="1"/>
      </w:tblPr>
      <w:tblGrid>
        <w:gridCol w:w="3256"/>
        <w:gridCol w:w="7229"/>
      </w:tblGrid>
      <w:tr w:rsidR="00135172" w:rsidRPr="00C619F5" w14:paraId="4F93F00B" w14:textId="77777777" w:rsidTr="00394DE5">
        <w:tblPrEx>
          <w:tblCellMar>
            <w:top w:w="0" w:type="dxa"/>
            <w:left w:w="0" w:type="dxa"/>
            <w:bottom w:w="0" w:type="dxa"/>
            <w:right w:w="0" w:type="dxa"/>
          </w:tblCellMar>
        </w:tblPrEx>
        <w:tc>
          <w:tcPr>
            <w:tcW w:w="10485" w:type="dxa"/>
            <w:gridSpan w:val="2"/>
            <w:shd w:val="clear" w:color="auto" w:fill="9CC2E5" w:themeFill="accent1" w:themeFillTint="99"/>
          </w:tcPr>
          <w:p w14:paraId="3DDE549B" w14:textId="77777777" w:rsidR="00135172" w:rsidRPr="00C619F5" w:rsidRDefault="00135172" w:rsidP="008C7E08">
            <w:pPr>
              <w:jc w:val="both"/>
              <w:rPr>
                <w:rFonts w:ascii="Arial" w:hAnsi="Arial" w:cs="Arial"/>
                <w:b/>
              </w:rPr>
            </w:pPr>
            <w:r w:rsidRPr="00C619F5">
              <w:rPr>
                <w:rFonts w:ascii="Arial" w:hAnsi="Arial" w:cs="Arial"/>
                <w:b/>
              </w:rPr>
              <w:t>Signals</w:t>
            </w:r>
          </w:p>
        </w:tc>
      </w:tr>
      <w:tr w:rsidR="00135172" w:rsidRPr="00C619F5" w14:paraId="1E66C922" w14:textId="77777777" w:rsidTr="00394DE5">
        <w:tblPrEx>
          <w:tblCellMar>
            <w:top w:w="0" w:type="dxa"/>
            <w:left w:w="0" w:type="dxa"/>
            <w:bottom w:w="0" w:type="dxa"/>
            <w:right w:w="0" w:type="dxa"/>
          </w:tblCellMar>
        </w:tblPrEx>
        <w:tc>
          <w:tcPr>
            <w:tcW w:w="3256" w:type="dxa"/>
          </w:tcPr>
          <w:p w14:paraId="47ABF1FD" w14:textId="77777777" w:rsidR="00135172" w:rsidRPr="00C619F5" w:rsidRDefault="001D7A51" w:rsidP="008C7E08">
            <w:pPr>
              <w:jc w:val="both"/>
              <w:rPr>
                <w:rFonts w:ascii="Arial" w:hAnsi="Arial" w:cs="Arial"/>
              </w:rPr>
            </w:pPr>
            <w:r>
              <w:rPr>
                <w:rFonts w:ascii="Arial" w:hAnsi="Arial" w:cs="Arial"/>
              </w:rPr>
              <w:t>Signal</w:t>
            </w:r>
            <w:r w:rsidR="00135172" w:rsidRPr="00C619F5">
              <w:rPr>
                <w:rFonts w:ascii="Arial" w:hAnsi="Arial" w:cs="Arial"/>
              </w:rPr>
              <w:t xml:space="preserve"> for lockdown</w:t>
            </w:r>
          </w:p>
        </w:tc>
        <w:tc>
          <w:tcPr>
            <w:tcW w:w="7229" w:type="dxa"/>
          </w:tcPr>
          <w:p w14:paraId="56FFB325" w14:textId="77777777" w:rsidR="00135172" w:rsidRPr="00C619F5" w:rsidRDefault="00135172" w:rsidP="008C7E08">
            <w:pPr>
              <w:jc w:val="both"/>
              <w:rPr>
                <w:rFonts w:ascii="Arial" w:hAnsi="Arial" w:cs="Arial"/>
              </w:rPr>
            </w:pPr>
            <w:r w:rsidRPr="00C619F5">
              <w:rPr>
                <w:rFonts w:ascii="Arial" w:hAnsi="Arial" w:cs="Arial"/>
              </w:rPr>
              <w:t xml:space="preserve"> FIVE</w:t>
            </w:r>
            <w:r w:rsidR="00C54D26" w:rsidRPr="00C619F5">
              <w:rPr>
                <w:rFonts w:ascii="Arial" w:hAnsi="Arial" w:cs="Arial"/>
              </w:rPr>
              <w:t xml:space="preserve"> x </w:t>
            </w:r>
            <w:r w:rsidR="001D7A51">
              <w:rPr>
                <w:rFonts w:ascii="Arial" w:hAnsi="Arial" w:cs="Arial"/>
              </w:rPr>
              <w:t xml:space="preserve"> 5 second bursts of the megaphone siren</w:t>
            </w:r>
          </w:p>
        </w:tc>
      </w:tr>
      <w:tr w:rsidR="00135172" w:rsidRPr="00C619F5" w14:paraId="7F34E3EF" w14:textId="77777777" w:rsidTr="00394DE5">
        <w:tblPrEx>
          <w:tblCellMar>
            <w:top w:w="0" w:type="dxa"/>
            <w:left w:w="0" w:type="dxa"/>
            <w:bottom w:w="0" w:type="dxa"/>
            <w:right w:w="0" w:type="dxa"/>
          </w:tblCellMar>
        </w:tblPrEx>
        <w:tc>
          <w:tcPr>
            <w:tcW w:w="3256" w:type="dxa"/>
          </w:tcPr>
          <w:p w14:paraId="2E7A2041" w14:textId="77777777" w:rsidR="00135172" w:rsidRPr="00C619F5" w:rsidRDefault="00135172" w:rsidP="008C7E08">
            <w:pPr>
              <w:jc w:val="both"/>
              <w:rPr>
                <w:rFonts w:ascii="Arial" w:hAnsi="Arial" w:cs="Arial"/>
              </w:rPr>
            </w:pPr>
            <w:r w:rsidRPr="00C619F5">
              <w:rPr>
                <w:rFonts w:ascii="Arial" w:hAnsi="Arial" w:cs="Arial"/>
              </w:rPr>
              <w:t>Signal for all-clear</w:t>
            </w:r>
          </w:p>
        </w:tc>
        <w:tc>
          <w:tcPr>
            <w:tcW w:w="7229" w:type="dxa"/>
          </w:tcPr>
          <w:p w14:paraId="635CEC66" w14:textId="77777777" w:rsidR="00135172" w:rsidRPr="00C619F5" w:rsidRDefault="001D7A51" w:rsidP="008C7E08">
            <w:pPr>
              <w:jc w:val="both"/>
              <w:rPr>
                <w:rFonts w:ascii="Arial" w:hAnsi="Arial" w:cs="Arial"/>
              </w:rPr>
            </w:pPr>
            <w:proofErr w:type="spellStart"/>
            <w:r>
              <w:rPr>
                <w:rFonts w:ascii="Arial" w:hAnsi="Arial" w:cs="Arial"/>
              </w:rPr>
              <w:t>Headteacher</w:t>
            </w:r>
            <w:proofErr w:type="spellEnd"/>
            <w:r>
              <w:rPr>
                <w:rFonts w:ascii="Arial" w:hAnsi="Arial" w:cs="Arial"/>
              </w:rPr>
              <w:t xml:space="preserve"> or deputy </w:t>
            </w:r>
            <w:proofErr w:type="spellStart"/>
            <w:r>
              <w:rPr>
                <w:rFonts w:ascii="Arial" w:hAnsi="Arial" w:cs="Arial"/>
              </w:rPr>
              <w:t>headteacher</w:t>
            </w:r>
            <w:proofErr w:type="spellEnd"/>
            <w:r>
              <w:rPr>
                <w:rFonts w:ascii="Arial" w:hAnsi="Arial" w:cs="Arial"/>
              </w:rPr>
              <w:t xml:space="preserve"> will email all staff and circulate around the school to signal the end of lockdown.</w:t>
            </w:r>
          </w:p>
        </w:tc>
      </w:tr>
    </w:tbl>
    <w:p w14:paraId="54E11D2A" w14:textId="77777777" w:rsidR="00135172" w:rsidRPr="00C619F5" w:rsidRDefault="00135172" w:rsidP="008C7E08">
      <w:pPr>
        <w:jc w:val="both"/>
        <w:rPr>
          <w:rFonts w:ascii="Arial" w:hAnsi="Arial" w:cs="Arial"/>
        </w:rPr>
      </w:pPr>
    </w:p>
    <w:tbl>
      <w:tblPr>
        <w:tblStyle w:val="TableGrid"/>
        <w:tblW w:w="10485" w:type="dxa"/>
        <w:tblInd w:w="-3" w:type="dxa"/>
        <w:tblCellMar>
          <w:top w:w="0" w:type="dxa"/>
          <w:left w:w="0" w:type="dxa"/>
          <w:bottom w:w="0" w:type="dxa"/>
          <w:right w:w="0" w:type="dxa"/>
        </w:tblCellMar>
        <w:tblLook w:val="04A0" w:firstRow="1" w:lastRow="0" w:firstColumn="1" w:lastColumn="0" w:noHBand="0" w:noVBand="1"/>
      </w:tblPr>
      <w:tblGrid>
        <w:gridCol w:w="3256"/>
        <w:gridCol w:w="7229"/>
      </w:tblGrid>
      <w:tr w:rsidR="00135172" w:rsidRPr="00C619F5" w14:paraId="5F488FBE" w14:textId="77777777" w:rsidTr="00394DE5">
        <w:tblPrEx>
          <w:tblCellMar>
            <w:top w:w="0" w:type="dxa"/>
            <w:left w:w="0" w:type="dxa"/>
            <w:bottom w:w="0" w:type="dxa"/>
            <w:right w:w="0" w:type="dxa"/>
          </w:tblCellMar>
        </w:tblPrEx>
        <w:tc>
          <w:tcPr>
            <w:tcW w:w="10485" w:type="dxa"/>
            <w:gridSpan w:val="2"/>
            <w:shd w:val="clear" w:color="auto" w:fill="9CC2E5" w:themeFill="accent1" w:themeFillTint="99"/>
          </w:tcPr>
          <w:p w14:paraId="2AFF8C85" w14:textId="77777777" w:rsidR="00135172" w:rsidRPr="00C619F5" w:rsidRDefault="00135172" w:rsidP="008C7E08">
            <w:pPr>
              <w:jc w:val="both"/>
              <w:rPr>
                <w:rFonts w:ascii="Arial" w:hAnsi="Arial" w:cs="Arial"/>
                <w:b/>
              </w:rPr>
            </w:pPr>
            <w:r w:rsidRPr="00C619F5">
              <w:rPr>
                <w:rFonts w:ascii="Arial" w:hAnsi="Arial" w:cs="Arial"/>
                <w:b/>
              </w:rPr>
              <w:t>Lockdown</w:t>
            </w:r>
          </w:p>
        </w:tc>
      </w:tr>
      <w:tr w:rsidR="00135172" w:rsidRPr="00C619F5" w14:paraId="4FA97C98" w14:textId="77777777" w:rsidTr="00394DE5">
        <w:tblPrEx>
          <w:tblCellMar>
            <w:top w:w="0" w:type="dxa"/>
            <w:left w:w="0" w:type="dxa"/>
            <w:bottom w:w="0" w:type="dxa"/>
            <w:right w:w="0" w:type="dxa"/>
          </w:tblCellMar>
        </w:tblPrEx>
        <w:tc>
          <w:tcPr>
            <w:tcW w:w="3256" w:type="dxa"/>
          </w:tcPr>
          <w:p w14:paraId="46AB5618" w14:textId="77777777" w:rsidR="00135172" w:rsidRPr="00C619F5" w:rsidRDefault="00135172" w:rsidP="008C7E08">
            <w:pPr>
              <w:jc w:val="both"/>
              <w:rPr>
                <w:rFonts w:ascii="Arial" w:hAnsi="Arial" w:cs="Arial"/>
              </w:rPr>
            </w:pPr>
            <w:r w:rsidRPr="00C619F5">
              <w:rPr>
                <w:rFonts w:ascii="Arial" w:hAnsi="Arial" w:cs="Arial"/>
              </w:rPr>
              <w:t>Specified assembly points</w:t>
            </w:r>
          </w:p>
        </w:tc>
        <w:tc>
          <w:tcPr>
            <w:tcW w:w="7229" w:type="dxa"/>
          </w:tcPr>
          <w:p w14:paraId="3ABBBA3E" w14:textId="77777777" w:rsidR="00135172" w:rsidRPr="00C619F5" w:rsidRDefault="00135172" w:rsidP="008C7E08">
            <w:pPr>
              <w:jc w:val="both"/>
              <w:rPr>
                <w:rFonts w:ascii="Arial" w:hAnsi="Arial" w:cs="Arial"/>
              </w:rPr>
            </w:pPr>
            <w:r w:rsidRPr="00C619F5">
              <w:rPr>
                <w:rFonts w:ascii="Arial" w:hAnsi="Arial" w:cs="Arial"/>
              </w:rPr>
              <w:t>Classrooms, Offices, School Hall</w:t>
            </w:r>
          </w:p>
        </w:tc>
      </w:tr>
      <w:tr w:rsidR="00135172" w:rsidRPr="00C619F5" w14:paraId="57A026E9" w14:textId="77777777" w:rsidTr="00394DE5">
        <w:tblPrEx>
          <w:tblCellMar>
            <w:top w:w="0" w:type="dxa"/>
            <w:left w:w="0" w:type="dxa"/>
            <w:bottom w:w="0" w:type="dxa"/>
            <w:right w:w="0" w:type="dxa"/>
          </w:tblCellMar>
        </w:tblPrEx>
        <w:tc>
          <w:tcPr>
            <w:tcW w:w="3256" w:type="dxa"/>
          </w:tcPr>
          <w:p w14:paraId="1D1D5174" w14:textId="77777777" w:rsidR="00135172" w:rsidRPr="00C619F5" w:rsidRDefault="00135172" w:rsidP="008C7E08">
            <w:pPr>
              <w:jc w:val="both"/>
              <w:rPr>
                <w:rFonts w:ascii="Arial" w:hAnsi="Arial" w:cs="Arial"/>
              </w:rPr>
            </w:pPr>
            <w:r w:rsidRPr="00C619F5">
              <w:rPr>
                <w:rFonts w:ascii="Arial" w:hAnsi="Arial" w:cs="Arial"/>
              </w:rPr>
              <w:t>Entrance points</w:t>
            </w:r>
          </w:p>
        </w:tc>
        <w:tc>
          <w:tcPr>
            <w:tcW w:w="7229" w:type="dxa"/>
          </w:tcPr>
          <w:p w14:paraId="10D2A2A5" w14:textId="77777777" w:rsidR="00135172" w:rsidRPr="00C619F5" w:rsidRDefault="00135172" w:rsidP="00C54D26">
            <w:pPr>
              <w:jc w:val="both"/>
              <w:rPr>
                <w:rFonts w:ascii="Arial" w:hAnsi="Arial" w:cs="Arial"/>
              </w:rPr>
            </w:pPr>
            <w:r w:rsidRPr="00C619F5">
              <w:rPr>
                <w:rFonts w:ascii="Arial" w:hAnsi="Arial" w:cs="Arial"/>
              </w:rPr>
              <w:t>Main School Entrance / playground</w:t>
            </w:r>
          </w:p>
        </w:tc>
      </w:tr>
      <w:tr w:rsidR="00135172" w:rsidRPr="00C619F5" w14:paraId="2393A73F" w14:textId="77777777" w:rsidTr="00394DE5">
        <w:tblPrEx>
          <w:tblCellMar>
            <w:top w:w="0" w:type="dxa"/>
            <w:left w:w="0" w:type="dxa"/>
            <w:bottom w:w="0" w:type="dxa"/>
            <w:right w:w="0" w:type="dxa"/>
          </w:tblCellMar>
        </w:tblPrEx>
        <w:tc>
          <w:tcPr>
            <w:tcW w:w="3256" w:type="dxa"/>
          </w:tcPr>
          <w:p w14:paraId="3D309D00" w14:textId="77777777" w:rsidR="00135172" w:rsidRPr="00C619F5" w:rsidRDefault="00135172" w:rsidP="008C7E08">
            <w:pPr>
              <w:jc w:val="both"/>
              <w:rPr>
                <w:rFonts w:ascii="Arial" w:hAnsi="Arial" w:cs="Arial"/>
              </w:rPr>
            </w:pPr>
            <w:r w:rsidRPr="00C619F5">
              <w:rPr>
                <w:rFonts w:ascii="Arial" w:hAnsi="Arial" w:cs="Arial"/>
              </w:rPr>
              <w:t>Communication arrangements</w:t>
            </w:r>
          </w:p>
        </w:tc>
        <w:tc>
          <w:tcPr>
            <w:tcW w:w="7229" w:type="dxa"/>
          </w:tcPr>
          <w:p w14:paraId="79D3D57E" w14:textId="77777777" w:rsidR="00135172" w:rsidRPr="00C619F5" w:rsidRDefault="001D7A51" w:rsidP="008C7E08">
            <w:pPr>
              <w:pStyle w:val="ListParagraph"/>
              <w:numPr>
                <w:ilvl w:val="0"/>
                <w:numId w:val="3"/>
              </w:numPr>
              <w:jc w:val="both"/>
              <w:rPr>
                <w:rFonts w:ascii="Arial" w:hAnsi="Arial" w:cs="Arial"/>
              </w:rPr>
            </w:pPr>
            <w:proofErr w:type="spellStart"/>
            <w:r>
              <w:rPr>
                <w:rFonts w:ascii="Arial" w:hAnsi="Arial" w:cs="Arial"/>
              </w:rPr>
              <w:t>Inernal</w:t>
            </w:r>
            <w:proofErr w:type="spellEnd"/>
            <w:r>
              <w:rPr>
                <w:rFonts w:ascii="Arial" w:hAnsi="Arial" w:cs="Arial"/>
              </w:rPr>
              <w:t xml:space="preserve"> telephone System – Nursery (1178)</w:t>
            </w:r>
            <w:r w:rsidR="00135172" w:rsidRPr="00C619F5">
              <w:rPr>
                <w:rFonts w:ascii="Arial" w:hAnsi="Arial" w:cs="Arial"/>
              </w:rPr>
              <w:t xml:space="preserve"> </w:t>
            </w:r>
            <w:r w:rsidR="00C54D26" w:rsidRPr="00C619F5">
              <w:rPr>
                <w:rFonts w:ascii="Arial" w:hAnsi="Arial" w:cs="Arial"/>
              </w:rPr>
              <w:t>Y6</w:t>
            </w:r>
            <w:r>
              <w:rPr>
                <w:rFonts w:ascii="Arial" w:hAnsi="Arial" w:cs="Arial"/>
              </w:rPr>
              <w:t>(1179) Rainbow room (1238)</w:t>
            </w:r>
          </w:p>
          <w:p w14:paraId="6A908B82" w14:textId="77777777" w:rsidR="00135172" w:rsidRPr="00C619F5" w:rsidRDefault="00135172" w:rsidP="008C7E08">
            <w:pPr>
              <w:pStyle w:val="ListParagraph"/>
              <w:numPr>
                <w:ilvl w:val="0"/>
                <w:numId w:val="3"/>
              </w:numPr>
              <w:jc w:val="both"/>
              <w:rPr>
                <w:rFonts w:ascii="Arial" w:hAnsi="Arial" w:cs="Arial"/>
              </w:rPr>
            </w:pPr>
            <w:r w:rsidRPr="00C619F5">
              <w:rPr>
                <w:rFonts w:ascii="Arial" w:hAnsi="Arial" w:cs="Arial"/>
              </w:rPr>
              <w:t>Mo</w:t>
            </w:r>
            <w:r w:rsidR="001D7A51">
              <w:rPr>
                <w:rFonts w:ascii="Arial" w:hAnsi="Arial" w:cs="Arial"/>
              </w:rPr>
              <w:t>bile phones – SLT WhatsApp</w:t>
            </w:r>
          </w:p>
          <w:p w14:paraId="5A69D634" w14:textId="77777777" w:rsidR="00135172" w:rsidRPr="00C619F5" w:rsidRDefault="00135172" w:rsidP="008C7E08">
            <w:pPr>
              <w:pStyle w:val="ListParagraph"/>
              <w:numPr>
                <w:ilvl w:val="0"/>
                <w:numId w:val="3"/>
              </w:numPr>
              <w:jc w:val="both"/>
              <w:rPr>
                <w:rFonts w:ascii="Arial" w:hAnsi="Arial" w:cs="Arial"/>
              </w:rPr>
            </w:pPr>
            <w:r w:rsidRPr="00C619F5">
              <w:rPr>
                <w:rFonts w:ascii="Arial" w:hAnsi="Arial" w:cs="Arial"/>
              </w:rPr>
              <w:t>E-mail – all classrooms have laptops</w:t>
            </w:r>
          </w:p>
        </w:tc>
      </w:tr>
      <w:tr w:rsidR="00135172" w:rsidRPr="00C619F5" w14:paraId="4707AF9E" w14:textId="77777777" w:rsidTr="00C54D26">
        <w:tblPrEx>
          <w:tblCellMar>
            <w:top w:w="0" w:type="dxa"/>
            <w:left w:w="0" w:type="dxa"/>
            <w:bottom w:w="0" w:type="dxa"/>
            <w:right w:w="0" w:type="dxa"/>
          </w:tblCellMar>
        </w:tblPrEx>
        <w:trPr>
          <w:trHeight w:val="711"/>
        </w:trPr>
        <w:tc>
          <w:tcPr>
            <w:tcW w:w="3256" w:type="dxa"/>
          </w:tcPr>
          <w:p w14:paraId="2E961B28" w14:textId="77777777" w:rsidR="00135172" w:rsidRPr="00C619F5" w:rsidRDefault="00135172" w:rsidP="008C7E08">
            <w:pPr>
              <w:jc w:val="both"/>
              <w:rPr>
                <w:rFonts w:ascii="Arial" w:hAnsi="Arial" w:cs="Arial"/>
              </w:rPr>
            </w:pPr>
            <w:r w:rsidRPr="00C619F5">
              <w:rPr>
                <w:rFonts w:ascii="Arial" w:hAnsi="Arial" w:cs="Arial"/>
              </w:rPr>
              <w:t>Notes</w:t>
            </w:r>
          </w:p>
          <w:p w14:paraId="31126E5D" w14:textId="77777777" w:rsidR="00135172" w:rsidRPr="00C619F5" w:rsidRDefault="00135172" w:rsidP="008C7E08">
            <w:pPr>
              <w:jc w:val="both"/>
              <w:rPr>
                <w:rFonts w:ascii="Arial" w:hAnsi="Arial" w:cs="Arial"/>
              </w:rPr>
            </w:pPr>
          </w:p>
          <w:p w14:paraId="2DE403A5" w14:textId="77777777" w:rsidR="00135172" w:rsidRPr="00C619F5" w:rsidRDefault="00135172" w:rsidP="008C7E08">
            <w:pPr>
              <w:jc w:val="both"/>
              <w:rPr>
                <w:rFonts w:ascii="Arial" w:hAnsi="Arial" w:cs="Arial"/>
              </w:rPr>
            </w:pPr>
          </w:p>
        </w:tc>
        <w:tc>
          <w:tcPr>
            <w:tcW w:w="7229" w:type="dxa"/>
          </w:tcPr>
          <w:p w14:paraId="62431CDC" w14:textId="77777777" w:rsidR="00135172" w:rsidRPr="00C619F5" w:rsidRDefault="00135172" w:rsidP="008C7E08">
            <w:pPr>
              <w:jc w:val="both"/>
              <w:rPr>
                <w:rFonts w:ascii="Arial" w:hAnsi="Arial" w:cs="Arial"/>
              </w:rPr>
            </w:pPr>
          </w:p>
        </w:tc>
      </w:tr>
    </w:tbl>
    <w:p w14:paraId="49E398E2" w14:textId="77777777" w:rsidR="00135172" w:rsidRPr="00C619F5" w:rsidRDefault="00135172" w:rsidP="008C7E08">
      <w:pPr>
        <w:jc w:val="both"/>
        <w:rPr>
          <w:rFonts w:ascii="Arial" w:hAnsi="Arial" w:cs="Arial"/>
        </w:rPr>
      </w:pPr>
    </w:p>
    <w:tbl>
      <w:tblPr>
        <w:tblStyle w:val="TableGrid"/>
        <w:tblW w:w="10485" w:type="dxa"/>
        <w:tblInd w:w="-3" w:type="dxa"/>
        <w:tblCellMar>
          <w:top w:w="0" w:type="dxa"/>
          <w:left w:w="0" w:type="dxa"/>
          <w:bottom w:w="0" w:type="dxa"/>
          <w:right w:w="0" w:type="dxa"/>
        </w:tblCellMar>
        <w:tblLook w:val="04A0" w:firstRow="1" w:lastRow="0" w:firstColumn="1" w:lastColumn="0" w:noHBand="0" w:noVBand="1"/>
      </w:tblPr>
      <w:tblGrid>
        <w:gridCol w:w="704"/>
        <w:gridCol w:w="6521"/>
        <w:gridCol w:w="850"/>
        <w:gridCol w:w="992"/>
        <w:gridCol w:w="1418"/>
      </w:tblGrid>
      <w:tr w:rsidR="00135172" w:rsidRPr="00C619F5" w14:paraId="5337EBF6" w14:textId="77777777" w:rsidTr="00394DE5">
        <w:tblPrEx>
          <w:tblCellMar>
            <w:top w:w="0" w:type="dxa"/>
            <w:left w:w="0" w:type="dxa"/>
            <w:bottom w:w="0" w:type="dxa"/>
            <w:right w:w="0" w:type="dxa"/>
          </w:tblCellMar>
        </w:tblPrEx>
        <w:tc>
          <w:tcPr>
            <w:tcW w:w="10485" w:type="dxa"/>
            <w:gridSpan w:val="5"/>
            <w:shd w:val="clear" w:color="auto" w:fill="9CC2E5" w:themeFill="accent1" w:themeFillTint="99"/>
          </w:tcPr>
          <w:p w14:paraId="5F498A22" w14:textId="77777777" w:rsidR="00135172" w:rsidRPr="00C619F5" w:rsidRDefault="00135172" w:rsidP="008C7E08">
            <w:pPr>
              <w:jc w:val="both"/>
              <w:rPr>
                <w:rFonts w:ascii="Arial" w:hAnsi="Arial" w:cs="Arial"/>
                <w:b/>
              </w:rPr>
            </w:pPr>
            <w:r w:rsidRPr="00C619F5">
              <w:rPr>
                <w:rFonts w:ascii="Arial" w:hAnsi="Arial" w:cs="Arial"/>
                <w:b/>
              </w:rPr>
              <w:t>Lock Down Plan</w:t>
            </w:r>
          </w:p>
        </w:tc>
      </w:tr>
      <w:tr w:rsidR="00135172" w:rsidRPr="00C619F5" w14:paraId="5013A7CF" w14:textId="77777777" w:rsidTr="00394DE5">
        <w:tblPrEx>
          <w:tblCellMar>
            <w:top w:w="0" w:type="dxa"/>
            <w:left w:w="0" w:type="dxa"/>
            <w:bottom w:w="0" w:type="dxa"/>
            <w:right w:w="0" w:type="dxa"/>
          </w:tblCellMar>
        </w:tblPrEx>
        <w:tc>
          <w:tcPr>
            <w:tcW w:w="704" w:type="dxa"/>
          </w:tcPr>
          <w:p w14:paraId="74231C31" w14:textId="77777777" w:rsidR="00135172" w:rsidRPr="00C619F5" w:rsidRDefault="00135172" w:rsidP="008C7E08">
            <w:pPr>
              <w:jc w:val="both"/>
              <w:rPr>
                <w:rFonts w:ascii="Arial" w:hAnsi="Arial" w:cs="Arial"/>
              </w:rPr>
            </w:pPr>
            <w:r w:rsidRPr="00C619F5">
              <w:rPr>
                <w:rFonts w:ascii="Arial" w:hAnsi="Arial" w:cs="Arial"/>
              </w:rPr>
              <w:t>Step</w:t>
            </w:r>
          </w:p>
        </w:tc>
        <w:tc>
          <w:tcPr>
            <w:tcW w:w="6521" w:type="dxa"/>
          </w:tcPr>
          <w:p w14:paraId="77E05DD1" w14:textId="77777777" w:rsidR="00135172" w:rsidRPr="00C619F5" w:rsidRDefault="00135172" w:rsidP="008C7E08">
            <w:pPr>
              <w:jc w:val="both"/>
              <w:rPr>
                <w:rFonts w:ascii="Arial" w:hAnsi="Arial" w:cs="Arial"/>
              </w:rPr>
            </w:pPr>
            <w:r w:rsidRPr="00C619F5">
              <w:rPr>
                <w:rFonts w:ascii="Arial" w:hAnsi="Arial" w:cs="Arial"/>
              </w:rPr>
              <w:t>Initial Response</w:t>
            </w:r>
          </w:p>
        </w:tc>
        <w:tc>
          <w:tcPr>
            <w:tcW w:w="850" w:type="dxa"/>
          </w:tcPr>
          <w:p w14:paraId="6A7592F0" w14:textId="77777777" w:rsidR="00135172" w:rsidRPr="00C619F5" w:rsidRDefault="00135172" w:rsidP="008C7E08">
            <w:pPr>
              <w:jc w:val="both"/>
              <w:rPr>
                <w:rFonts w:ascii="Arial" w:hAnsi="Arial" w:cs="Arial"/>
              </w:rPr>
            </w:pPr>
            <w:r w:rsidRPr="00C619F5">
              <w:rPr>
                <w:rFonts w:ascii="Arial" w:hAnsi="Arial" w:cs="Arial"/>
              </w:rPr>
              <w:t>Check</w:t>
            </w:r>
          </w:p>
        </w:tc>
        <w:tc>
          <w:tcPr>
            <w:tcW w:w="992" w:type="dxa"/>
          </w:tcPr>
          <w:p w14:paraId="4A146726" w14:textId="77777777" w:rsidR="00135172" w:rsidRPr="00C619F5" w:rsidRDefault="00135172" w:rsidP="008C7E08">
            <w:pPr>
              <w:jc w:val="both"/>
              <w:rPr>
                <w:rFonts w:ascii="Arial" w:hAnsi="Arial" w:cs="Arial"/>
              </w:rPr>
            </w:pPr>
            <w:r w:rsidRPr="00C619F5">
              <w:rPr>
                <w:rFonts w:ascii="Arial" w:hAnsi="Arial" w:cs="Arial"/>
              </w:rPr>
              <w:t>Time</w:t>
            </w:r>
          </w:p>
        </w:tc>
        <w:tc>
          <w:tcPr>
            <w:tcW w:w="1418" w:type="dxa"/>
          </w:tcPr>
          <w:p w14:paraId="41FB3B19" w14:textId="77777777" w:rsidR="00135172" w:rsidRPr="00C619F5" w:rsidRDefault="00135172" w:rsidP="008C7E08">
            <w:pPr>
              <w:jc w:val="both"/>
              <w:rPr>
                <w:rFonts w:ascii="Arial" w:hAnsi="Arial" w:cs="Arial"/>
              </w:rPr>
            </w:pPr>
            <w:r w:rsidRPr="00C619F5">
              <w:rPr>
                <w:rFonts w:ascii="Arial" w:hAnsi="Arial" w:cs="Arial"/>
              </w:rPr>
              <w:t>Signed</w:t>
            </w:r>
          </w:p>
        </w:tc>
      </w:tr>
      <w:tr w:rsidR="00135172" w:rsidRPr="00C619F5" w14:paraId="65D8B456" w14:textId="77777777" w:rsidTr="00394DE5">
        <w:tblPrEx>
          <w:tblCellMar>
            <w:top w:w="0" w:type="dxa"/>
            <w:left w:w="0" w:type="dxa"/>
            <w:bottom w:w="0" w:type="dxa"/>
            <w:right w:w="0" w:type="dxa"/>
          </w:tblCellMar>
        </w:tblPrEx>
        <w:trPr>
          <w:trHeight w:hRule="exact" w:val="567"/>
        </w:trPr>
        <w:tc>
          <w:tcPr>
            <w:tcW w:w="704" w:type="dxa"/>
          </w:tcPr>
          <w:p w14:paraId="649841BE" w14:textId="77777777" w:rsidR="00135172" w:rsidRPr="00C619F5" w:rsidRDefault="00135172" w:rsidP="008C7E08">
            <w:pPr>
              <w:jc w:val="both"/>
              <w:rPr>
                <w:rFonts w:ascii="Arial" w:hAnsi="Arial" w:cs="Arial"/>
              </w:rPr>
            </w:pPr>
            <w:r w:rsidRPr="00C619F5">
              <w:rPr>
                <w:rFonts w:ascii="Arial" w:hAnsi="Arial" w:cs="Arial"/>
              </w:rPr>
              <w:t>1</w:t>
            </w:r>
          </w:p>
        </w:tc>
        <w:tc>
          <w:tcPr>
            <w:tcW w:w="6521" w:type="dxa"/>
          </w:tcPr>
          <w:p w14:paraId="2B5EFD1A" w14:textId="77777777" w:rsidR="00135172" w:rsidRPr="00C619F5" w:rsidRDefault="00135172" w:rsidP="008C7E08">
            <w:pPr>
              <w:jc w:val="both"/>
              <w:rPr>
                <w:rFonts w:ascii="Arial" w:hAnsi="Arial" w:cs="Arial"/>
              </w:rPr>
            </w:pPr>
            <w:r w:rsidRPr="00C619F5">
              <w:rPr>
                <w:rFonts w:ascii="Arial" w:hAnsi="Arial" w:cs="Arial"/>
              </w:rPr>
              <w:t>Ensure all pupils are inside.</w:t>
            </w:r>
          </w:p>
        </w:tc>
        <w:tc>
          <w:tcPr>
            <w:tcW w:w="850" w:type="dxa"/>
          </w:tcPr>
          <w:p w14:paraId="067D3295"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0" behindDoc="0" locked="0" layoutInCell="1" allowOverlap="1" wp14:anchorId="683C8462" wp14:editId="74AF95F0">
                      <wp:simplePos x="0" y="0"/>
                      <wp:positionH relativeFrom="column">
                        <wp:posOffset>487045</wp:posOffset>
                      </wp:positionH>
                      <wp:positionV relativeFrom="paragraph">
                        <wp:posOffset>57150</wp:posOffset>
                      </wp:positionV>
                      <wp:extent cx="238125" cy="266700"/>
                      <wp:effectExtent l="0" t="0" r="28575" b="19050"/>
                      <wp:wrapThrough wrapText="bothSides">
                        <wp:wrapPolygon edited="0">
                          <wp:start x="0" y="0"/>
                          <wp:lineTo x="0" y="21600"/>
                          <wp:lineTo x="22464" y="21600"/>
                          <wp:lineTo x="22464"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66700"/>
                              </a:xfrm>
                              <a:prstGeom prst="rect">
                                <a:avLst/>
                              </a:prstGeom>
                              <a:solidFill>
                                <a:srgbClr val="FFFFFF"/>
                              </a:solidFill>
                              <a:ln w="9525">
                                <a:solidFill>
                                  <a:srgbClr val="000000"/>
                                </a:solidFill>
                                <a:miter lim="800000"/>
                                <a:headEnd/>
                                <a:tailEnd/>
                              </a:ln>
                            </wps:spPr>
                            <wps:txbx>
                              <w:txbxContent>
                                <w:p w14:paraId="16287F21"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C8462" id="Text Box 2" o:spid="_x0000_s1027" type="#_x0000_t202" style="position:absolute;left:0;text-align:left;margin-left:38.35pt;margin-top:4.5pt;width:18.75pt;height:21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">
                      <v:textbox>
                        <w:txbxContent>
                          <w:p w14:paraId="16287F21" w14:textId="77777777" w:rsidR="00135172" w:rsidRDefault="00135172" w:rsidP="00135172"/>
                        </w:txbxContent>
                      </v:textbox>
                      <w10:wrap type="through"/>
                    </v:shape>
                  </w:pict>
                </mc:Fallback>
              </mc:AlternateContent>
            </w:r>
          </w:p>
        </w:tc>
        <w:tc>
          <w:tcPr>
            <w:tcW w:w="992" w:type="dxa"/>
          </w:tcPr>
          <w:p w14:paraId="384BA73E" w14:textId="77777777" w:rsidR="00135172" w:rsidRPr="00C619F5" w:rsidRDefault="00135172" w:rsidP="008C7E08">
            <w:pPr>
              <w:jc w:val="both"/>
              <w:rPr>
                <w:rFonts w:ascii="Arial" w:hAnsi="Arial" w:cs="Arial"/>
              </w:rPr>
            </w:pPr>
          </w:p>
        </w:tc>
        <w:tc>
          <w:tcPr>
            <w:tcW w:w="1418" w:type="dxa"/>
          </w:tcPr>
          <w:p w14:paraId="34B3F2EB" w14:textId="77777777" w:rsidR="00135172" w:rsidRPr="00C619F5" w:rsidRDefault="00135172" w:rsidP="008C7E08">
            <w:pPr>
              <w:jc w:val="both"/>
              <w:rPr>
                <w:rFonts w:ascii="Arial" w:hAnsi="Arial" w:cs="Arial"/>
              </w:rPr>
            </w:pPr>
          </w:p>
        </w:tc>
      </w:tr>
      <w:tr w:rsidR="00135172" w:rsidRPr="00C619F5" w14:paraId="584A807F" w14:textId="77777777" w:rsidTr="00394DE5">
        <w:tblPrEx>
          <w:tblCellMar>
            <w:top w:w="0" w:type="dxa"/>
            <w:left w:w="0" w:type="dxa"/>
            <w:bottom w:w="0" w:type="dxa"/>
            <w:right w:w="0" w:type="dxa"/>
          </w:tblCellMar>
        </w:tblPrEx>
        <w:trPr>
          <w:trHeight w:hRule="exact" w:val="567"/>
        </w:trPr>
        <w:tc>
          <w:tcPr>
            <w:tcW w:w="704" w:type="dxa"/>
          </w:tcPr>
          <w:p w14:paraId="18F999B5" w14:textId="77777777" w:rsidR="00135172" w:rsidRPr="00C619F5" w:rsidRDefault="00135172" w:rsidP="008C7E08">
            <w:pPr>
              <w:jc w:val="both"/>
              <w:rPr>
                <w:rFonts w:ascii="Arial" w:hAnsi="Arial" w:cs="Arial"/>
              </w:rPr>
            </w:pPr>
            <w:r w:rsidRPr="00C619F5">
              <w:rPr>
                <w:rFonts w:ascii="Arial" w:hAnsi="Arial" w:cs="Arial"/>
              </w:rPr>
              <w:t>2</w:t>
            </w:r>
          </w:p>
        </w:tc>
        <w:tc>
          <w:tcPr>
            <w:tcW w:w="6521" w:type="dxa"/>
          </w:tcPr>
          <w:p w14:paraId="59EEAF17" w14:textId="77777777" w:rsidR="00135172" w:rsidRPr="00C619F5" w:rsidRDefault="00135172" w:rsidP="008C7E08">
            <w:pPr>
              <w:jc w:val="both"/>
              <w:rPr>
                <w:rFonts w:ascii="Arial" w:hAnsi="Arial" w:cs="Arial"/>
              </w:rPr>
            </w:pPr>
            <w:r w:rsidRPr="00C619F5">
              <w:rPr>
                <w:rFonts w:ascii="Arial" w:hAnsi="Arial" w:cs="Arial"/>
              </w:rPr>
              <w:t>Secure all entrance points to the school.</w:t>
            </w:r>
          </w:p>
        </w:tc>
        <w:tc>
          <w:tcPr>
            <w:tcW w:w="850" w:type="dxa"/>
          </w:tcPr>
          <w:p w14:paraId="5BF45D26"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1" behindDoc="0" locked="0" layoutInCell="1" allowOverlap="1" wp14:anchorId="0F181F70" wp14:editId="2B7AB9EB">
                      <wp:simplePos x="0" y="0"/>
                      <wp:positionH relativeFrom="column">
                        <wp:posOffset>487045</wp:posOffset>
                      </wp:positionH>
                      <wp:positionV relativeFrom="paragraph">
                        <wp:posOffset>73025</wp:posOffset>
                      </wp:positionV>
                      <wp:extent cx="238125" cy="257175"/>
                      <wp:effectExtent l="0" t="0" r="28575" b="28575"/>
                      <wp:wrapThrough wrapText="bothSides">
                        <wp:wrapPolygon edited="0">
                          <wp:start x="0" y="0"/>
                          <wp:lineTo x="0" y="22400"/>
                          <wp:lineTo x="22464" y="22400"/>
                          <wp:lineTo x="22464"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solidFill>
                                  <a:srgbClr val="000000"/>
                                </a:solidFill>
                                <a:miter lim="800000"/>
                                <a:headEnd/>
                                <a:tailEnd/>
                              </a:ln>
                            </wps:spPr>
                            <wps:txbx>
                              <w:txbxContent>
                                <w:p w14:paraId="7D34F5C7"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81F70" id="_x0000_s1028" type="#_x0000_t202" style="position:absolute;left:0;text-align:left;margin-left:38.35pt;margin-top:5.75pt;width:18.75pt;height:20.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">
                      <v:textbox>
                        <w:txbxContent>
                          <w:p w14:paraId="7D34F5C7" w14:textId="77777777" w:rsidR="00135172" w:rsidRDefault="00135172" w:rsidP="00135172"/>
                        </w:txbxContent>
                      </v:textbox>
                      <w10:wrap type="through"/>
                    </v:shape>
                  </w:pict>
                </mc:Fallback>
              </mc:AlternateContent>
            </w:r>
          </w:p>
        </w:tc>
        <w:tc>
          <w:tcPr>
            <w:tcW w:w="992" w:type="dxa"/>
          </w:tcPr>
          <w:p w14:paraId="1D7B270A" w14:textId="77777777" w:rsidR="00135172" w:rsidRPr="00C619F5" w:rsidRDefault="00135172" w:rsidP="008C7E08">
            <w:pPr>
              <w:jc w:val="both"/>
              <w:rPr>
                <w:rFonts w:ascii="Arial" w:hAnsi="Arial" w:cs="Arial"/>
              </w:rPr>
            </w:pPr>
          </w:p>
        </w:tc>
        <w:tc>
          <w:tcPr>
            <w:tcW w:w="1418" w:type="dxa"/>
          </w:tcPr>
          <w:p w14:paraId="4F904CB7" w14:textId="77777777" w:rsidR="00135172" w:rsidRPr="00C619F5" w:rsidRDefault="00135172" w:rsidP="008C7E08">
            <w:pPr>
              <w:jc w:val="both"/>
              <w:rPr>
                <w:rFonts w:ascii="Arial" w:hAnsi="Arial" w:cs="Arial"/>
              </w:rPr>
            </w:pPr>
          </w:p>
        </w:tc>
      </w:tr>
      <w:tr w:rsidR="00135172" w:rsidRPr="00C619F5" w14:paraId="08AF2F91" w14:textId="77777777" w:rsidTr="00394DE5">
        <w:tblPrEx>
          <w:tblCellMar>
            <w:top w:w="0" w:type="dxa"/>
            <w:left w:w="0" w:type="dxa"/>
            <w:bottom w:w="0" w:type="dxa"/>
            <w:right w:w="0" w:type="dxa"/>
          </w:tblCellMar>
        </w:tblPrEx>
        <w:trPr>
          <w:trHeight w:hRule="exact" w:val="567"/>
        </w:trPr>
        <w:tc>
          <w:tcPr>
            <w:tcW w:w="704" w:type="dxa"/>
          </w:tcPr>
          <w:p w14:paraId="5FCD5EC4" w14:textId="77777777" w:rsidR="00135172" w:rsidRPr="00C619F5" w:rsidRDefault="00135172" w:rsidP="008C7E08">
            <w:pPr>
              <w:jc w:val="both"/>
              <w:rPr>
                <w:rFonts w:ascii="Arial" w:hAnsi="Arial" w:cs="Arial"/>
              </w:rPr>
            </w:pPr>
            <w:r w:rsidRPr="00C619F5">
              <w:rPr>
                <w:rFonts w:ascii="Arial" w:hAnsi="Arial" w:cs="Arial"/>
              </w:rPr>
              <w:t>3</w:t>
            </w:r>
          </w:p>
        </w:tc>
        <w:tc>
          <w:tcPr>
            <w:tcW w:w="6521" w:type="dxa"/>
          </w:tcPr>
          <w:p w14:paraId="0CA95691" w14:textId="77777777" w:rsidR="00135172" w:rsidRPr="00C619F5" w:rsidRDefault="00135172" w:rsidP="008C7E08">
            <w:pPr>
              <w:jc w:val="both"/>
              <w:rPr>
                <w:rFonts w:ascii="Arial" w:hAnsi="Arial" w:cs="Arial"/>
              </w:rPr>
            </w:pPr>
            <w:r w:rsidRPr="00C619F5">
              <w:rPr>
                <w:rFonts w:ascii="Arial" w:hAnsi="Arial" w:cs="Arial"/>
              </w:rPr>
              <w:t>Dial 999 for each emergency service that the incident requires.</w:t>
            </w:r>
          </w:p>
        </w:tc>
        <w:tc>
          <w:tcPr>
            <w:tcW w:w="850" w:type="dxa"/>
          </w:tcPr>
          <w:p w14:paraId="39CD768F"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2" behindDoc="0" locked="0" layoutInCell="1" allowOverlap="1" wp14:anchorId="1E3B48FC" wp14:editId="636BB281">
                      <wp:simplePos x="0" y="0"/>
                      <wp:positionH relativeFrom="column">
                        <wp:posOffset>486410</wp:posOffset>
                      </wp:positionH>
                      <wp:positionV relativeFrom="paragraph">
                        <wp:posOffset>45085</wp:posOffset>
                      </wp:positionV>
                      <wp:extent cx="238125" cy="238125"/>
                      <wp:effectExtent l="0" t="0" r="28575" b="28575"/>
                      <wp:wrapThrough wrapText="bothSides">
                        <wp:wrapPolygon edited="0">
                          <wp:start x="0" y="0"/>
                          <wp:lineTo x="0" y="22464"/>
                          <wp:lineTo x="22464" y="22464"/>
                          <wp:lineTo x="22464" y="0"/>
                          <wp:lineTo x="0" y="0"/>
                        </wp:wrapPolygon>
                      </wp:wrapThrough>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38125"/>
                              </a:xfrm>
                              <a:prstGeom prst="rect">
                                <a:avLst/>
                              </a:prstGeom>
                              <a:solidFill>
                                <a:srgbClr val="FFFFFF"/>
                              </a:solidFill>
                              <a:ln w="9525">
                                <a:solidFill>
                                  <a:srgbClr val="000000"/>
                                </a:solidFill>
                                <a:miter lim="800000"/>
                                <a:headEnd/>
                                <a:tailEnd/>
                              </a:ln>
                            </wps:spPr>
                            <wps:txbx>
                              <w:txbxContent>
                                <w:p w14:paraId="06971CD3"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B48FC" id="Text Box 3" o:spid="_x0000_s1029" type="#_x0000_t202" style="position:absolute;left:0;text-align:left;margin-left:38.3pt;margin-top:3.55pt;width:18.75pt;height:18.7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">
                      <v:textbox>
                        <w:txbxContent>
                          <w:p w14:paraId="06971CD3" w14:textId="77777777" w:rsidR="00135172" w:rsidRDefault="00135172" w:rsidP="00135172"/>
                        </w:txbxContent>
                      </v:textbox>
                      <w10:wrap type="through"/>
                    </v:shape>
                  </w:pict>
                </mc:Fallback>
              </mc:AlternateContent>
            </w:r>
          </w:p>
        </w:tc>
        <w:tc>
          <w:tcPr>
            <w:tcW w:w="992" w:type="dxa"/>
          </w:tcPr>
          <w:p w14:paraId="03EFCA41" w14:textId="77777777" w:rsidR="00135172" w:rsidRPr="00C619F5" w:rsidRDefault="00135172" w:rsidP="008C7E08">
            <w:pPr>
              <w:jc w:val="both"/>
              <w:rPr>
                <w:rFonts w:ascii="Arial" w:hAnsi="Arial" w:cs="Arial"/>
              </w:rPr>
            </w:pPr>
          </w:p>
        </w:tc>
        <w:tc>
          <w:tcPr>
            <w:tcW w:w="1418" w:type="dxa"/>
          </w:tcPr>
          <w:p w14:paraId="5F96A722" w14:textId="77777777" w:rsidR="00135172" w:rsidRPr="00C619F5" w:rsidRDefault="00135172" w:rsidP="008C7E08">
            <w:pPr>
              <w:jc w:val="both"/>
              <w:rPr>
                <w:rFonts w:ascii="Arial" w:hAnsi="Arial" w:cs="Arial"/>
              </w:rPr>
            </w:pPr>
          </w:p>
        </w:tc>
      </w:tr>
      <w:tr w:rsidR="00135172" w:rsidRPr="00C619F5" w14:paraId="3FCF1F22" w14:textId="77777777" w:rsidTr="00394DE5">
        <w:tblPrEx>
          <w:tblCellMar>
            <w:top w:w="0" w:type="dxa"/>
            <w:left w:w="0" w:type="dxa"/>
            <w:bottom w:w="0" w:type="dxa"/>
            <w:right w:w="0" w:type="dxa"/>
          </w:tblCellMar>
        </w:tblPrEx>
        <w:tc>
          <w:tcPr>
            <w:tcW w:w="704" w:type="dxa"/>
          </w:tcPr>
          <w:p w14:paraId="2598DEE6" w14:textId="77777777" w:rsidR="00135172" w:rsidRPr="00C619F5" w:rsidRDefault="00135172" w:rsidP="008C7E08">
            <w:pPr>
              <w:jc w:val="both"/>
              <w:rPr>
                <w:rFonts w:ascii="Arial" w:hAnsi="Arial" w:cs="Arial"/>
              </w:rPr>
            </w:pPr>
            <w:r w:rsidRPr="00C619F5">
              <w:rPr>
                <w:rFonts w:ascii="Arial" w:hAnsi="Arial" w:cs="Arial"/>
              </w:rPr>
              <w:t>4</w:t>
            </w:r>
          </w:p>
        </w:tc>
        <w:tc>
          <w:tcPr>
            <w:tcW w:w="6521" w:type="dxa"/>
          </w:tcPr>
          <w:p w14:paraId="3F7DC740" w14:textId="77777777" w:rsidR="00135172" w:rsidRPr="00C619F5" w:rsidRDefault="00135172" w:rsidP="008C7E08">
            <w:pPr>
              <w:jc w:val="both"/>
              <w:rPr>
                <w:rFonts w:ascii="Arial" w:hAnsi="Arial" w:cs="Arial"/>
              </w:rPr>
            </w:pPr>
            <w:r w:rsidRPr="00C619F5">
              <w:rPr>
                <w:rFonts w:ascii="Arial" w:hAnsi="Arial" w:cs="Arial"/>
              </w:rPr>
              <w:t>Ensure that staff members take action to increase protection from further danger:</w:t>
            </w:r>
          </w:p>
          <w:p w14:paraId="142F3056" w14:textId="77777777" w:rsidR="00135172" w:rsidRPr="00C619F5" w:rsidRDefault="00135172" w:rsidP="008C7E08">
            <w:pPr>
              <w:pStyle w:val="ListParagraph"/>
              <w:numPr>
                <w:ilvl w:val="0"/>
                <w:numId w:val="2"/>
              </w:numPr>
              <w:jc w:val="both"/>
              <w:rPr>
                <w:rFonts w:ascii="Arial" w:hAnsi="Arial" w:cs="Arial"/>
              </w:rPr>
            </w:pPr>
            <w:r w:rsidRPr="00C619F5">
              <w:rPr>
                <w:rFonts w:ascii="Arial" w:hAnsi="Arial" w:cs="Arial"/>
              </w:rPr>
              <w:t>Block access points.</w:t>
            </w:r>
          </w:p>
          <w:p w14:paraId="2B2643B0" w14:textId="77777777" w:rsidR="00135172" w:rsidRPr="00C619F5" w:rsidRDefault="001D7A51" w:rsidP="008C7E08">
            <w:pPr>
              <w:pStyle w:val="ListParagraph"/>
              <w:numPr>
                <w:ilvl w:val="0"/>
                <w:numId w:val="2"/>
              </w:numPr>
              <w:jc w:val="both"/>
              <w:rPr>
                <w:rFonts w:ascii="Arial" w:hAnsi="Arial" w:cs="Arial"/>
              </w:rPr>
            </w:pPr>
            <w:r>
              <w:rPr>
                <w:rFonts w:ascii="Arial" w:hAnsi="Arial" w:cs="Arial"/>
              </w:rPr>
              <w:t>If necessary, s</w:t>
            </w:r>
            <w:r w:rsidR="00135172" w:rsidRPr="00C619F5">
              <w:rPr>
                <w:rFonts w:ascii="Arial" w:hAnsi="Arial" w:cs="Arial"/>
              </w:rPr>
              <w:t>it on the floor, under tables or against the wall.</w:t>
            </w:r>
          </w:p>
          <w:p w14:paraId="4EA0816D" w14:textId="77777777" w:rsidR="00135172" w:rsidRPr="00C619F5" w:rsidRDefault="00135172" w:rsidP="008C7E08">
            <w:pPr>
              <w:pStyle w:val="ListParagraph"/>
              <w:numPr>
                <w:ilvl w:val="0"/>
                <w:numId w:val="2"/>
              </w:numPr>
              <w:jc w:val="both"/>
              <w:rPr>
                <w:rFonts w:ascii="Arial" w:hAnsi="Arial" w:cs="Arial"/>
              </w:rPr>
            </w:pPr>
            <w:r w:rsidRPr="00C619F5">
              <w:rPr>
                <w:rFonts w:ascii="Arial" w:hAnsi="Arial" w:cs="Arial"/>
              </w:rPr>
              <w:t>Keep out of sight and close blinds to avoid detection.</w:t>
            </w:r>
          </w:p>
          <w:p w14:paraId="03EBAC4F" w14:textId="77777777" w:rsidR="00135172" w:rsidRPr="00C619F5" w:rsidRDefault="00135172" w:rsidP="008C7E08">
            <w:pPr>
              <w:pStyle w:val="ListParagraph"/>
              <w:numPr>
                <w:ilvl w:val="0"/>
                <w:numId w:val="2"/>
              </w:numPr>
              <w:jc w:val="both"/>
              <w:rPr>
                <w:rFonts w:ascii="Arial" w:hAnsi="Arial" w:cs="Arial"/>
              </w:rPr>
            </w:pPr>
            <w:r w:rsidRPr="00C619F5">
              <w:rPr>
                <w:rFonts w:ascii="Arial" w:hAnsi="Arial" w:cs="Arial"/>
              </w:rPr>
              <w:t xml:space="preserve">Put mobile phones on silent </w:t>
            </w:r>
          </w:p>
          <w:p w14:paraId="264745B0" w14:textId="77777777" w:rsidR="00135172" w:rsidRPr="00C619F5" w:rsidRDefault="00135172" w:rsidP="008C7E08">
            <w:pPr>
              <w:pStyle w:val="ListParagraph"/>
              <w:numPr>
                <w:ilvl w:val="0"/>
                <w:numId w:val="2"/>
              </w:numPr>
              <w:jc w:val="both"/>
              <w:rPr>
                <w:rFonts w:ascii="Arial" w:hAnsi="Arial" w:cs="Arial"/>
              </w:rPr>
            </w:pPr>
            <w:r w:rsidRPr="00C619F5">
              <w:rPr>
                <w:rFonts w:ascii="Arial" w:hAnsi="Arial" w:cs="Arial"/>
              </w:rPr>
              <w:t>Turn off lights and computers.</w:t>
            </w:r>
          </w:p>
          <w:p w14:paraId="5B408D5F" w14:textId="77777777" w:rsidR="00135172" w:rsidRPr="00C619F5" w:rsidRDefault="00135172" w:rsidP="008C7E08">
            <w:pPr>
              <w:pStyle w:val="ListParagraph"/>
              <w:numPr>
                <w:ilvl w:val="0"/>
                <w:numId w:val="2"/>
              </w:numPr>
              <w:jc w:val="both"/>
              <w:rPr>
                <w:rFonts w:ascii="Arial" w:hAnsi="Arial" w:cs="Arial"/>
              </w:rPr>
            </w:pPr>
            <w:r w:rsidRPr="00C619F5">
              <w:rPr>
                <w:rFonts w:ascii="Arial" w:hAnsi="Arial" w:cs="Arial"/>
              </w:rPr>
              <w:t>Stay away from windows and doors</w:t>
            </w:r>
          </w:p>
        </w:tc>
        <w:tc>
          <w:tcPr>
            <w:tcW w:w="850" w:type="dxa"/>
          </w:tcPr>
          <w:p w14:paraId="7A4F3898"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3" behindDoc="0" locked="0" layoutInCell="1" allowOverlap="1" wp14:anchorId="35ABD93A" wp14:editId="1CB96229">
                      <wp:simplePos x="0" y="0"/>
                      <wp:positionH relativeFrom="column">
                        <wp:posOffset>495300</wp:posOffset>
                      </wp:positionH>
                      <wp:positionV relativeFrom="paragraph">
                        <wp:posOffset>252730</wp:posOffset>
                      </wp:positionV>
                      <wp:extent cx="238125" cy="257175"/>
                      <wp:effectExtent l="0" t="0" r="28575" b="28575"/>
                      <wp:wrapThrough wrapText="bothSides">
                        <wp:wrapPolygon edited="0">
                          <wp:start x="0" y="0"/>
                          <wp:lineTo x="0" y="22400"/>
                          <wp:lineTo x="22464" y="22400"/>
                          <wp:lineTo x="22464" y="0"/>
                          <wp:lineTo x="0" y="0"/>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solidFill>
                                  <a:srgbClr val="000000"/>
                                </a:solidFill>
                                <a:miter lim="800000"/>
                                <a:headEnd/>
                                <a:tailEnd/>
                              </a:ln>
                            </wps:spPr>
                            <wps:txbx>
                              <w:txbxContent>
                                <w:p w14:paraId="5B95CD12"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BD93A" id="Text Box 4" o:spid="_x0000_s1030" type="#_x0000_t202" style="position:absolute;left:0;text-align:left;margin-left:39pt;margin-top:19.9pt;width:18.75pt;height:20.2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">
                      <v:textbox>
                        <w:txbxContent>
                          <w:p w14:paraId="5B95CD12" w14:textId="77777777" w:rsidR="00135172" w:rsidRDefault="00135172" w:rsidP="00135172"/>
                        </w:txbxContent>
                      </v:textbox>
                      <w10:wrap type="through"/>
                    </v:shape>
                  </w:pict>
                </mc:Fallback>
              </mc:AlternateContent>
            </w:r>
          </w:p>
        </w:tc>
        <w:tc>
          <w:tcPr>
            <w:tcW w:w="992" w:type="dxa"/>
          </w:tcPr>
          <w:p w14:paraId="13CB595B" w14:textId="77777777" w:rsidR="00135172" w:rsidRPr="00C619F5" w:rsidRDefault="00135172" w:rsidP="008C7E08">
            <w:pPr>
              <w:jc w:val="both"/>
              <w:rPr>
                <w:rFonts w:ascii="Arial" w:hAnsi="Arial" w:cs="Arial"/>
              </w:rPr>
            </w:pPr>
          </w:p>
        </w:tc>
        <w:tc>
          <w:tcPr>
            <w:tcW w:w="1418" w:type="dxa"/>
          </w:tcPr>
          <w:p w14:paraId="6D9C8D39" w14:textId="77777777" w:rsidR="00135172" w:rsidRPr="00C619F5" w:rsidRDefault="00135172" w:rsidP="008C7E08">
            <w:pPr>
              <w:jc w:val="both"/>
              <w:rPr>
                <w:rFonts w:ascii="Arial" w:hAnsi="Arial" w:cs="Arial"/>
              </w:rPr>
            </w:pPr>
          </w:p>
        </w:tc>
      </w:tr>
      <w:tr w:rsidR="00135172" w:rsidRPr="00C619F5" w14:paraId="395FE3B1" w14:textId="77777777" w:rsidTr="00394DE5">
        <w:tblPrEx>
          <w:tblCellMar>
            <w:top w:w="0" w:type="dxa"/>
            <w:left w:w="0" w:type="dxa"/>
            <w:bottom w:w="0" w:type="dxa"/>
            <w:right w:w="0" w:type="dxa"/>
          </w:tblCellMar>
        </w:tblPrEx>
        <w:trPr>
          <w:trHeight w:hRule="exact" w:val="953"/>
        </w:trPr>
        <w:tc>
          <w:tcPr>
            <w:tcW w:w="704" w:type="dxa"/>
          </w:tcPr>
          <w:p w14:paraId="78941E47" w14:textId="77777777" w:rsidR="00135172" w:rsidRPr="00C619F5" w:rsidRDefault="00135172" w:rsidP="008C7E08">
            <w:pPr>
              <w:jc w:val="both"/>
              <w:rPr>
                <w:rFonts w:ascii="Arial" w:hAnsi="Arial" w:cs="Arial"/>
              </w:rPr>
            </w:pPr>
            <w:r w:rsidRPr="00C619F5">
              <w:rPr>
                <w:rFonts w:ascii="Arial" w:hAnsi="Arial" w:cs="Arial"/>
              </w:rPr>
              <w:t>5</w:t>
            </w:r>
          </w:p>
        </w:tc>
        <w:tc>
          <w:tcPr>
            <w:tcW w:w="6521" w:type="dxa"/>
          </w:tcPr>
          <w:p w14:paraId="2DB854C0" w14:textId="77777777" w:rsidR="00135172" w:rsidRPr="00C619F5" w:rsidRDefault="00135172" w:rsidP="008C7E08">
            <w:pPr>
              <w:jc w:val="both"/>
              <w:rPr>
                <w:rFonts w:ascii="Arial" w:hAnsi="Arial" w:cs="Arial"/>
              </w:rPr>
            </w:pPr>
            <w:r w:rsidRPr="00C619F5">
              <w:rPr>
                <w:rFonts w:ascii="Arial" w:hAnsi="Arial" w:cs="Arial"/>
              </w:rPr>
              <w:t>Ensure that all pupils and staff are aware of an exit point in case an intruder manages to gain access or the room becomes unsafe.</w:t>
            </w:r>
          </w:p>
        </w:tc>
        <w:tc>
          <w:tcPr>
            <w:tcW w:w="850" w:type="dxa"/>
          </w:tcPr>
          <w:p w14:paraId="7BFFE98C"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4" behindDoc="0" locked="0" layoutInCell="1" allowOverlap="1" wp14:anchorId="0EF77B71" wp14:editId="47474889">
                      <wp:simplePos x="0" y="0"/>
                      <wp:positionH relativeFrom="column">
                        <wp:posOffset>553085</wp:posOffset>
                      </wp:positionH>
                      <wp:positionV relativeFrom="paragraph">
                        <wp:posOffset>137160</wp:posOffset>
                      </wp:positionV>
                      <wp:extent cx="238125" cy="247650"/>
                      <wp:effectExtent l="0" t="0" r="28575" b="19050"/>
                      <wp:wrapThrough wrapText="bothSides">
                        <wp:wrapPolygon edited="0">
                          <wp:start x="0" y="0"/>
                          <wp:lineTo x="0" y="21600"/>
                          <wp:lineTo x="22464" y="21600"/>
                          <wp:lineTo x="22464" y="0"/>
                          <wp:lineTo x="0" y="0"/>
                        </wp:wrapPolygon>
                      </wp:wrapThrough>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47650"/>
                              </a:xfrm>
                              <a:prstGeom prst="rect">
                                <a:avLst/>
                              </a:prstGeom>
                              <a:solidFill>
                                <a:srgbClr val="FFFFFF"/>
                              </a:solidFill>
                              <a:ln w="9525">
                                <a:solidFill>
                                  <a:srgbClr val="000000"/>
                                </a:solidFill>
                                <a:miter lim="800000"/>
                                <a:headEnd/>
                                <a:tailEnd/>
                              </a:ln>
                            </wps:spPr>
                            <wps:txbx>
                              <w:txbxContent>
                                <w:p w14:paraId="675E05EE"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77B71" id="Text Box 5" o:spid="_x0000_s1031" type="#_x0000_t202" style="position:absolute;left:0;text-align:left;margin-left:43.55pt;margin-top:10.8pt;width:18.75pt;height:1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">
                      <v:textbox>
                        <w:txbxContent>
                          <w:p w14:paraId="675E05EE" w14:textId="77777777" w:rsidR="00135172" w:rsidRDefault="00135172" w:rsidP="00135172"/>
                        </w:txbxContent>
                      </v:textbox>
                      <w10:wrap type="through"/>
                    </v:shape>
                  </w:pict>
                </mc:Fallback>
              </mc:AlternateContent>
            </w:r>
          </w:p>
        </w:tc>
        <w:tc>
          <w:tcPr>
            <w:tcW w:w="992" w:type="dxa"/>
          </w:tcPr>
          <w:p w14:paraId="0A4F7224" w14:textId="77777777" w:rsidR="00135172" w:rsidRPr="00C619F5" w:rsidRDefault="00135172" w:rsidP="008C7E08">
            <w:pPr>
              <w:jc w:val="both"/>
              <w:rPr>
                <w:rFonts w:ascii="Arial" w:hAnsi="Arial" w:cs="Arial"/>
              </w:rPr>
            </w:pPr>
          </w:p>
        </w:tc>
        <w:tc>
          <w:tcPr>
            <w:tcW w:w="1418" w:type="dxa"/>
          </w:tcPr>
          <w:p w14:paraId="5AE48A43" w14:textId="77777777" w:rsidR="00135172" w:rsidRPr="00C619F5" w:rsidRDefault="00135172" w:rsidP="008C7E08">
            <w:pPr>
              <w:jc w:val="both"/>
              <w:rPr>
                <w:rFonts w:ascii="Arial" w:hAnsi="Arial" w:cs="Arial"/>
              </w:rPr>
            </w:pPr>
          </w:p>
        </w:tc>
      </w:tr>
      <w:tr w:rsidR="00135172" w:rsidRPr="00C619F5" w14:paraId="6FFBBD06" w14:textId="77777777" w:rsidTr="00394DE5">
        <w:tblPrEx>
          <w:tblCellMar>
            <w:top w:w="0" w:type="dxa"/>
            <w:left w:w="0" w:type="dxa"/>
            <w:bottom w:w="0" w:type="dxa"/>
            <w:right w:w="0" w:type="dxa"/>
          </w:tblCellMar>
        </w:tblPrEx>
        <w:trPr>
          <w:trHeight w:hRule="exact" w:val="737"/>
        </w:trPr>
        <w:tc>
          <w:tcPr>
            <w:tcW w:w="704" w:type="dxa"/>
          </w:tcPr>
          <w:p w14:paraId="29B4EA11" w14:textId="77777777" w:rsidR="00135172" w:rsidRPr="00C619F5" w:rsidRDefault="00135172" w:rsidP="008C7E08">
            <w:pPr>
              <w:jc w:val="both"/>
              <w:rPr>
                <w:rFonts w:ascii="Arial" w:hAnsi="Arial" w:cs="Arial"/>
              </w:rPr>
            </w:pPr>
            <w:r w:rsidRPr="00C619F5">
              <w:rPr>
                <w:rFonts w:ascii="Arial" w:hAnsi="Arial" w:cs="Arial"/>
              </w:rPr>
              <w:t>6</w:t>
            </w:r>
          </w:p>
        </w:tc>
        <w:tc>
          <w:tcPr>
            <w:tcW w:w="6521" w:type="dxa"/>
          </w:tcPr>
          <w:p w14:paraId="6C8B1DDE" w14:textId="77777777" w:rsidR="00135172" w:rsidRPr="00C619F5" w:rsidRDefault="00135172" w:rsidP="008C7E08">
            <w:pPr>
              <w:jc w:val="both"/>
              <w:rPr>
                <w:rFonts w:ascii="Arial" w:hAnsi="Arial" w:cs="Arial"/>
              </w:rPr>
            </w:pPr>
            <w:r w:rsidRPr="00C619F5">
              <w:rPr>
                <w:rFonts w:ascii="Arial" w:hAnsi="Arial" w:cs="Arial"/>
              </w:rPr>
              <w:t>Check for missing or injured staff members and pupils if it is safe to do so.</w:t>
            </w:r>
          </w:p>
        </w:tc>
        <w:tc>
          <w:tcPr>
            <w:tcW w:w="850" w:type="dxa"/>
          </w:tcPr>
          <w:p w14:paraId="01898420"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5" behindDoc="0" locked="0" layoutInCell="1" allowOverlap="1" wp14:anchorId="14B6893D" wp14:editId="39BB97FE">
                      <wp:simplePos x="0" y="0"/>
                      <wp:positionH relativeFrom="column">
                        <wp:posOffset>561975</wp:posOffset>
                      </wp:positionH>
                      <wp:positionV relativeFrom="paragraph">
                        <wp:posOffset>128905</wp:posOffset>
                      </wp:positionV>
                      <wp:extent cx="238125" cy="257175"/>
                      <wp:effectExtent l="0" t="0" r="28575" b="28575"/>
                      <wp:wrapThrough wrapText="bothSides">
                        <wp:wrapPolygon edited="0">
                          <wp:start x="0" y="0"/>
                          <wp:lineTo x="0" y="22400"/>
                          <wp:lineTo x="22464" y="22400"/>
                          <wp:lineTo x="22464" y="0"/>
                          <wp:lineTo x="0" y="0"/>
                        </wp:wrapPolygon>
                      </wp:wrapThrough>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solidFill>
                                  <a:srgbClr val="000000"/>
                                </a:solidFill>
                                <a:miter lim="800000"/>
                                <a:headEnd/>
                                <a:tailEnd/>
                              </a:ln>
                            </wps:spPr>
                            <wps:txbx>
                              <w:txbxContent>
                                <w:p w14:paraId="50F40DEB"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6893D" id="Text Box 6" o:spid="_x0000_s1032" type="#_x0000_t202" style="position:absolute;left:0;text-align:left;margin-left:44.25pt;margin-top:10.15pt;width:18.75pt;height:20.2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">
                      <v:textbox>
                        <w:txbxContent>
                          <w:p w14:paraId="50F40DEB" w14:textId="77777777" w:rsidR="00135172" w:rsidRDefault="00135172" w:rsidP="00135172"/>
                        </w:txbxContent>
                      </v:textbox>
                      <w10:wrap type="through"/>
                    </v:shape>
                  </w:pict>
                </mc:Fallback>
              </mc:AlternateContent>
            </w:r>
          </w:p>
        </w:tc>
        <w:tc>
          <w:tcPr>
            <w:tcW w:w="992" w:type="dxa"/>
          </w:tcPr>
          <w:p w14:paraId="007DCDA8" w14:textId="77777777" w:rsidR="00135172" w:rsidRPr="00C619F5" w:rsidRDefault="00135172" w:rsidP="008C7E08">
            <w:pPr>
              <w:jc w:val="both"/>
              <w:rPr>
                <w:rFonts w:ascii="Arial" w:hAnsi="Arial" w:cs="Arial"/>
              </w:rPr>
            </w:pPr>
          </w:p>
        </w:tc>
        <w:tc>
          <w:tcPr>
            <w:tcW w:w="1418" w:type="dxa"/>
          </w:tcPr>
          <w:p w14:paraId="450EA2D7" w14:textId="77777777" w:rsidR="00135172" w:rsidRPr="00C619F5" w:rsidRDefault="00135172" w:rsidP="008C7E08">
            <w:pPr>
              <w:jc w:val="both"/>
              <w:rPr>
                <w:rFonts w:ascii="Arial" w:hAnsi="Arial" w:cs="Arial"/>
              </w:rPr>
            </w:pPr>
          </w:p>
        </w:tc>
      </w:tr>
      <w:tr w:rsidR="00135172" w:rsidRPr="00C619F5" w14:paraId="45CE5532" w14:textId="77777777" w:rsidTr="00394DE5">
        <w:tblPrEx>
          <w:tblCellMar>
            <w:top w:w="0" w:type="dxa"/>
            <w:left w:w="0" w:type="dxa"/>
            <w:bottom w:w="0" w:type="dxa"/>
            <w:right w:w="0" w:type="dxa"/>
          </w:tblCellMar>
        </w:tblPrEx>
        <w:tc>
          <w:tcPr>
            <w:tcW w:w="704" w:type="dxa"/>
          </w:tcPr>
          <w:p w14:paraId="75697EEC" w14:textId="77777777" w:rsidR="00135172" w:rsidRPr="00C619F5" w:rsidRDefault="00135172" w:rsidP="008C7E08">
            <w:pPr>
              <w:jc w:val="both"/>
              <w:rPr>
                <w:rFonts w:ascii="Arial" w:hAnsi="Arial" w:cs="Arial"/>
              </w:rPr>
            </w:pPr>
            <w:r w:rsidRPr="00C619F5">
              <w:rPr>
                <w:rFonts w:ascii="Arial" w:hAnsi="Arial" w:cs="Arial"/>
              </w:rPr>
              <w:t>7</w:t>
            </w:r>
          </w:p>
        </w:tc>
        <w:tc>
          <w:tcPr>
            <w:tcW w:w="6521" w:type="dxa"/>
          </w:tcPr>
          <w:p w14:paraId="2362EEA3" w14:textId="77777777" w:rsidR="00135172" w:rsidRPr="00C619F5" w:rsidRDefault="00135172" w:rsidP="008C7E08">
            <w:pPr>
              <w:jc w:val="both"/>
              <w:rPr>
                <w:rFonts w:ascii="Arial" w:hAnsi="Arial" w:cs="Arial"/>
              </w:rPr>
            </w:pPr>
            <w:r w:rsidRPr="00C619F5">
              <w:rPr>
                <w:rFonts w:ascii="Arial" w:hAnsi="Arial" w:cs="Arial"/>
              </w:rPr>
              <w:t>Remain inside the classroom until the all clear signal has been given or unless told to evacuate by the emergency services.</w:t>
            </w:r>
          </w:p>
        </w:tc>
        <w:tc>
          <w:tcPr>
            <w:tcW w:w="850" w:type="dxa"/>
          </w:tcPr>
          <w:p w14:paraId="2D51371F" w14:textId="77777777" w:rsidR="00135172" w:rsidRPr="00C619F5" w:rsidRDefault="00135172" w:rsidP="008C7E08">
            <w:pPr>
              <w:jc w:val="both"/>
              <w:rPr>
                <w:rFonts w:ascii="Arial" w:hAnsi="Arial" w:cs="Arial"/>
              </w:rPr>
            </w:pPr>
            <w:r w:rsidRPr="00C619F5">
              <w:rPr>
                <w:rFonts w:ascii="Arial" w:hAnsi="Arial" w:cs="Arial"/>
                <w:noProof/>
                <w:lang w:eastAsia="en-GB"/>
              </w:rPr>
              <mc:AlternateContent>
                <mc:Choice Requires="wps">
                  <w:drawing>
                    <wp:anchor distT="45720" distB="45720" distL="114300" distR="114300" simplePos="0" relativeHeight="251658246" behindDoc="0" locked="0" layoutInCell="1" allowOverlap="1" wp14:anchorId="6CC2B2E7" wp14:editId="04563AA3">
                      <wp:simplePos x="0" y="0"/>
                      <wp:positionH relativeFrom="column">
                        <wp:posOffset>187325</wp:posOffset>
                      </wp:positionH>
                      <wp:positionV relativeFrom="paragraph">
                        <wp:posOffset>180975</wp:posOffset>
                      </wp:positionV>
                      <wp:extent cx="238125" cy="257175"/>
                      <wp:effectExtent l="0" t="0" r="28575" b="28575"/>
                      <wp:wrapThrough wrapText="bothSides">
                        <wp:wrapPolygon edited="0">
                          <wp:start x="0" y="0"/>
                          <wp:lineTo x="0" y="22400"/>
                          <wp:lineTo x="22464" y="22400"/>
                          <wp:lineTo x="22464" y="0"/>
                          <wp:lineTo x="0"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7175"/>
                              </a:xfrm>
                              <a:prstGeom prst="rect">
                                <a:avLst/>
                              </a:prstGeom>
                              <a:solidFill>
                                <a:srgbClr val="FFFFFF"/>
                              </a:solidFill>
                              <a:ln w="9525">
                                <a:solidFill>
                                  <a:srgbClr val="000000"/>
                                </a:solidFill>
                                <a:miter lim="800000"/>
                                <a:headEnd/>
                                <a:tailEnd/>
                              </a:ln>
                            </wps:spPr>
                            <wps:txbx>
                              <w:txbxContent>
                                <w:p w14:paraId="3DD355C9" w14:textId="77777777" w:rsidR="00135172" w:rsidRDefault="00135172" w:rsidP="00135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2B2E7" id="Text Box 8" o:spid="_x0000_s1033" type="#_x0000_t202" style="position:absolute;left:0;text-align:left;margin-left:14.75pt;margin-top:14.25pt;width:18.75pt;height:20.2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">
                      <v:textbox>
                        <w:txbxContent>
                          <w:p w14:paraId="3DD355C9" w14:textId="77777777" w:rsidR="00135172" w:rsidRDefault="00135172" w:rsidP="00135172"/>
                        </w:txbxContent>
                      </v:textbox>
                      <w10:wrap type="through"/>
                    </v:shape>
                  </w:pict>
                </mc:Fallback>
              </mc:AlternateContent>
            </w:r>
          </w:p>
        </w:tc>
        <w:tc>
          <w:tcPr>
            <w:tcW w:w="992" w:type="dxa"/>
          </w:tcPr>
          <w:p w14:paraId="717AAFBA" w14:textId="77777777" w:rsidR="00135172" w:rsidRPr="00C619F5" w:rsidRDefault="00135172" w:rsidP="008C7E08">
            <w:pPr>
              <w:jc w:val="both"/>
              <w:rPr>
                <w:rFonts w:ascii="Arial" w:hAnsi="Arial" w:cs="Arial"/>
              </w:rPr>
            </w:pPr>
          </w:p>
        </w:tc>
        <w:tc>
          <w:tcPr>
            <w:tcW w:w="1418" w:type="dxa"/>
          </w:tcPr>
          <w:p w14:paraId="56EE48EE" w14:textId="77777777" w:rsidR="00135172" w:rsidRPr="00C619F5" w:rsidRDefault="00135172" w:rsidP="008C7E08">
            <w:pPr>
              <w:jc w:val="both"/>
              <w:rPr>
                <w:rFonts w:ascii="Arial" w:hAnsi="Arial" w:cs="Arial"/>
              </w:rPr>
            </w:pPr>
          </w:p>
        </w:tc>
      </w:tr>
    </w:tbl>
    <w:p w14:paraId="4083948E" w14:textId="77777777" w:rsidR="00135172" w:rsidRPr="00C619F5" w:rsidRDefault="00C54D26" w:rsidP="008C7E08">
      <w:pPr>
        <w:spacing w:after="160" w:line="259" w:lineRule="auto"/>
        <w:jc w:val="both"/>
        <w:rPr>
          <w:rFonts w:ascii="Arial" w:eastAsiaTheme="minorHAnsi" w:hAnsi="Arial" w:cs="Arial"/>
          <w:b/>
        </w:rPr>
      </w:pPr>
      <w:r w:rsidRPr="00C619F5">
        <w:rPr>
          <w:rFonts w:ascii="Arial" w:eastAsiaTheme="minorHAnsi" w:hAnsi="Arial" w:cs="Arial"/>
          <w:b/>
        </w:rPr>
        <w:t>Appendix 2</w:t>
      </w:r>
      <w:r w:rsidR="00135172" w:rsidRPr="00C619F5">
        <w:rPr>
          <w:rFonts w:ascii="Arial" w:eastAsiaTheme="minorHAnsi" w:hAnsi="Arial" w:cs="Arial"/>
          <w:b/>
        </w:rPr>
        <w:t xml:space="preserve"> - Lock Down – SLT pupil / staff checklist</w:t>
      </w: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5078AF92" w14:textId="77777777" w:rsidTr="00394DE5">
        <w:tblPrEx>
          <w:tblCellMar>
            <w:top w:w="0" w:type="dxa"/>
            <w:left w:w="0" w:type="dxa"/>
            <w:bottom w:w="0" w:type="dxa"/>
            <w:right w:w="0" w:type="dxa"/>
          </w:tblCellMar>
        </w:tblPrEx>
        <w:tc>
          <w:tcPr>
            <w:tcW w:w="1271" w:type="dxa"/>
          </w:tcPr>
          <w:p w14:paraId="3C72651D"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10C6A01E"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1EA6322E"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066C8AF2"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49D78376" w14:textId="77777777" w:rsidTr="00394DE5">
        <w:tblPrEx>
          <w:tblCellMar>
            <w:top w:w="0" w:type="dxa"/>
            <w:left w:w="0" w:type="dxa"/>
            <w:bottom w:w="0" w:type="dxa"/>
            <w:right w:w="0" w:type="dxa"/>
          </w:tblCellMar>
        </w:tblPrEx>
        <w:tc>
          <w:tcPr>
            <w:tcW w:w="1271" w:type="dxa"/>
          </w:tcPr>
          <w:p w14:paraId="2908EB2C" w14:textId="77777777" w:rsidR="00135172" w:rsidRPr="00C619F5" w:rsidRDefault="00135172" w:rsidP="008C7E08">
            <w:pPr>
              <w:jc w:val="both"/>
              <w:rPr>
                <w:rFonts w:ascii="Arial" w:hAnsi="Arial" w:cs="Arial"/>
              </w:rPr>
            </w:pPr>
          </w:p>
          <w:p w14:paraId="121FD38A" w14:textId="77777777" w:rsidR="00135172" w:rsidRPr="00C619F5" w:rsidRDefault="00135172" w:rsidP="008C7E08">
            <w:pPr>
              <w:jc w:val="both"/>
              <w:rPr>
                <w:rFonts w:ascii="Arial" w:hAnsi="Arial" w:cs="Arial"/>
              </w:rPr>
            </w:pPr>
          </w:p>
          <w:p w14:paraId="4DBBE9A5" w14:textId="77777777" w:rsidR="00135172" w:rsidRPr="00C619F5" w:rsidRDefault="00135172" w:rsidP="008C7E08">
            <w:pPr>
              <w:jc w:val="both"/>
              <w:rPr>
                <w:rFonts w:ascii="Arial" w:hAnsi="Arial" w:cs="Arial"/>
              </w:rPr>
            </w:pPr>
            <w:r w:rsidRPr="00C619F5">
              <w:rPr>
                <w:rFonts w:ascii="Arial" w:hAnsi="Arial" w:cs="Arial"/>
              </w:rPr>
              <w:t>NURSERY</w:t>
            </w:r>
          </w:p>
          <w:p w14:paraId="1FE2DD96" w14:textId="77777777" w:rsidR="00135172" w:rsidRPr="00C619F5" w:rsidRDefault="00135172" w:rsidP="008C7E08">
            <w:pPr>
              <w:jc w:val="both"/>
              <w:rPr>
                <w:rFonts w:ascii="Arial" w:hAnsi="Arial" w:cs="Arial"/>
              </w:rPr>
            </w:pPr>
          </w:p>
        </w:tc>
        <w:tc>
          <w:tcPr>
            <w:tcW w:w="2552" w:type="dxa"/>
          </w:tcPr>
          <w:p w14:paraId="27357532" w14:textId="77777777" w:rsidR="00135172" w:rsidRPr="00C619F5" w:rsidRDefault="00135172" w:rsidP="008C7E08">
            <w:pPr>
              <w:jc w:val="both"/>
              <w:rPr>
                <w:rFonts w:ascii="Arial" w:hAnsi="Arial" w:cs="Arial"/>
              </w:rPr>
            </w:pPr>
          </w:p>
        </w:tc>
        <w:tc>
          <w:tcPr>
            <w:tcW w:w="3260" w:type="dxa"/>
          </w:tcPr>
          <w:p w14:paraId="07F023C8" w14:textId="77777777" w:rsidR="00135172" w:rsidRPr="00C619F5" w:rsidRDefault="00135172" w:rsidP="008C7E08">
            <w:pPr>
              <w:jc w:val="both"/>
              <w:rPr>
                <w:rFonts w:ascii="Arial" w:hAnsi="Arial" w:cs="Arial"/>
              </w:rPr>
            </w:pPr>
          </w:p>
        </w:tc>
        <w:tc>
          <w:tcPr>
            <w:tcW w:w="3402" w:type="dxa"/>
          </w:tcPr>
          <w:p w14:paraId="4BDB5498" w14:textId="77777777" w:rsidR="00135172" w:rsidRPr="00C619F5" w:rsidRDefault="00135172" w:rsidP="008C7E08">
            <w:pPr>
              <w:jc w:val="both"/>
              <w:rPr>
                <w:rFonts w:ascii="Arial" w:hAnsi="Arial" w:cs="Arial"/>
              </w:rPr>
            </w:pPr>
          </w:p>
        </w:tc>
      </w:tr>
    </w:tbl>
    <w:p w14:paraId="2916C19D" w14:textId="77777777" w:rsidR="00135172" w:rsidRPr="00C619F5" w:rsidRDefault="00135172" w:rsidP="008C7E08">
      <w:pPr>
        <w:spacing w:after="160" w:line="259" w:lineRule="auto"/>
        <w:jc w:val="both"/>
        <w:rPr>
          <w:rFonts w:ascii="Arial" w:eastAsiaTheme="minorHAnsi" w:hAnsi="Arial" w:cs="Arial"/>
        </w:rPr>
      </w:pP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218661C5" w14:textId="77777777" w:rsidTr="00394DE5">
        <w:tblPrEx>
          <w:tblCellMar>
            <w:top w:w="0" w:type="dxa"/>
            <w:left w:w="0" w:type="dxa"/>
            <w:bottom w:w="0" w:type="dxa"/>
            <w:right w:w="0" w:type="dxa"/>
          </w:tblCellMar>
        </w:tblPrEx>
        <w:tc>
          <w:tcPr>
            <w:tcW w:w="1271" w:type="dxa"/>
          </w:tcPr>
          <w:p w14:paraId="1D6DE76D"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1B3EB434"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6D710D4A"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09F1272D"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70AAED3B" w14:textId="77777777" w:rsidTr="00394DE5">
        <w:tblPrEx>
          <w:tblCellMar>
            <w:top w:w="0" w:type="dxa"/>
            <w:left w:w="0" w:type="dxa"/>
            <w:bottom w:w="0" w:type="dxa"/>
            <w:right w:w="0" w:type="dxa"/>
          </w:tblCellMar>
        </w:tblPrEx>
        <w:tc>
          <w:tcPr>
            <w:tcW w:w="1271" w:type="dxa"/>
          </w:tcPr>
          <w:p w14:paraId="74869460" w14:textId="77777777" w:rsidR="00135172" w:rsidRPr="00C619F5" w:rsidRDefault="00135172" w:rsidP="008C7E08">
            <w:pPr>
              <w:jc w:val="both"/>
              <w:rPr>
                <w:rFonts w:ascii="Arial" w:hAnsi="Arial" w:cs="Arial"/>
              </w:rPr>
            </w:pPr>
          </w:p>
          <w:p w14:paraId="187F57B8" w14:textId="77777777" w:rsidR="00135172" w:rsidRPr="00C619F5" w:rsidRDefault="00135172" w:rsidP="008C7E08">
            <w:pPr>
              <w:jc w:val="both"/>
              <w:rPr>
                <w:rFonts w:ascii="Arial" w:hAnsi="Arial" w:cs="Arial"/>
              </w:rPr>
            </w:pPr>
          </w:p>
          <w:p w14:paraId="0F9E28B1" w14:textId="77777777" w:rsidR="00135172" w:rsidRPr="00C619F5" w:rsidRDefault="00135172" w:rsidP="008C7E08">
            <w:pPr>
              <w:jc w:val="both"/>
              <w:rPr>
                <w:rFonts w:ascii="Arial" w:hAnsi="Arial" w:cs="Arial"/>
              </w:rPr>
            </w:pPr>
            <w:r w:rsidRPr="00C619F5">
              <w:rPr>
                <w:rFonts w:ascii="Arial" w:hAnsi="Arial" w:cs="Arial"/>
              </w:rPr>
              <w:t>YEAR 1</w:t>
            </w:r>
          </w:p>
          <w:p w14:paraId="54738AF4" w14:textId="77777777" w:rsidR="00135172" w:rsidRPr="00C619F5" w:rsidRDefault="00135172" w:rsidP="008C7E08">
            <w:pPr>
              <w:jc w:val="both"/>
              <w:rPr>
                <w:rFonts w:ascii="Arial" w:hAnsi="Arial" w:cs="Arial"/>
              </w:rPr>
            </w:pPr>
          </w:p>
        </w:tc>
        <w:tc>
          <w:tcPr>
            <w:tcW w:w="2552" w:type="dxa"/>
          </w:tcPr>
          <w:p w14:paraId="46ABBD8F" w14:textId="77777777" w:rsidR="00135172" w:rsidRPr="00C619F5" w:rsidRDefault="00135172" w:rsidP="008C7E08">
            <w:pPr>
              <w:jc w:val="both"/>
              <w:rPr>
                <w:rFonts w:ascii="Arial" w:hAnsi="Arial" w:cs="Arial"/>
              </w:rPr>
            </w:pPr>
          </w:p>
        </w:tc>
        <w:tc>
          <w:tcPr>
            <w:tcW w:w="3260" w:type="dxa"/>
          </w:tcPr>
          <w:p w14:paraId="06BBA33E" w14:textId="77777777" w:rsidR="00135172" w:rsidRPr="00C619F5" w:rsidRDefault="00135172" w:rsidP="008C7E08">
            <w:pPr>
              <w:jc w:val="both"/>
              <w:rPr>
                <w:rFonts w:ascii="Arial" w:hAnsi="Arial" w:cs="Arial"/>
              </w:rPr>
            </w:pPr>
          </w:p>
        </w:tc>
        <w:tc>
          <w:tcPr>
            <w:tcW w:w="3402" w:type="dxa"/>
          </w:tcPr>
          <w:p w14:paraId="464FCBC1" w14:textId="77777777" w:rsidR="00135172" w:rsidRPr="00C619F5" w:rsidRDefault="00135172" w:rsidP="008C7E08">
            <w:pPr>
              <w:jc w:val="both"/>
              <w:rPr>
                <w:rFonts w:ascii="Arial" w:hAnsi="Arial" w:cs="Arial"/>
              </w:rPr>
            </w:pPr>
          </w:p>
        </w:tc>
      </w:tr>
    </w:tbl>
    <w:p w14:paraId="5C8C6B09" w14:textId="77777777" w:rsidR="00135172" w:rsidRPr="00C619F5" w:rsidRDefault="00135172" w:rsidP="008C7E08">
      <w:pPr>
        <w:spacing w:after="160" w:line="259" w:lineRule="auto"/>
        <w:jc w:val="both"/>
        <w:rPr>
          <w:rFonts w:ascii="Arial" w:eastAsiaTheme="minorHAnsi" w:hAnsi="Arial" w:cs="Arial"/>
        </w:rPr>
      </w:pP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5D3B3433" w14:textId="77777777" w:rsidTr="00394DE5">
        <w:tblPrEx>
          <w:tblCellMar>
            <w:top w:w="0" w:type="dxa"/>
            <w:left w:w="0" w:type="dxa"/>
            <w:bottom w:w="0" w:type="dxa"/>
            <w:right w:w="0" w:type="dxa"/>
          </w:tblCellMar>
        </w:tblPrEx>
        <w:tc>
          <w:tcPr>
            <w:tcW w:w="1271" w:type="dxa"/>
          </w:tcPr>
          <w:p w14:paraId="3C34323D"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244F6195"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55D536FE"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11D2B353"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5EA5A112" w14:textId="77777777" w:rsidTr="00394DE5">
        <w:tblPrEx>
          <w:tblCellMar>
            <w:top w:w="0" w:type="dxa"/>
            <w:left w:w="0" w:type="dxa"/>
            <w:bottom w:w="0" w:type="dxa"/>
            <w:right w:w="0" w:type="dxa"/>
          </w:tblCellMar>
        </w:tblPrEx>
        <w:tc>
          <w:tcPr>
            <w:tcW w:w="1271" w:type="dxa"/>
          </w:tcPr>
          <w:p w14:paraId="3382A365" w14:textId="77777777" w:rsidR="00135172" w:rsidRPr="00C619F5" w:rsidRDefault="00135172" w:rsidP="008C7E08">
            <w:pPr>
              <w:jc w:val="both"/>
              <w:rPr>
                <w:rFonts w:ascii="Arial" w:hAnsi="Arial" w:cs="Arial"/>
              </w:rPr>
            </w:pPr>
          </w:p>
          <w:p w14:paraId="5C71F136" w14:textId="77777777" w:rsidR="00135172" w:rsidRPr="00C619F5" w:rsidRDefault="00135172" w:rsidP="008C7E08">
            <w:pPr>
              <w:jc w:val="both"/>
              <w:rPr>
                <w:rFonts w:ascii="Arial" w:hAnsi="Arial" w:cs="Arial"/>
              </w:rPr>
            </w:pPr>
          </w:p>
          <w:p w14:paraId="2B2B3E35" w14:textId="77777777" w:rsidR="00135172" w:rsidRPr="00C619F5" w:rsidRDefault="00135172" w:rsidP="008C7E08">
            <w:pPr>
              <w:jc w:val="both"/>
              <w:rPr>
                <w:rFonts w:ascii="Arial" w:hAnsi="Arial" w:cs="Arial"/>
              </w:rPr>
            </w:pPr>
            <w:r w:rsidRPr="00C619F5">
              <w:rPr>
                <w:rFonts w:ascii="Arial" w:hAnsi="Arial" w:cs="Arial"/>
              </w:rPr>
              <w:t>YEAR 2</w:t>
            </w:r>
          </w:p>
          <w:p w14:paraId="62199465" w14:textId="77777777" w:rsidR="00135172" w:rsidRPr="00C619F5" w:rsidRDefault="00135172" w:rsidP="008C7E08">
            <w:pPr>
              <w:jc w:val="both"/>
              <w:rPr>
                <w:rFonts w:ascii="Arial" w:hAnsi="Arial" w:cs="Arial"/>
              </w:rPr>
            </w:pPr>
          </w:p>
        </w:tc>
        <w:tc>
          <w:tcPr>
            <w:tcW w:w="2552" w:type="dxa"/>
          </w:tcPr>
          <w:p w14:paraId="0DA123B1" w14:textId="77777777" w:rsidR="00135172" w:rsidRPr="00C619F5" w:rsidRDefault="00135172" w:rsidP="008C7E08">
            <w:pPr>
              <w:jc w:val="both"/>
              <w:rPr>
                <w:rFonts w:ascii="Arial" w:hAnsi="Arial" w:cs="Arial"/>
              </w:rPr>
            </w:pPr>
          </w:p>
        </w:tc>
        <w:tc>
          <w:tcPr>
            <w:tcW w:w="3260" w:type="dxa"/>
          </w:tcPr>
          <w:p w14:paraId="4C4CEA3D" w14:textId="77777777" w:rsidR="00135172" w:rsidRPr="00C619F5" w:rsidRDefault="00135172" w:rsidP="008C7E08">
            <w:pPr>
              <w:jc w:val="both"/>
              <w:rPr>
                <w:rFonts w:ascii="Arial" w:hAnsi="Arial" w:cs="Arial"/>
              </w:rPr>
            </w:pPr>
          </w:p>
        </w:tc>
        <w:tc>
          <w:tcPr>
            <w:tcW w:w="3402" w:type="dxa"/>
          </w:tcPr>
          <w:p w14:paraId="50895670" w14:textId="77777777" w:rsidR="00135172" w:rsidRPr="00C619F5" w:rsidRDefault="00135172" w:rsidP="008C7E08">
            <w:pPr>
              <w:jc w:val="both"/>
              <w:rPr>
                <w:rFonts w:ascii="Arial" w:hAnsi="Arial" w:cs="Arial"/>
              </w:rPr>
            </w:pPr>
          </w:p>
        </w:tc>
      </w:tr>
    </w:tbl>
    <w:p w14:paraId="38C1F859" w14:textId="77777777" w:rsidR="00135172" w:rsidRPr="00C619F5" w:rsidRDefault="00135172" w:rsidP="008C7E08">
      <w:pPr>
        <w:spacing w:after="160" w:line="259" w:lineRule="auto"/>
        <w:jc w:val="both"/>
        <w:rPr>
          <w:rFonts w:ascii="Arial" w:eastAsiaTheme="minorHAnsi" w:hAnsi="Arial" w:cs="Arial"/>
        </w:rPr>
      </w:pP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14BEFDF4" w14:textId="77777777" w:rsidTr="00394DE5">
        <w:tblPrEx>
          <w:tblCellMar>
            <w:top w:w="0" w:type="dxa"/>
            <w:left w:w="0" w:type="dxa"/>
            <w:bottom w:w="0" w:type="dxa"/>
            <w:right w:w="0" w:type="dxa"/>
          </w:tblCellMar>
        </w:tblPrEx>
        <w:tc>
          <w:tcPr>
            <w:tcW w:w="1271" w:type="dxa"/>
          </w:tcPr>
          <w:p w14:paraId="07C5301E"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4D0D8E02"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6EFC4B14"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2C0BD8B9"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086D9C1B" w14:textId="77777777" w:rsidTr="00394DE5">
        <w:tblPrEx>
          <w:tblCellMar>
            <w:top w:w="0" w:type="dxa"/>
            <w:left w:w="0" w:type="dxa"/>
            <w:bottom w:w="0" w:type="dxa"/>
            <w:right w:w="0" w:type="dxa"/>
          </w:tblCellMar>
        </w:tblPrEx>
        <w:tc>
          <w:tcPr>
            <w:tcW w:w="1271" w:type="dxa"/>
          </w:tcPr>
          <w:p w14:paraId="0C8FE7CE" w14:textId="77777777" w:rsidR="00135172" w:rsidRPr="00C619F5" w:rsidRDefault="00135172" w:rsidP="008C7E08">
            <w:pPr>
              <w:jc w:val="both"/>
              <w:rPr>
                <w:rFonts w:ascii="Arial" w:hAnsi="Arial" w:cs="Arial"/>
              </w:rPr>
            </w:pPr>
          </w:p>
          <w:p w14:paraId="41004F19" w14:textId="77777777" w:rsidR="00135172" w:rsidRPr="00C619F5" w:rsidRDefault="00135172" w:rsidP="008C7E08">
            <w:pPr>
              <w:jc w:val="both"/>
              <w:rPr>
                <w:rFonts w:ascii="Arial" w:hAnsi="Arial" w:cs="Arial"/>
              </w:rPr>
            </w:pPr>
          </w:p>
          <w:p w14:paraId="08ACC01B" w14:textId="77777777" w:rsidR="00135172" w:rsidRPr="00C619F5" w:rsidRDefault="00135172" w:rsidP="008C7E08">
            <w:pPr>
              <w:jc w:val="both"/>
              <w:rPr>
                <w:rFonts w:ascii="Arial" w:hAnsi="Arial" w:cs="Arial"/>
              </w:rPr>
            </w:pPr>
            <w:r w:rsidRPr="00C619F5">
              <w:rPr>
                <w:rFonts w:ascii="Arial" w:hAnsi="Arial" w:cs="Arial"/>
              </w:rPr>
              <w:t>YEAR 3</w:t>
            </w:r>
          </w:p>
          <w:p w14:paraId="67C0C651" w14:textId="77777777" w:rsidR="00135172" w:rsidRPr="00C619F5" w:rsidRDefault="00135172" w:rsidP="008C7E08">
            <w:pPr>
              <w:jc w:val="both"/>
              <w:rPr>
                <w:rFonts w:ascii="Arial" w:hAnsi="Arial" w:cs="Arial"/>
              </w:rPr>
            </w:pPr>
          </w:p>
        </w:tc>
        <w:tc>
          <w:tcPr>
            <w:tcW w:w="2552" w:type="dxa"/>
          </w:tcPr>
          <w:p w14:paraId="308D56CC" w14:textId="77777777" w:rsidR="00135172" w:rsidRPr="00C619F5" w:rsidRDefault="00135172" w:rsidP="008C7E08">
            <w:pPr>
              <w:jc w:val="both"/>
              <w:rPr>
                <w:rFonts w:ascii="Arial" w:hAnsi="Arial" w:cs="Arial"/>
              </w:rPr>
            </w:pPr>
          </w:p>
        </w:tc>
        <w:tc>
          <w:tcPr>
            <w:tcW w:w="3260" w:type="dxa"/>
          </w:tcPr>
          <w:p w14:paraId="797E50C6" w14:textId="77777777" w:rsidR="00135172" w:rsidRPr="00C619F5" w:rsidRDefault="00135172" w:rsidP="008C7E08">
            <w:pPr>
              <w:jc w:val="both"/>
              <w:rPr>
                <w:rFonts w:ascii="Arial" w:hAnsi="Arial" w:cs="Arial"/>
              </w:rPr>
            </w:pPr>
          </w:p>
        </w:tc>
        <w:tc>
          <w:tcPr>
            <w:tcW w:w="3402" w:type="dxa"/>
          </w:tcPr>
          <w:p w14:paraId="7B04FA47" w14:textId="77777777" w:rsidR="00135172" w:rsidRPr="00C619F5" w:rsidRDefault="00135172" w:rsidP="008C7E08">
            <w:pPr>
              <w:jc w:val="both"/>
              <w:rPr>
                <w:rFonts w:ascii="Arial" w:hAnsi="Arial" w:cs="Arial"/>
              </w:rPr>
            </w:pPr>
          </w:p>
        </w:tc>
      </w:tr>
    </w:tbl>
    <w:p w14:paraId="568C698B" w14:textId="77777777" w:rsidR="00135172" w:rsidRPr="00C619F5" w:rsidRDefault="00135172" w:rsidP="008C7E08">
      <w:pPr>
        <w:spacing w:after="160" w:line="259" w:lineRule="auto"/>
        <w:jc w:val="both"/>
        <w:rPr>
          <w:rFonts w:ascii="Arial" w:eastAsiaTheme="minorHAnsi" w:hAnsi="Arial" w:cs="Arial"/>
        </w:rPr>
      </w:pP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489E9732" w14:textId="77777777" w:rsidTr="00394DE5">
        <w:tblPrEx>
          <w:tblCellMar>
            <w:top w:w="0" w:type="dxa"/>
            <w:left w:w="0" w:type="dxa"/>
            <w:bottom w:w="0" w:type="dxa"/>
            <w:right w:w="0" w:type="dxa"/>
          </w:tblCellMar>
        </w:tblPrEx>
        <w:tc>
          <w:tcPr>
            <w:tcW w:w="1271" w:type="dxa"/>
          </w:tcPr>
          <w:p w14:paraId="72C88E70"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028BCC90"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3EBE3CBE"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11EDC1ED"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37BC2E41" w14:textId="77777777" w:rsidTr="00394DE5">
        <w:tblPrEx>
          <w:tblCellMar>
            <w:top w:w="0" w:type="dxa"/>
            <w:left w:w="0" w:type="dxa"/>
            <w:bottom w:w="0" w:type="dxa"/>
            <w:right w:w="0" w:type="dxa"/>
          </w:tblCellMar>
        </w:tblPrEx>
        <w:tc>
          <w:tcPr>
            <w:tcW w:w="1271" w:type="dxa"/>
          </w:tcPr>
          <w:p w14:paraId="1A939487" w14:textId="77777777" w:rsidR="00135172" w:rsidRPr="00C619F5" w:rsidRDefault="00135172" w:rsidP="008C7E08">
            <w:pPr>
              <w:jc w:val="both"/>
              <w:rPr>
                <w:rFonts w:ascii="Arial" w:hAnsi="Arial" w:cs="Arial"/>
              </w:rPr>
            </w:pPr>
          </w:p>
          <w:p w14:paraId="6AA258D8" w14:textId="77777777" w:rsidR="00135172" w:rsidRPr="00C619F5" w:rsidRDefault="00135172" w:rsidP="008C7E08">
            <w:pPr>
              <w:jc w:val="both"/>
              <w:rPr>
                <w:rFonts w:ascii="Arial" w:hAnsi="Arial" w:cs="Arial"/>
              </w:rPr>
            </w:pPr>
          </w:p>
          <w:p w14:paraId="68620770" w14:textId="77777777" w:rsidR="00135172" w:rsidRPr="00C619F5" w:rsidRDefault="00135172" w:rsidP="008C7E08">
            <w:pPr>
              <w:jc w:val="both"/>
              <w:rPr>
                <w:rFonts w:ascii="Arial" w:hAnsi="Arial" w:cs="Arial"/>
              </w:rPr>
            </w:pPr>
            <w:r w:rsidRPr="00C619F5">
              <w:rPr>
                <w:rFonts w:ascii="Arial" w:hAnsi="Arial" w:cs="Arial"/>
              </w:rPr>
              <w:t>YEAR 4</w:t>
            </w:r>
          </w:p>
          <w:p w14:paraId="6FFBD3EC" w14:textId="77777777" w:rsidR="00135172" w:rsidRPr="00C619F5" w:rsidRDefault="00135172" w:rsidP="008C7E08">
            <w:pPr>
              <w:jc w:val="both"/>
              <w:rPr>
                <w:rFonts w:ascii="Arial" w:hAnsi="Arial" w:cs="Arial"/>
              </w:rPr>
            </w:pPr>
          </w:p>
        </w:tc>
        <w:tc>
          <w:tcPr>
            <w:tcW w:w="2552" w:type="dxa"/>
          </w:tcPr>
          <w:p w14:paraId="30DCCCAD" w14:textId="77777777" w:rsidR="00135172" w:rsidRPr="00C619F5" w:rsidRDefault="00135172" w:rsidP="008C7E08">
            <w:pPr>
              <w:jc w:val="both"/>
              <w:rPr>
                <w:rFonts w:ascii="Arial" w:hAnsi="Arial" w:cs="Arial"/>
              </w:rPr>
            </w:pPr>
          </w:p>
        </w:tc>
        <w:tc>
          <w:tcPr>
            <w:tcW w:w="3260" w:type="dxa"/>
          </w:tcPr>
          <w:p w14:paraId="36AF6883" w14:textId="77777777" w:rsidR="00135172" w:rsidRPr="00C619F5" w:rsidRDefault="00135172" w:rsidP="008C7E08">
            <w:pPr>
              <w:jc w:val="both"/>
              <w:rPr>
                <w:rFonts w:ascii="Arial" w:hAnsi="Arial" w:cs="Arial"/>
              </w:rPr>
            </w:pPr>
          </w:p>
        </w:tc>
        <w:tc>
          <w:tcPr>
            <w:tcW w:w="3402" w:type="dxa"/>
          </w:tcPr>
          <w:p w14:paraId="54C529ED" w14:textId="77777777" w:rsidR="00135172" w:rsidRPr="00C619F5" w:rsidRDefault="00135172" w:rsidP="008C7E08">
            <w:pPr>
              <w:jc w:val="both"/>
              <w:rPr>
                <w:rFonts w:ascii="Arial" w:hAnsi="Arial" w:cs="Arial"/>
              </w:rPr>
            </w:pPr>
          </w:p>
        </w:tc>
      </w:tr>
    </w:tbl>
    <w:p w14:paraId="1C0157D6" w14:textId="77777777" w:rsidR="00135172" w:rsidRPr="00C619F5" w:rsidRDefault="00135172" w:rsidP="008C7E08">
      <w:pPr>
        <w:spacing w:after="160" w:line="259" w:lineRule="auto"/>
        <w:jc w:val="both"/>
        <w:rPr>
          <w:rFonts w:ascii="Arial" w:eastAsiaTheme="minorHAnsi" w:hAnsi="Arial" w:cs="Arial"/>
        </w:rPr>
      </w:pP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50ECDE50" w14:textId="77777777" w:rsidTr="00394DE5">
        <w:tblPrEx>
          <w:tblCellMar>
            <w:top w:w="0" w:type="dxa"/>
            <w:left w:w="0" w:type="dxa"/>
            <w:bottom w:w="0" w:type="dxa"/>
            <w:right w:w="0" w:type="dxa"/>
          </w:tblCellMar>
        </w:tblPrEx>
        <w:tc>
          <w:tcPr>
            <w:tcW w:w="1271" w:type="dxa"/>
          </w:tcPr>
          <w:p w14:paraId="2F79DAA1"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153D1C73"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0C07CB44"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3C920B9E"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362BAFD4" w14:textId="77777777" w:rsidTr="00394DE5">
        <w:tblPrEx>
          <w:tblCellMar>
            <w:top w:w="0" w:type="dxa"/>
            <w:left w:w="0" w:type="dxa"/>
            <w:bottom w:w="0" w:type="dxa"/>
            <w:right w:w="0" w:type="dxa"/>
          </w:tblCellMar>
        </w:tblPrEx>
        <w:tc>
          <w:tcPr>
            <w:tcW w:w="1271" w:type="dxa"/>
          </w:tcPr>
          <w:p w14:paraId="3691E7B2" w14:textId="77777777" w:rsidR="00135172" w:rsidRPr="00C619F5" w:rsidRDefault="00135172" w:rsidP="008C7E08">
            <w:pPr>
              <w:jc w:val="both"/>
              <w:rPr>
                <w:rFonts w:ascii="Arial" w:hAnsi="Arial" w:cs="Arial"/>
              </w:rPr>
            </w:pPr>
          </w:p>
          <w:p w14:paraId="526770CE" w14:textId="77777777" w:rsidR="00135172" w:rsidRPr="00C619F5" w:rsidRDefault="00135172" w:rsidP="008C7E08">
            <w:pPr>
              <w:jc w:val="both"/>
              <w:rPr>
                <w:rFonts w:ascii="Arial" w:hAnsi="Arial" w:cs="Arial"/>
              </w:rPr>
            </w:pPr>
          </w:p>
          <w:p w14:paraId="5625623B" w14:textId="77777777" w:rsidR="00135172" w:rsidRPr="00C619F5" w:rsidRDefault="00135172" w:rsidP="008C7E08">
            <w:pPr>
              <w:jc w:val="both"/>
              <w:rPr>
                <w:rFonts w:ascii="Arial" w:hAnsi="Arial" w:cs="Arial"/>
              </w:rPr>
            </w:pPr>
            <w:r w:rsidRPr="00C619F5">
              <w:rPr>
                <w:rFonts w:ascii="Arial" w:hAnsi="Arial" w:cs="Arial"/>
              </w:rPr>
              <w:t>YEAR 5</w:t>
            </w:r>
          </w:p>
          <w:p w14:paraId="7CBEED82" w14:textId="77777777" w:rsidR="00135172" w:rsidRPr="00C619F5" w:rsidRDefault="00135172" w:rsidP="008C7E08">
            <w:pPr>
              <w:jc w:val="both"/>
              <w:rPr>
                <w:rFonts w:ascii="Arial" w:hAnsi="Arial" w:cs="Arial"/>
              </w:rPr>
            </w:pPr>
          </w:p>
        </w:tc>
        <w:tc>
          <w:tcPr>
            <w:tcW w:w="2552" w:type="dxa"/>
          </w:tcPr>
          <w:p w14:paraId="6E36661F" w14:textId="77777777" w:rsidR="00135172" w:rsidRPr="00C619F5" w:rsidRDefault="00135172" w:rsidP="008C7E08">
            <w:pPr>
              <w:jc w:val="both"/>
              <w:rPr>
                <w:rFonts w:ascii="Arial" w:hAnsi="Arial" w:cs="Arial"/>
              </w:rPr>
            </w:pPr>
          </w:p>
        </w:tc>
        <w:tc>
          <w:tcPr>
            <w:tcW w:w="3260" w:type="dxa"/>
          </w:tcPr>
          <w:p w14:paraId="38645DC7" w14:textId="77777777" w:rsidR="00135172" w:rsidRPr="00C619F5" w:rsidRDefault="00135172" w:rsidP="008C7E08">
            <w:pPr>
              <w:jc w:val="both"/>
              <w:rPr>
                <w:rFonts w:ascii="Arial" w:hAnsi="Arial" w:cs="Arial"/>
              </w:rPr>
            </w:pPr>
          </w:p>
        </w:tc>
        <w:tc>
          <w:tcPr>
            <w:tcW w:w="3402" w:type="dxa"/>
          </w:tcPr>
          <w:p w14:paraId="135E58C4" w14:textId="77777777" w:rsidR="00135172" w:rsidRPr="00C619F5" w:rsidRDefault="00135172" w:rsidP="008C7E08">
            <w:pPr>
              <w:jc w:val="both"/>
              <w:rPr>
                <w:rFonts w:ascii="Arial" w:hAnsi="Arial" w:cs="Arial"/>
              </w:rPr>
            </w:pPr>
          </w:p>
        </w:tc>
      </w:tr>
    </w:tbl>
    <w:p w14:paraId="62EBF9A1" w14:textId="77777777" w:rsidR="00135172" w:rsidRPr="00C619F5" w:rsidRDefault="00135172" w:rsidP="008C7E08">
      <w:pPr>
        <w:spacing w:after="160" w:line="259" w:lineRule="auto"/>
        <w:jc w:val="both"/>
        <w:rPr>
          <w:rFonts w:ascii="Arial" w:eastAsiaTheme="minorHAnsi" w:hAnsi="Arial" w:cs="Arial"/>
        </w:rPr>
      </w:pPr>
    </w:p>
    <w:tbl>
      <w:tblPr>
        <w:tblStyle w:val="TableGrid1"/>
        <w:tblW w:w="10485" w:type="dxa"/>
        <w:tblInd w:w="-3" w:type="dxa"/>
        <w:tblCellMar>
          <w:top w:w="0" w:type="dxa"/>
          <w:left w:w="0" w:type="dxa"/>
          <w:bottom w:w="0" w:type="dxa"/>
          <w:right w:w="0" w:type="dxa"/>
        </w:tblCellMar>
        <w:tblLook w:val="04A0" w:firstRow="1" w:lastRow="0" w:firstColumn="1" w:lastColumn="0" w:noHBand="0" w:noVBand="1"/>
      </w:tblPr>
      <w:tblGrid>
        <w:gridCol w:w="1271"/>
        <w:gridCol w:w="2552"/>
        <w:gridCol w:w="3260"/>
        <w:gridCol w:w="3402"/>
      </w:tblGrid>
      <w:tr w:rsidR="00135172" w:rsidRPr="00C619F5" w14:paraId="3422AFA9" w14:textId="77777777" w:rsidTr="00394DE5">
        <w:tblPrEx>
          <w:tblCellMar>
            <w:top w:w="0" w:type="dxa"/>
            <w:left w:w="0" w:type="dxa"/>
            <w:bottom w:w="0" w:type="dxa"/>
            <w:right w:w="0" w:type="dxa"/>
          </w:tblCellMar>
        </w:tblPrEx>
        <w:tc>
          <w:tcPr>
            <w:tcW w:w="1271" w:type="dxa"/>
          </w:tcPr>
          <w:p w14:paraId="00A6A508" w14:textId="77777777" w:rsidR="00135172" w:rsidRPr="00C619F5" w:rsidRDefault="00135172" w:rsidP="008C7E08">
            <w:pPr>
              <w:jc w:val="both"/>
              <w:rPr>
                <w:rFonts w:ascii="Arial" w:hAnsi="Arial" w:cs="Arial"/>
                <w:b/>
              </w:rPr>
            </w:pPr>
            <w:r w:rsidRPr="00C619F5">
              <w:rPr>
                <w:rFonts w:ascii="Arial" w:hAnsi="Arial" w:cs="Arial"/>
                <w:b/>
              </w:rPr>
              <w:t>Year</w:t>
            </w:r>
          </w:p>
        </w:tc>
        <w:tc>
          <w:tcPr>
            <w:tcW w:w="2552" w:type="dxa"/>
          </w:tcPr>
          <w:p w14:paraId="27E2CE84" w14:textId="77777777" w:rsidR="00135172" w:rsidRPr="00C619F5" w:rsidRDefault="00135172" w:rsidP="008C7E08">
            <w:pPr>
              <w:jc w:val="both"/>
              <w:rPr>
                <w:rFonts w:ascii="Arial" w:hAnsi="Arial" w:cs="Arial"/>
                <w:b/>
              </w:rPr>
            </w:pPr>
            <w:r w:rsidRPr="00C619F5">
              <w:rPr>
                <w:rFonts w:ascii="Arial" w:hAnsi="Arial" w:cs="Arial"/>
                <w:b/>
              </w:rPr>
              <w:t>Staff</w:t>
            </w:r>
          </w:p>
        </w:tc>
        <w:tc>
          <w:tcPr>
            <w:tcW w:w="3260" w:type="dxa"/>
          </w:tcPr>
          <w:p w14:paraId="79C27EA5" w14:textId="77777777" w:rsidR="00135172" w:rsidRPr="00C619F5" w:rsidRDefault="00135172" w:rsidP="008C7E08">
            <w:pPr>
              <w:jc w:val="both"/>
              <w:rPr>
                <w:rFonts w:ascii="Arial" w:hAnsi="Arial" w:cs="Arial"/>
                <w:b/>
              </w:rPr>
            </w:pPr>
            <w:r w:rsidRPr="00C619F5">
              <w:rPr>
                <w:rFonts w:ascii="Arial" w:hAnsi="Arial" w:cs="Arial"/>
                <w:b/>
              </w:rPr>
              <w:t>Pupils</w:t>
            </w:r>
          </w:p>
        </w:tc>
        <w:tc>
          <w:tcPr>
            <w:tcW w:w="3402" w:type="dxa"/>
          </w:tcPr>
          <w:p w14:paraId="77948681" w14:textId="77777777" w:rsidR="00135172" w:rsidRPr="00C619F5" w:rsidRDefault="00135172" w:rsidP="008C7E08">
            <w:pPr>
              <w:jc w:val="both"/>
              <w:rPr>
                <w:rFonts w:ascii="Arial" w:hAnsi="Arial" w:cs="Arial"/>
                <w:b/>
              </w:rPr>
            </w:pPr>
            <w:r w:rsidRPr="00C619F5">
              <w:rPr>
                <w:rFonts w:ascii="Arial" w:hAnsi="Arial" w:cs="Arial"/>
                <w:b/>
              </w:rPr>
              <w:t>MISSING</w:t>
            </w:r>
          </w:p>
        </w:tc>
      </w:tr>
      <w:tr w:rsidR="00135172" w:rsidRPr="00C619F5" w14:paraId="1FD8A693" w14:textId="77777777" w:rsidTr="00394DE5">
        <w:tblPrEx>
          <w:tblCellMar>
            <w:top w:w="0" w:type="dxa"/>
            <w:left w:w="0" w:type="dxa"/>
            <w:bottom w:w="0" w:type="dxa"/>
            <w:right w:w="0" w:type="dxa"/>
          </w:tblCellMar>
        </w:tblPrEx>
        <w:tc>
          <w:tcPr>
            <w:tcW w:w="1271" w:type="dxa"/>
          </w:tcPr>
          <w:p w14:paraId="0C6C2CD5" w14:textId="77777777" w:rsidR="00135172" w:rsidRPr="00C619F5" w:rsidRDefault="00135172" w:rsidP="008C7E08">
            <w:pPr>
              <w:jc w:val="both"/>
              <w:rPr>
                <w:rFonts w:ascii="Arial" w:hAnsi="Arial" w:cs="Arial"/>
              </w:rPr>
            </w:pPr>
          </w:p>
          <w:p w14:paraId="709E88E4" w14:textId="77777777" w:rsidR="00135172" w:rsidRPr="00C619F5" w:rsidRDefault="00135172" w:rsidP="008C7E08">
            <w:pPr>
              <w:jc w:val="both"/>
              <w:rPr>
                <w:rFonts w:ascii="Arial" w:hAnsi="Arial" w:cs="Arial"/>
              </w:rPr>
            </w:pPr>
          </w:p>
          <w:p w14:paraId="08851F70" w14:textId="77777777" w:rsidR="00135172" w:rsidRPr="00C619F5" w:rsidRDefault="00135172" w:rsidP="008C7E08">
            <w:pPr>
              <w:jc w:val="both"/>
              <w:rPr>
                <w:rFonts w:ascii="Arial" w:hAnsi="Arial" w:cs="Arial"/>
              </w:rPr>
            </w:pPr>
            <w:r w:rsidRPr="00C619F5">
              <w:rPr>
                <w:rFonts w:ascii="Arial" w:hAnsi="Arial" w:cs="Arial"/>
              </w:rPr>
              <w:t>YEAR 6</w:t>
            </w:r>
          </w:p>
          <w:p w14:paraId="508C98E9" w14:textId="77777777" w:rsidR="00135172" w:rsidRPr="00C619F5" w:rsidRDefault="00135172" w:rsidP="008C7E08">
            <w:pPr>
              <w:jc w:val="both"/>
              <w:rPr>
                <w:rFonts w:ascii="Arial" w:hAnsi="Arial" w:cs="Arial"/>
              </w:rPr>
            </w:pPr>
          </w:p>
        </w:tc>
        <w:tc>
          <w:tcPr>
            <w:tcW w:w="2552" w:type="dxa"/>
          </w:tcPr>
          <w:p w14:paraId="779F8E76" w14:textId="77777777" w:rsidR="00135172" w:rsidRPr="00C619F5" w:rsidRDefault="00135172" w:rsidP="008C7E08">
            <w:pPr>
              <w:jc w:val="both"/>
              <w:rPr>
                <w:rFonts w:ascii="Arial" w:hAnsi="Arial" w:cs="Arial"/>
              </w:rPr>
            </w:pPr>
          </w:p>
        </w:tc>
        <w:tc>
          <w:tcPr>
            <w:tcW w:w="3260" w:type="dxa"/>
          </w:tcPr>
          <w:p w14:paraId="7818863E" w14:textId="77777777" w:rsidR="00135172" w:rsidRPr="00C619F5" w:rsidRDefault="00135172" w:rsidP="008C7E08">
            <w:pPr>
              <w:jc w:val="both"/>
              <w:rPr>
                <w:rFonts w:ascii="Arial" w:hAnsi="Arial" w:cs="Arial"/>
              </w:rPr>
            </w:pPr>
          </w:p>
        </w:tc>
        <w:tc>
          <w:tcPr>
            <w:tcW w:w="3402" w:type="dxa"/>
          </w:tcPr>
          <w:p w14:paraId="44F69B9A" w14:textId="77777777" w:rsidR="00135172" w:rsidRPr="00C619F5" w:rsidRDefault="00135172" w:rsidP="008C7E08">
            <w:pPr>
              <w:jc w:val="both"/>
              <w:rPr>
                <w:rFonts w:ascii="Arial" w:hAnsi="Arial" w:cs="Arial"/>
              </w:rPr>
            </w:pPr>
          </w:p>
        </w:tc>
      </w:tr>
    </w:tbl>
    <w:p w14:paraId="5F07D11E" w14:textId="77777777" w:rsidR="006E098C" w:rsidRPr="00C619F5" w:rsidRDefault="006E098C" w:rsidP="008C7E08">
      <w:pPr>
        <w:jc w:val="both"/>
      </w:pPr>
    </w:p>
    <w:sectPr w:rsidR="006E098C" w:rsidRPr="00C619F5" w:rsidSect="00394DE5">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BE63C" w14:textId="77777777" w:rsidR="00E2327E" w:rsidRDefault="00E2327E" w:rsidP="00730E03">
      <w:r>
        <w:separator/>
      </w:r>
    </w:p>
  </w:endnote>
  <w:endnote w:type="continuationSeparator" w:id="0">
    <w:p w14:paraId="6951928B" w14:textId="77777777" w:rsidR="00E2327E" w:rsidRDefault="00E2327E" w:rsidP="0073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806110"/>
      <w:docPartObj>
        <w:docPartGallery w:val="Page Numbers (Bottom of Page)"/>
        <w:docPartUnique/>
      </w:docPartObj>
    </w:sdtPr>
    <w:sdtEndPr>
      <w:rPr>
        <w:noProof/>
      </w:rPr>
    </w:sdtEndPr>
    <w:sdtContent>
      <w:p w14:paraId="3D3D22A9" w14:textId="77777777" w:rsidR="00730E03" w:rsidRDefault="00730E03">
        <w:pPr>
          <w:pStyle w:val="Footer"/>
          <w:jc w:val="center"/>
        </w:pPr>
        <w:r>
          <w:fldChar w:fldCharType="begin"/>
        </w:r>
        <w:r>
          <w:instrText xml:space="preserve"> PAGE   \* MERGEFORMAT </w:instrText>
        </w:r>
        <w:r>
          <w:fldChar w:fldCharType="separate"/>
        </w:r>
        <w:r w:rsidR="001D7A51">
          <w:rPr>
            <w:noProof/>
          </w:rPr>
          <w:t>1</w:t>
        </w:r>
        <w:r>
          <w:rPr>
            <w:noProof/>
          </w:rPr>
          <w:fldChar w:fldCharType="end"/>
        </w:r>
      </w:p>
    </w:sdtContent>
  </w:sdt>
  <w:p w14:paraId="2613E9C1" w14:textId="77777777" w:rsidR="00730E03" w:rsidRDefault="00730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A8D22" w14:textId="77777777" w:rsidR="00E2327E" w:rsidRDefault="00E2327E" w:rsidP="00730E03">
      <w:r>
        <w:separator/>
      </w:r>
    </w:p>
  </w:footnote>
  <w:footnote w:type="continuationSeparator" w:id="0">
    <w:p w14:paraId="78692BF6" w14:textId="77777777" w:rsidR="00E2327E" w:rsidRDefault="00E2327E" w:rsidP="00730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37E21"/>
    <w:multiLevelType w:val="hybridMultilevel"/>
    <w:tmpl w:val="3000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31566"/>
    <w:multiLevelType w:val="hybridMultilevel"/>
    <w:tmpl w:val="6EEA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2068D"/>
    <w:multiLevelType w:val="hybridMultilevel"/>
    <w:tmpl w:val="D98C6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D1560"/>
    <w:multiLevelType w:val="hybridMultilevel"/>
    <w:tmpl w:val="8D4C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40345"/>
    <w:multiLevelType w:val="hybridMultilevel"/>
    <w:tmpl w:val="1F6A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80DC8"/>
    <w:multiLevelType w:val="hybridMultilevel"/>
    <w:tmpl w:val="D4E2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86F27"/>
    <w:multiLevelType w:val="hybridMultilevel"/>
    <w:tmpl w:val="953ED654"/>
    <w:lvl w:ilvl="0" w:tplc="6F1CDEA2">
      <w:start w:val="1"/>
      <w:numFmt w:val="decimal"/>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2B092CC4"/>
    <w:multiLevelType w:val="hybridMultilevel"/>
    <w:tmpl w:val="18AE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62FAC"/>
    <w:multiLevelType w:val="hybridMultilevel"/>
    <w:tmpl w:val="0DA84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8CB375F"/>
    <w:multiLevelType w:val="hybridMultilevel"/>
    <w:tmpl w:val="D6AE7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005F24"/>
    <w:multiLevelType w:val="hybridMultilevel"/>
    <w:tmpl w:val="5D0C0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453ED2"/>
    <w:multiLevelType w:val="hybridMultilevel"/>
    <w:tmpl w:val="741CD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464ECC"/>
    <w:multiLevelType w:val="hybridMultilevel"/>
    <w:tmpl w:val="7CC2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5107C6"/>
    <w:multiLevelType w:val="hybridMultilevel"/>
    <w:tmpl w:val="71D44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E07643"/>
    <w:multiLevelType w:val="hybridMultilevel"/>
    <w:tmpl w:val="89BEDF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931379">
    <w:abstractNumId w:val="3"/>
  </w:num>
  <w:num w:numId="2" w16cid:durableId="1745182016">
    <w:abstractNumId w:val="12"/>
  </w:num>
  <w:num w:numId="3" w16cid:durableId="2055155893">
    <w:abstractNumId w:val="10"/>
  </w:num>
  <w:num w:numId="4" w16cid:durableId="1851023218">
    <w:abstractNumId w:val="7"/>
  </w:num>
  <w:num w:numId="5" w16cid:durableId="928926715">
    <w:abstractNumId w:val="1"/>
  </w:num>
  <w:num w:numId="6" w16cid:durableId="1988122948">
    <w:abstractNumId w:val="0"/>
  </w:num>
  <w:num w:numId="7" w16cid:durableId="101997284">
    <w:abstractNumId w:val="8"/>
  </w:num>
  <w:num w:numId="8" w16cid:durableId="45106038">
    <w:abstractNumId w:val="2"/>
  </w:num>
  <w:num w:numId="9" w16cid:durableId="2027438622">
    <w:abstractNumId w:val="4"/>
  </w:num>
  <w:num w:numId="10" w16cid:durableId="1862622285">
    <w:abstractNumId w:val="8"/>
  </w:num>
  <w:num w:numId="11" w16cid:durableId="1400785774">
    <w:abstractNumId w:val="11"/>
  </w:num>
  <w:num w:numId="12" w16cid:durableId="2033609995">
    <w:abstractNumId w:val="14"/>
  </w:num>
  <w:num w:numId="13" w16cid:durableId="1434401475">
    <w:abstractNumId w:val="5"/>
  </w:num>
  <w:num w:numId="14" w16cid:durableId="1825780703">
    <w:abstractNumId w:val="13"/>
  </w:num>
  <w:num w:numId="15" w16cid:durableId="1511750981">
    <w:abstractNumId w:val="6"/>
  </w:num>
  <w:num w:numId="16" w16cid:durableId="8040869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172"/>
    <w:rsid w:val="0008004F"/>
    <w:rsid w:val="00135172"/>
    <w:rsid w:val="00163788"/>
    <w:rsid w:val="001D7A51"/>
    <w:rsid w:val="001E0C45"/>
    <w:rsid w:val="00314B8A"/>
    <w:rsid w:val="00394DE5"/>
    <w:rsid w:val="00487934"/>
    <w:rsid w:val="004A4EAF"/>
    <w:rsid w:val="004C4800"/>
    <w:rsid w:val="005D3725"/>
    <w:rsid w:val="005E6DC8"/>
    <w:rsid w:val="005F50D5"/>
    <w:rsid w:val="0061387A"/>
    <w:rsid w:val="00650120"/>
    <w:rsid w:val="006B6CAA"/>
    <w:rsid w:val="006E098C"/>
    <w:rsid w:val="00730E03"/>
    <w:rsid w:val="007901CF"/>
    <w:rsid w:val="007B37C2"/>
    <w:rsid w:val="008C7E08"/>
    <w:rsid w:val="008E5346"/>
    <w:rsid w:val="00B25DFD"/>
    <w:rsid w:val="00C54D26"/>
    <w:rsid w:val="00C619F5"/>
    <w:rsid w:val="00CE5D0F"/>
    <w:rsid w:val="00D82644"/>
    <w:rsid w:val="00E2327E"/>
    <w:rsid w:val="00E75CD9"/>
    <w:rsid w:val="705D0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3CA07"/>
  <w15:chartTrackingRefBased/>
  <w15:docId w15:val="{396FA50B-BEF5-43C4-AD21-EC9B3FFC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1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172"/>
    <w:pPr>
      <w:ind w:left="720"/>
      <w:contextualSpacing/>
    </w:pPr>
  </w:style>
  <w:style w:type="table" w:styleId="TableGrid">
    <w:name w:val="Table Grid"/>
    <w:basedOn w:val="TableNormal"/>
    <w:uiPriority w:val="59"/>
    <w:rsid w:val="001351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next w:val="TableGrid"/>
    <w:uiPriority w:val="39"/>
    <w:rsid w:val="001351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135172"/>
    <w:pPr>
      <w:spacing w:after="0" w:line="240" w:lineRule="auto"/>
    </w:pPr>
    <w:rPr>
      <w:rFonts w:ascii="Calibri" w:eastAsia="Calibri" w:hAnsi="Calibri" w:cs="Times New Roman"/>
    </w:rPr>
  </w:style>
  <w:style w:type="paragraph" w:customStyle="1" w:styleId="Default">
    <w:name w:val="Default"/>
    <w:rsid w:val="00D8264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CE5D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D0F"/>
    <w:rPr>
      <w:rFonts w:ascii="Segoe UI" w:eastAsia="Times New Roman" w:hAnsi="Segoe UI" w:cs="Segoe UI"/>
      <w:sz w:val="18"/>
      <w:szCs w:val="18"/>
    </w:rPr>
  </w:style>
  <w:style w:type="paragraph" w:styleId="Header">
    <w:name w:val="header"/>
    <w:basedOn w:val="Normal"/>
    <w:link w:val="HeaderChar"/>
    <w:uiPriority w:val="99"/>
    <w:unhideWhenUsed/>
    <w:rsid w:val="00730E03"/>
    <w:pPr>
      <w:tabs>
        <w:tab w:val="center" w:pos="4513"/>
        <w:tab w:val="right" w:pos="9026"/>
      </w:tabs>
    </w:pPr>
  </w:style>
  <w:style w:type="character" w:customStyle="1" w:styleId="HeaderChar">
    <w:name w:val="Header Char"/>
    <w:basedOn w:val="DefaultParagraphFont"/>
    <w:link w:val="Header"/>
    <w:uiPriority w:val="99"/>
    <w:rsid w:val="00730E0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30E03"/>
    <w:pPr>
      <w:tabs>
        <w:tab w:val="center" w:pos="4513"/>
        <w:tab w:val="right" w:pos="9026"/>
      </w:tabs>
    </w:pPr>
  </w:style>
  <w:style w:type="character" w:customStyle="1" w:styleId="FooterChar">
    <w:name w:val="Footer Char"/>
    <w:basedOn w:val="DefaultParagraphFont"/>
    <w:link w:val="Footer"/>
    <w:uiPriority w:val="99"/>
    <w:rsid w:val="00730E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22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0d7de3-81c2-40b8-a862-fa450cad03d8">
      <Terms xmlns="http://schemas.microsoft.com/office/infopath/2007/PartnerControls"/>
    </lcf76f155ced4ddcb4097134ff3c332f>
    <TaxCatchAll xmlns="4e0bcf64-43ad-4ea7-91e1-808037a381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ff33384ee90515cc18a28242bfc29c7d">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e8fca3239324eb640e81f5dcd4521fc7"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AC916-AED5-45C9-8E54-522AEBD2FF0A}">
  <ds:schemaRefs>
    <ds:schemaRef ds:uri="http://schemas.microsoft.com/office/2006/metadata/properties"/>
    <ds:schemaRef ds:uri="http://schemas.microsoft.com/office/infopath/2007/PartnerControls"/>
    <ds:schemaRef ds:uri="310d7de3-81c2-40b8-a862-fa450cad03d8"/>
    <ds:schemaRef ds:uri="4e0bcf64-43ad-4ea7-91e1-808037a3815f"/>
  </ds:schemaRefs>
</ds:datastoreItem>
</file>

<file path=customXml/itemProps2.xml><?xml version="1.0" encoding="utf-8"?>
<ds:datastoreItem xmlns:ds="http://schemas.openxmlformats.org/officeDocument/2006/customXml" ds:itemID="{F1975DED-BDE0-4F07-833F-D654DC807CB7}">
  <ds:schemaRefs>
    <ds:schemaRef ds:uri="http://schemas.microsoft.com/sharepoint/v3/contenttype/forms"/>
  </ds:schemaRefs>
</ds:datastoreItem>
</file>

<file path=customXml/itemProps3.xml><?xml version="1.0" encoding="utf-8"?>
<ds:datastoreItem xmlns:ds="http://schemas.openxmlformats.org/officeDocument/2006/customXml" ds:itemID="{287531FE-3456-4896-86C0-4D3F68227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7de3-81c2-40b8-a862-fa450cad03d8"/>
    <ds:schemaRef ds:uri="4e0bcf64-43ad-4ea7-91e1-808037a38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2014</Words>
  <Characters>11480</Characters>
  <Application>Microsoft Office Word</Application>
  <DocSecurity>4</DocSecurity>
  <Lines>95</Lines>
  <Paragraphs>26</Paragraphs>
  <ScaleCrop>false</ScaleCrop>
  <Company>RM Education</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Shepley</dc:creator>
  <cp:keywords/>
  <dc:description/>
  <cp:lastModifiedBy>Newton, Ann</cp:lastModifiedBy>
  <cp:revision>4</cp:revision>
  <cp:lastPrinted>2019-12-02T23:14:00Z</cp:lastPrinted>
  <dcterms:created xsi:type="dcterms:W3CDTF">2025-10-21T21:55:00Z</dcterms:created>
  <dcterms:modified xsi:type="dcterms:W3CDTF">2025-11-04T15:48:00Z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0x0101000AD58E7B0BC92F44BFA0598E813E1978</vt:lpwstr>
  </property>
  <property fmtid="{D5CDD505-2E9C-101B-9397-08002B2CF9AE}" pid="3" name="Order">
    <vt:r8>1137200</vt:r8>
  </property>
  <property fmtid="{D5CDD505-2E9C-101B-9397-08002B2CF9AE}" pid="4" name="MediaServiceImageTags">
    <vt:lpwstr/>
  </property>
</Properties>
</file>